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3E421" w14:textId="6A722D4B" w:rsidR="00A0151A" w:rsidRDefault="00913B62">
      <w:r>
        <w:t xml:space="preserve">Offerteaanvraag voor: </w:t>
      </w:r>
    </w:p>
    <w:p w14:paraId="39408417" w14:textId="6A17A789" w:rsidR="00913B62" w:rsidRDefault="00913B62">
      <w:r>
        <w:t>Opgesteld door:</w:t>
      </w:r>
    </w:p>
    <w:p w14:paraId="28832DBB" w14:textId="6B3016C7" w:rsidR="00913B62" w:rsidRDefault="00913B62">
      <w:r>
        <w:t xml:space="preserve">Datum: </w:t>
      </w:r>
    </w:p>
    <w:p w14:paraId="2EE6CCE6" w14:textId="674F7017" w:rsidR="00913B62" w:rsidRDefault="00913B62"/>
    <w:p w14:paraId="6D8C08B4" w14:textId="27FCC346" w:rsidR="00913B62" w:rsidRDefault="00913B62">
      <w:proofErr w:type="spellStart"/>
      <w:r>
        <w:t>Evt</w:t>
      </w:r>
      <w:proofErr w:type="spellEnd"/>
      <w:r>
        <w:t xml:space="preserve"> logo toevoegen</w:t>
      </w:r>
    </w:p>
    <w:p w14:paraId="26DC2D99" w14:textId="77777777" w:rsidR="00913B62" w:rsidRDefault="00913B62">
      <w:r>
        <w:br w:type="page"/>
      </w:r>
    </w:p>
    <w:bookmarkStart w:id="0" w:name="_Hlk92708811" w:displacedByCustomXml="next"/>
    <w:sdt>
      <w:sdtPr>
        <w:rPr>
          <w:rFonts w:ascii="Calibri" w:eastAsia="Calibri" w:hAnsi="Calibri" w:cs="Arial"/>
        </w:rPr>
        <w:id w:val="1376960487"/>
        <w:docPartObj>
          <w:docPartGallery w:val="Table of Contents"/>
          <w:docPartUnique/>
        </w:docPartObj>
      </w:sdtPr>
      <w:sdtEndPr>
        <w:rPr>
          <w:b/>
          <w:bCs/>
        </w:rPr>
      </w:sdtEndPr>
      <w:sdtContent>
        <w:p w14:paraId="349FC398" w14:textId="77777777" w:rsidR="00913B62" w:rsidRPr="00913B62" w:rsidRDefault="00913B62" w:rsidP="00913B62">
          <w:pPr>
            <w:keepNext/>
            <w:keepLines/>
            <w:spacing w:before="240" w:after="0"/>
            <w:rPr>
              <w:rFonts w:ascii="Calibri" w:eastAsia="Calibri" w:hAnsi="Calibri" w:cs="Arial"/>
              <w:color w:val="004379"/>
              <w:sz w:val="28"/>
              <w:szCs w:val="28"/>
            </w:rPr>
          </w:pPr>
          <w:r w:rsidRPr="00913B62">
            <w:rPr>
              <w:rFonts w:ascii="Calibri" w:eastAsia="Calibri" w:hAnsi="Calibri" w:cs="Arial"/>
              <w:color w:val="004379"/>
              <w:sz w:val="28"/>
              <w:szCs w:val="28"/>
            </w:rPr>
            <w:t>Inhoudsopgave</w:t>
          </w:r>
        </w:p>
        <w:bookmarkEnd w:id="0"/>
        <w:p w14:paraId="701F6DF1" w14:textId="77777777" w:rsidR="00913B62" w:rsidRPr="00913B62" w:rsidRDefault="00913B62" w:rsidP="00913B62">
          <w:pPr>
            <w:widowControl w:val="0"/>
            <w:tabs>
              <w:tab w:val="left" w:pos="709"/>
              <w:tab w:val="right" w:leader="dot" w:pos="8720"/>
            </w:tabs>
            <w:spacing w:after="100" w:line="240" w:lineRule="auto"/>
            <w:rPr>
              <w:rFonts w:ascii="Calibri" w:eastAsia="Times New Roman" w:hAnsi="Calibri" w:cs="Arial"/>
              <w:noProof/>
              <w:lang w:eastAsia="nl-NL"/>
            </w:rPr>
          </w:pPr>
          <w:r w:rsidRPr="00913B62">
            <w:rPr>
              <w:rFonts w:ascii="Calibri" w:eastAsia="Calibri" w:hAnsi="Calibri" w:cs="Arial"/>
            </w:rPr>
            <w:fldChar w:fldCharType="begin"/>
          </w:r>
          <w:r w:rsidRPr="00913B62">
            <w:rPr>
              <w:rFonts w:ascii="Calibri" w:eastAsia="Calibri" w:hAnsi="Calibri" w:cs="Arial"/>
            </w:rPr>
            <w:instrText xml:space="preserve"> TOC \o "1-3" \h \z \u </w:instrText>
          </w:r>
          <w:r w:rsidRPr="00913B62">
            <w:rPr>
              <w:rFonts w:ascii="Calibri" w:eastAsia="Calibri" w:hAnsi="Calibri" w:cs="Arial"/>
            </w:rPr>
            <w:fldChar w:fldCharType="separate"/>
          </w:r>
          <w:hyperlink w:anchor="_Toc116914095" w:history="1">
            <w:r w:rsidRPr="00913B62">
              <w:rPr>
                <w:rFonts w:ascii="Calibri" w:eastAsia="Calibri" w:hAnsi="Calibri" w:cs="Arial"/>
                <w:noProof/>
                <w:color w:val="0000FF"/>
                <w:u w:val="single"/>
              </w:rPr>
              <w:t>1.</w:t>
            </w:r>
            <w:r w:rsidRPr="00913B62">
              <w:rPr>
                <w:rFonts w:ascii="Calibri" w:eastAsia="Times New Roman" w:hAnsi="Calibri" w:cs="Arial"/>
                <w:noProof/>
                <w:lang w:eastAsia="nl-NL"/>
              </w:rPr>
              <w:tab/>
            </w:r>
            <w:r w:rsidRPr="00913B62">
              <w:rPr>
                <w:rFonts w:ascii="Calibri" w:eastAsia="Calibri" w:hAnsi="Calibri" w:cs="Arial"/>
                <w:noProof/>
                <w:color w:val="0000FF"/>
                <w:u w:val="single"/>
              </w:rPr>
              <w:t>Inleiding</w:t>
            </w:r>
            <w:r w:rsidRPr="00913B62">
              <w:rPr>
                <w:rFonts w:ascii="Calibri" w:eastAsia="Calibri" w:hAnsi="Calibri" w:cs="Arial"/>
                <w:noProof/>
                <w:webHidden/>
              </w:rPr>
              <w:tab/>
            </w:r>
            <w:r w:rsidRPr="00913B62">
              <w:rPr>
                <w:rFonts w:ascii="Calibri" w:eastAsia="Calibri" w:hAnsi="Calibri" w:cs="Arial"/>
                <w:noProof/>
                <w:webHidden/>
              </w:rPr>
              <w:fldChar w:fldCharType="begin"/>
            </w:r>
            <w:r w:rsidRPr="00913B62">
              <w:rPr>
                <w:rFonts w:ascii="Calibri" w:eastAsia="Calibri" w:hAnsi="Calibri" w:cs="Arial"/>
                <w:noProof/>
                <w:webHidden/>
              </w:rPr>
              <w:instrText xml:space="preserve"> PAGEREF _Toc116914095 \h </w:instrText>
            </w:r>
            <w:r w:rsidRPr="00913B62">
              <w:rPr>
                <w:rFonts w:ascii="Calibri" w:eastAsia="Calibri" w:hAnsi="Calibri" w:cs="Arial"/>
                <w:noProof/>
                <w:webHidden/>
              </w:rPr>
            </w:r>
            <w:r w:rsidRPr="00913B62">
              <w:rPr>
                <w:rFonts w:ascii="Calibri" w:eastAsia="Calibri" w:hAnsi="Calibri" w:cs="Arial"/>
                <w:noProof/>
                <w:webHidden/>
              </w:rPr>
              <w:fldChar w:fldCharType="separate"/>
            </w:r>
            <w:r w:rsidRPr="00913B62">
              <w:rPr>
                <w:rFonts w:ascii="Calibri" w:eastAsia="Calibri" w:hAnsi="Calibri" w:cs="Arial"/>
                <w:noProof/>
                <w:webHidden/>
              </w:rPr>
              <w:t>5</w:t>
            </w:r>
            <w:r w:rsidRPr="00913B62">
              <w:rPr>
                <w:rFonts w:ascii="Calibri" w:eastAsia="Calibri" w:hAnsi="Calibri" w:cs="Arial"/>
                <w:noProof/>
                <w:webHidden/>
              </w:rPr>
              <w:fldChar w:fldCharType="end"/>
            </w:r>
          </w:hyperlink>
        </w:p>
        <w:p w14:paraId="00C99A96" w14:textId="77777777" w:rsidR="00913B62" w:rsidRPr="00913B62" w:rsidRDefault="00913B62" w:rsidP="00913B62">
          <w:pPr>
            <w:widowControl w:val="0"/>
            <w:tabs>
              <w:tab w:val="left" w:pos="709"/>
              <w:tab w:val="right" w:leader="dot" w:pos="8720"/>
            </w:tabs>
            <w:spacing w:after="100" w:line="240" w:lineRule="auto"/>
            <w:rPr>
              <w:rFonts w:ascii="Calibri" w:eastAsia="Times New Roman" w:hAnsi="Calibri" w:cs="Arial"/>
              <w:noProof/>
              <w:lang w:eastAsia="nl-NL"/>
            </w:rPr>
          </w:pPr>
          <w:hyperlink w:anchor="_Toc116914096" w:history="1">
            <w:r w:rsidRPr="00913B62">
              <w:rPr>
                <w:rFonts w:ascii="Calibri" w:eastAsia="Calibri" w:hAnsi="Calibri" w:cs="Arial"/>
                <w:noProof/>
                <w:color w:val="0000FF"/>
                <w:u w:val="single"/>
              </w:rPr>
              <w:t>1.1.</w:t>
            </w:r>
            <w:r w:rsidRPr="00913B62">
              <w:rPr>
                <w:rFonts w:ascii="Calibri" w:eastAsia="Times New Roman" w:hAnsi="Calibri" w:cs="Arial"/>
                <w:noProof/>
                <w:lang w:eastAsia="nl-NL"/>
              </w:rPr>
              <w:tab/>
            </w:r>
            <w:r w:rsidRPr="00913B62">
              <w:rPr>
                <w:rFonts w:ascii="Calibri" w:eastAsia="Calibri" w:hAnsi="Calibri" w:cs="Arial"/>
                <w:noProof/>
                <w:color w:val="0000FF"/>
                <w:u w:val="single"/>
              </w:rPr>
              <w:t>Offerteaanvraag</w:t>
            </w:r>
            <w:r w:rsidRPr="00913B62">
              <w:rPr>
                <w:rFonts w:ascii="Calibri" w:eastAsia="Calibri" w:hAnsi="Calibri" w:cs="Arial"/>
                <w:noProof/>
                <w:webHidden/>
              </w:rPr>
              <w:tab/>
            </w:r>
            <w:r w:rsidRPr="00913B62">
              <w:rPr>
                <w:rFonts w:ascii="Calibri" w:eastAsia="Calibri" w:hAnsi="Calibri" w:cs="Arial"/>
                <w:noProof/>
                <w:webHidden/>
              </w:rPr>
              <w:fldChar w:fldCharType="begin"/>
            </w:r>
            <w:r w:rsidRPr="00913B62">
              <w:rPr>
                <w:rFonts w:ascii="Calibri" w:eastAsia="Calibri" w:hAnsi="Calibri" w:cs="Arial"/>
                <w:noProof/>
                <w:webHidden/>
              </w:rPr>
              <w:instrText xml:space="preserve"> PAGEREF _Toc116914096 \h </w:instrText>
            </w:r>
            <w:r w:rsidRPr="00913B62">
              <w:rPr>
                <w:rFonts w:ascii="Calibri" w:eastAsia="Calibri" w:hAnsi="Calibri" w:cs="Arial"/>
                <w:noProof/>
                <w:webHidden/>
              </w:rPr>
            </w:r>
            <w:r w:rsidRPr="00913B62">
              <w:rPr>
                <w:rFonts w:ascii="Calibri" w:eastAsia="Calibri" w:hAnsi="Calibri" w:cs="Arial"/>
                <w:noProof/>
                <w:webHidden/>
              </w:rPr>
              <w:fldChar w:fldCharType="separate"/>
            </w:r>
            <w:r w:rsidRPr="00913B62">
              <w:rPr>
                <w:rFonts w:ascii="Calibri" w:eastAsia="Calibri" w:hAnsi="Calibri" w:cs="Arial"/>
                <w:noProof/>
                <w:webHidden/>
              </w:rPr>
              <w:t>5</w:t>
            </w:r>
            <w:r w:rsidRPr="00913B62">
              <w:rPr>
                <w:rFonts w:ascii="Calibri" w:eastAsia="Calibri" w:hAnsi="Calibri" w:cs="Arial"/>
                <w:noProof/>
                <w:webHidden/>
              </w:rPr>
              <w:fldChar w:fldCharType="end"/>
            </w:r>
          </w:hyperlink>
        </w:p>
        <w:p w14:paraId="513C0C7C" w14:textId="77777777" w:rsidR="00913B62" w:rsidRPr="00913B62" w:rsidRDefault="00913B62" w:rsidP="00913B62">
          <w:pPr>
            <w:widowControl w:val="0"/>
            <w:tabs>
              <w:tab w:val="left" w:pos="709"/>
              <w:tab w:val="right" w:leader="dot" w:pos="8720"/>
            </w:tabs>
            <w:spacing w:after="100" w:line="240" w:lineRule="auto"/>
            <w:rPr>
              <w:rFonts w:ascii="Calibri" w:eastAsia="Times New Roman" w:hAnsi="Calibri" w:cs="Arial"/>
              <w:noProof/>
              <w:lang w:eastAsia="nl-NL"/>
            </w:rPr>
          </w:pPr>
          <w:hyperlink w:anchor="_Toc116914097" w:history="1">
            <w:r w:rsidRPr="00913B62">
              <w:rPr>
                <w:rFonts w:ascii="Calibri" w:eastAsia="Calibri" w:hAnsi="Calibri" w:cs="Arial"/>
                <w:noProof/>
                <w:color w:val="0000FF"/>
                <w:u w:val="single"/>
              </w:rPr>
              <w:t>1.2.</w:t>
            </w:r>
            <w:r w:rsidRPr="00913B62">
              <w:rPr>
                <w:rFonts w:ascii="Calibri" w:eastAsia="Times New Roman" w:hAnsi="Calibri" w:cs="Arial"/>
                <w:noProof/>
                <w:lang w:eastAsia="nl-NL"/>
              </w:rPr>
              <w:tab/>
            </w:r>
            <w:r w:rsidRPr="00913B62">
              <w:rPr>
                <w:rFonts w:ascii="Calibri" w:eastAsia="Calibri" w:hAnsi="Calibri" w:cs="Arial"/>
                <w:noProof/>
                <w:color w:val="0000FF"/>
                <w:u w:val="single"/>
              </w:rPr>
              <w:t>Aard, omvang en duur van de overeenkomst</w:t>
            </w:r>
            <w:r w:rsidRPr="00913B62">
              <w:rPr>
                <w:rFonts w:ascii="Calibri" w:eastAsia="Calibri" w:hAnsi="Calibri" w:cs="Arial"/>
                <w:noProof/>
                <w:webHidden/>
              </w:rPr>
              <w:tab/>
            </w:r>
            <w:r w:rsidRPr="00913B62">
              <w:rPr>
                <w:rFonts w:ascii="Calibri" w:eastAsia="Calibri" w:hAnsi="Calibri" w:cs="Arial"/>
                <w:noProof/>
                <w:webHidden/>
              </w:rPr>
              <w:fldChar w:fldCharType="begin"/>
            </w:r>
            <w:r w:rsidRPr="00913B62">
              <w:rPr>
                <w:rFonts w:ascii="Calibri" w:eastAsia="Calibri" w:hAnsi="Calibri" w:cs="Arial"/>
                <w:noProof/>
                <w:webHidden/>
              </w:rPr>
              <w:instrText xml:space="preserve"> PAGEREF _Toc116914097 \h </w:instrText>
            </w:r>
            <w:r w:rsidRPr="00913B62">
              <w:rPr>
                <w:rFonts w:ascii="Calibri" w:eastAsia="Calibri" w:hAnsi="Calibri" w:cs="Arial"/>
                <w:noProof/>
                <w:webHidden/>
              </w:rPr>
            </w:r>
            <w:r w:rsidRPr="00913B62">
              <w:rPr>
                <w:rFonts w:ascii="Calibri" w:eastAsia="Calibri" w:hAnsi="Calibri" w:cs="Arial"/>
                <w:noProof/>
                <w:webHidden/>
              </w:rPr>
              <w:fldChar w:fldCharType="separate"/>
            </w:r>
            <w:r w:rsidRPr="00913B62">
              <w:rPr>
                <w:rFonts w:ascii="Calibri" w:eastAsia="Calibri" w:hAnsi="Calibri" w:cs="Arial"/>
                <w:noProof/>
                <w:webHidden/>
              </w:rPr>
              <w:t>5</w:t>
            </w:r>
            <w:r w:rsidRPr="00913B62">
              <w:rPr>
                <w:rFonts w:ascii="Calibri" w:eastAsia="Calibri" w:hAnsi="Calibri" w:cs="Arial"/>
                <w:noProof/>
                <w:webHidden/>
              </w:rPr>
              <w:fldChar w:fldCharType="end"/>
            </w:r>
          </w:hyperlink>
        </w:p>
        <w:p w14:paraId="07B7E065" w14:textId="77777777" w:rsidR="00913B62" w:rsidRPr="00913B62" w:rsidRDefault="00913B62" w:rsidP="00913B62">
          <w:pPr>
            <w:widowControl w:val="0"/>
            <w:tabs>
              <w:tab w:val="left" w:pos="709"/>
              <w:tab w:val="right" w:leader="dot" w:pos="8720"/>
            </w:tabs>
            <w:spacing w:after="100" w:line="240" w:lineRule="auto"/>
            <w:rPr>
              <w:rFonts w:ascii="Calibri" w:eastAsia="Times New Roman" w:hAnsi="Calibri" w:cs="Arial"/>
              <w:noProof/>
              <w:lang w:eastAsia="nl-NL"/>
            </w:rPr>
          </w:pPr>
          <w:hyperlink w:anchor="_Toc116914098" w:history="1">
            <w:r w:rsidRPr="00913B62">
              <w:rPr>
                <w:rFonts w:ascii="Calibri" w:eastAsia="Calibri" w:hAnsi="Calibri" w:cs="Arial"/>
                <w:noProof/>
                <w:color w:val="0000FF"/>
                <w:u w:val="single"/>
              </w:rPr>
              <w:t>1.3.</w:t>
            </w:r>
            <w:r w:rsidRPr="00913B62">
              <w:rPr>
                <w:rFonts w:ascii="Calibri" w:eastAsia="Times New Roman" w:hAnsi="Calibri" w:cs="Arial"/>
                <w:noProof/>
                <w:lang w:eastAsia="nl-NL"/>
              </w:rPr>
              <w:tab/>
            </w:r>
            <w:r w:rsidRPr="00913B62">
              <w:rPr>
                <w:rFonts w:ascii="Calibri" w:eastAsia="Calibri" w:hAnsi="Calibri" w:cs="Arial"/>
                <w:noProof/>
                <w:color w:val="0000FF"/>
                <w:u w:val="single"/>
              </w:rPr>
              <w:t>Doel van de offerteaanvraag</w:t>
            </w:r>
            <w:r w:rsidRPr="00913B62">
              <w:rPr>
                <w:rFonts w:ascii="Calibri" w:eastAsia="Calibri" w:hAnsi="Calibri" w:cs="Arial"/>
                <w:noProof/>
                <w:webHidden/>
              </w:rPr>
              <w:tab/>
            </w:r>
            <w:r w:rsidRPr="00913B62">
              <w:rPr>
                <w:rFonts w:ascii="Calibri" w:eastAsia="Calibri" w:hAnsi="Calibri" w:cs="Arial"/>
                <w:noProof/>
                <w:webHidden/>
              </w:rPr>
              <w:fldChar w:fldCharType="begin"/>
            </w:r>
            <w:r w:rsidRPr="00913B62">
              <w:rPr>
                <w:rFonts w:ascii="Calibri" w:eastAsia="Calibri" w:hAnsi="Calibri" w:cs="Arial"/>
                <w:noProof/>
                <w:webHidden/>
              </w:rPr>
              <w:instrText xml:space="preserve"> PAGEREF _Toc116914098 \h </w:instrText>
            </w:r>
            <w:r w:rsidRPr="00913B62">
              <w:rPr>
                <w:rFonts w:ascii="Calibri" w:eastAsia="Calibri" w:hAnsi="Calibri" w:cs="Arial"/>
                <w:noProof/>
                <w:webHidden/>
              </w:rPr>
            </w:r>
            <w:r w:rsidRPr="00913B62">
              <w:rPr>
                <w:rFonts w:ascii="Calibri" w:eastAsia="Calibri" w:hAnsi="Calibri" w:cs="Arial"/>
                <w:noProof/>
                <w:webHidden/>
              </w:rPr>
              <w:fldChar w:fldCharType="separate"/>
            </w:r>
            <w:r w:rsidRPr="00913B62">
              <w:rPr>
                <w:rFonts w:ascii="Calibri" w:eastAsia="Calibri" w:hAnsi="Calibri" w:cs="Arial"/>
                <w:noProof/>
                <w:webHidden/>
              </w:rPr>
              <w:t>5</w:t>
            </w:r>
            <w:r w:rsidRPr="00913B62">
              <w:rPr>
                <w:rFonts w:ascii="Calibri" w:eastAsia="Calibri" w:hAnsi="Calibri" w:cs="Arial"/>
                <w:noProof/>
                <w:webHidden/>
              </w:rPr>
              <w:fldChar w:fldCharType="end"/>
            </w:r>
          </w:hyperlink>
        </w:p>
        <w:p w14:paraId="34283E7C" w14:textId="77777777" w:rsidR="00913B62" w:rsidRPr="00913B62" w:rsidRDefault="00913B62" w:rsidP="00913B62">
          <w:pPr>
            <w:widowControl w:val="0"/>
            <w:tabs>
              <w:tab w:val="left" w:pos="709"/>
              <w:tab w:val="right" w:leader="dot" w:pos="8720"/>
            </w:tabs>
            <w:spacing w:after="100" w:line="240" w:lineRule="auto"/>
            <w:rPr>
              <w:rFonts w:ascii="Calibri" w:eastAsia="Times New Roman" w:hAnsi="Calibri" w:cs="Arial"/>
              <w:noProof/>
              <w:lang w:eastAsia="nl-NL"/>
            </w:rPr>
          </w:pPr>
          <w:hyperlink w:anchor="_Toc116914099" w:history="1">
            <w:r w:rsidRPr="00913B62">
              <w:rPr>
                <w:rFonts w:ascii="Calibri" w:eastAsia="Calibri" w:hAnsi="Calibri" w:cs="Arial"/>
                <w:noProof/>
                <w:color w:val="0000FF"/>
                <w:u w:val="single"/>
              </w:rPr>
              <w:t>1.4.</w:t>
            </w:r>
            <w:r w:rsidRPr="00913B62">
              <w:rPr>
                <w:rFonts w:ascii="Calibri" w:eastAsia="Times New Roman" w:hAnsi="Calibri" w:cs="Arial"/>
                <w:noProof/>
                <w:lang w:eastAsia="nl-NL"/>
              </w:rPr>
              <w:tab/>
            </w:r>
            <w:r w:rsidRPr="00913B62">
              <w:rPr>
                <w:rFonts w:ascii="Calibri" w:eastAsia="Calibri" w:hAnsi="Calibri" w:cs="Arial"/>
                <w:noProof/>
                <w:color w:val="0000FF"/>
                <w:u w:val="single"/>
              </w:rPr>
              <w:t>Leeswijzer</w:t>
            </w:r>
            <w:r w:rsidRPr="00913B62">
              <w:rPr>
                <w:rFonts w:ascii="Calibri" w:eastAsia="Calibri" w:hAnsi="Calibri" w:cs="Arial"/>
                <w:noProof/>
                <w:webHidden/>
              </w:rPr>
              <w:tab/>
            </w:r>
            <w:r w:rsidRPr="00913B62">
              <w:rPr>
                <w:rFonts w:ascii="Calibri" w:eastAsia="Calibri" w:hAnsi="Calibri" w:cs="Arial"/>
                <w:noProof/>
                <w:webHidden/>
              </w:rPr>
              <w:fldChar w:fldCharType="begin"/>
            </w:r>
            <w:r w:rsidRPr="00913B62">
              <w:rPr>
                <w:rFonts w:ascii="Calibri" w:eastAsia="Calibri" w:hAnsi="Calibri" w:cs="Arial"/>
                <w:noProof/>
                <w:webHidden/>
              </w:rPr>
              <w:instrText xml:space="preserve"> PAGEREF _Toc116914099 \h </w:instrText>
            </w:r>
            <w:r w:rsidRPr="00913B62">
              <w:rPr>
                <w:rFonts w:ascii="Calibri" w:eastAsia="Calibri" w:hAnsi="Calibri" w:cs="Arial"/>
                <w:noProof/>
                <w:webHidden/>
              </w:rPr>
            </w:r>
            <w:r w:rsidRPr="00913B62">
              <w:rPr>
                <w:rFonts w:ascii="Calibri" w:eastAsia="Calibri" w:hAnsi="Calibri" w:cs="Arial"/>
                <w:noProof/>
                <w:webHidden/>
              </w:rPr>
              <w:fldChar w:fldCharType="separate"/>
            </w:r>
            <w:r w:rsidRPr="00913B62">
              <w:rPr>
                <w:rFonts w:ascii="Calibri" w:eastAsia="Calibri" w:hAnsi="Calibri" w:cs="Arial"/>
                <w:noProof/>
                <w:webHidden/>
              </w:rPr>
              <w:t>5</w:t>
            </w:r>
            <w:r w:rsidRPr="00913B62">
              <w:rPr>
                <w:rFonts w:ascii="Calibri" w:eastAsia="Calibri" w:hAnsi="Calibri" w:cs="Arial"/>
                <w:noProof/>
                <w:webHidden/>
              </w:rPr>
              <w:fldChar w:fldCharType="end"/>
            </w:r>
          </w:hyperlink>
        </w:p>
        <w:p w14:paraId="06F1F2F1" w14:textId="77777777" w:rsidR="00913B62" w:rsidRPr="00913B62" w:rsidRDefault="00913B62" w:rsidP="00913B62">
          <w:pPr>
            <w:widowControl w:val="0"/>
            <w:tabs>
              <w:tab w:val="left" w:pos="709"/>
              <w:tab w:val="right" w:leader="dot" w:pos="8720"/>
            </w:tabs>
            <w:spacing w:after="100" w:line="240" w:lineRule="auto"/>
            <w:rPr>
              <w:rFonts w:ascii="Calibri" w:eastAsia="Times New Roman" w:hAnsi="Calibri" w:cs="Arial"/>
              <w:noProof/>
              <w:lang w:eastAsia="nl-NL"/>
            </w:rPr>
          </w:pPr>
          <w:hyperlink w:anchor="_Toc116914100" w:history="1">
            <w:r w:rsidRPr="00913B62">
              <w:rPr>
                <w:rFonts w:ascii="Calibri" w:eastAsia="Calibri" w:hAnsi="Calibri" w:cs="Arial"/>
                <w:noProof/>
                <w:color w:val="0000FF"/>
                <w:u w:val="single"/>
              </w:rPr>
              <w:t>1.5.</w:t>
            </w:r>
            <w:r w:rsidRPr="00913B62">
              <w:rPr>
                <w:rFonts w:ascii="Calibri" w:eastAsia="Times New Roman" w:hAnsi="Calibri" w:cs="Arial"/>
                <w:noProof/>
                <w:lang w:eastAsia="nl-NL"/>
              </w:rPr>
              <w:tab/>
            </w:r>
            <w:r w:rsidRPr="00913B62">
              <w:rPr>
                <w:rFonts w:ascii="Calibri" w:eastAsia="Calibri" w:hAnsi="Calibri" w:cs="Arial"/>
                <w:noProof/>
                <w:color w:val="0000FF"/>
                <w:u w:val="single"/>
              </w:rPr>
              <w:t>Opmerkingen naar aanleiding van de offerteaanvraag</w:t>
            </w:r>
            <w:r w:rsidRPr="00913B62">
              <w:rPr>
                <w:rFonts w:ascii="Calibri" w:eastAsia="Calibri" w:hAnsi="Calibri" w:cs="Arial"/>
                <w:noProof/>
                <w:webHidden/>
              </w:rPr>
              <w:tab/>
            </w:r>
            <w:r w:rsidRPr="00913B62">
              <w:rPr>
                <w:rFonts w:ascii="Calibri" w:eastAsia="Calibri" w:hAnsi="Calibri" w:cs="Arial"/>
                <w:noProof/>
                <w:webHidden/>
              </w:rPr>
              <w:fldChar w:fldCharType="begin"/>
            </w:r>
            <w:r w:rsidRPr="00913B62">
              <w:rPr>
                <w:rFonts w:ascii="Calibri" w:eastAsia="Calibri" w:hAnsi="Calibri" w:cs="Arial"/>
                <w:noProof/>
                <w:webHidden/>
              </w:rPr>
              <w:instrText xml:space="preserve"> PAGEREF _Toc116914100 \h </w:instrText>
            </w:r>
            <w:r w:rsidRPr="00913B62">
              <w:rPr>
                <w:rFonts w:ascii="Calibri" w:eastAsia="Calibri" w:hAnsi="Calibri" w:cs="Arial"/>
                <w:noProof/>
                <w:webHidden/>
              </w:rPr>
            </w:r>
            <w:r w:rsidRPr="00913B62">
              <w:rPr>
                <w:rFonts w:ascii="Calibri" w:eastAsia="Calibri" w:hAnsi="Calibri" w:cs="Arial"/>
                <w:noProof/>
                <w:webHidden/>
              </w:rPr>
              <w:fldChar w:fldCharType="separate"/>
            </w:r>
            <w:r w:rsidRPr="00913B62">
              <w:rPr>
                <w:rFonts w:ascii="Calibri" w:eastAsia="Calibri" w:hAnsi="Calibri" w:cs="Arial"/>
                <w:noProof/>
                <w:webHidden/>
              </w:rPr>
              <w:t>5</w:t>
            </w:r>
            <w:r w:rsidRPr="00913B62">
              <w:rPr>
                <w:rFonts w:ascii="Calibri" w:eastAsia="Calibri" w:hAnsi="Calibri" w:cs="Arial"/>
                <w:noProof/>
                <w:webHidden/>
              </w:rPr>
              <w:fldChar w:fldCharType="end"/>
            </w:r>
          </w:hyperlink>
        </w:p>
        <w:p w14:paraId="0B01BD81" w14:textId="77777777" w:rsidR="00913B62" w:rsidRPr="00913B62" w:rsidRDefault="00913B62" w:rsidP="00913B62">
          <w:pPr>
            <w:widowControl w:val="0"/>
            <w:tabs>
              <w:tab w:val="left" w:pos="709"/>
              <w:tab w:val="right" w:leader="dot" w:pos="8720"/>
            </w:tabs>
            <w:spacing w:after="100" w:line="240" w:lineRule="auto"/>
            <w:rPr>
              <w:rFonts w:ascii="Calibri" w:eastAsia="Times New Roman" w:hAnsi="Calibri" w:cs="Arial"/>
              <w:noProof/>
              <w:lang w:eastAsia="nl-NL"/>
            </w:rPr>
          </w:pPr>
          <w:hyperlink w:anchor="_Toc116914101" w:history="1">
            <w:r w:rsidRPr="00913B62">
              <w:rPr>
                <w:rFonts w:ascii="Calibri" w:eastAsia="Calibri" w:hAnsi="Calibri" w:cs="Arial"/>
                <w:noProof/>
                <w:color w:val="0000FF"/>
                <w:u w:val="single"/>
              </w:rPr>
              <w:t>1.6.</w:t>
            </w:r>
            <w:r w:rsidRPr="00913B62">
              <w:rPr>
                <w:rFonts w:ascii="Calibri" w:eastAsia="Times New Roman" w:hAnsi="Calibri" w:cs="Arial"/>
                <w:noProof/>
                <w:lang w:eastAsia="nl-NL"/>
              </w:rPr>
              <w:tab/>
            </w:r>
            <w:r w:rsidRPr="00913B62">
              <w:rPr>
                <w:rFonts w:ascii="Calibri" w:eastAsia="Calibri" w:hAnsi="Calibri" w:cs="Arial"/>
                <w:noProof/>
                <w:color w:val="0000FF"/>
                <w:u w:val="single"/>
              </w:rPr>
              <w:t>Geheimhouding</w:t>
            </w:r>
            <w:r w:rsidRPr="00913B62">
              <w:rPr>
                <w:rFonts w:ascii="Calibri" w:eastAsia="Calibri" w:hAnsi="Calibri" w:cs="Arial"/>
                <w:noProof/>
                <w:webHidden/>
              </w:rPr>
              <w:tab/>
            </w:r>
            <w:r w:rsidRPr="00913B62">
              <w:rPr>
                <w:rFonts w:ascii="Calibri" w:eastAsia="Calibri" w:hAnsi="Calibri" w:cs="Arial"/>
                <w:noProof/>
                <w:webHidden/>
              </w:rPr>
              <w:fldChar w:fldCharType="begin"/>
            </w:r>
            <w:r w:rsidRPr="00913B62">
              <w:rPr>
                <w:rFonts w:ascii="Calibri" w:eastAsia="Calibri" w:hAnsi="Calibri" w:cs="Arial"/>
                <w:noProof/>
                <w:webHidden/>
              </w:rPr>
              <w:instrText xml:space="preserve"> PAGEREF _Toc116914101 \h </w:instrText>
            </w:r>
            <w:r w:rsidRPr="00913B62">
              <w:rPr>
                <w:rFonts w:ascii="Calibri" w:eastAsia="Calibri" w:hAnsi="Calibri" w:cs="Arial"/>
                <w:noProof/>
                <w:webHidden/>
              </w:rPr>
            </w:r>
            <w:r w:rsidRPr="00913B62">
              <w:rPr>
                <w:rFonts w:ascii="Calibri" w:eastAsia="Calibri" w:hAnsi="Calibri" w:cs="Arial"/>
                <w:noProof/>
                <w:webHidden/>
              </w:rPr>
              <w:fldChar w:fldCharType="separate"/>
            </w:r>
            <w:r w:rsidRPr="00913B62">
              <w:rPr>
                <w:rFonts w:ascii="Calibri" w:eastAsia="Calibri" w:hAnsi="Calibri" w:cs="Arial"/>
                <w:noProof/>
                <w:webHidden/>
              </w:rPr>
              <w:t>6</w:t>
            </w:r>
            <w:r w:rsidRPr="00913B62">
              <w:rPr>
                <w:rFonts w:ascii="Calibri" w:eastAsia="Calibri" w:hAnsi="Calibri" w:cs="Arial"/>
                <w:noProof/>
                <w:webHidden/>
              </w:rPr>
              <w:fldChar w:fldCharType="end"/>
            </w:r>
          </w:hyperlink>
        </w:p>
        <w:p w14:paraId="5CCFA8F2" w14:textId="77777777" w:rsidR="00913B62" w:rsidRPr="00913B62" w:rsidRDefault="00913B62" w:rsidP="00913B62">
          <w:pPr>
            <w:widowControl w:val="0"/>
            <w:tabs>
              <w:tab w:val="left" w:pos="709"/>
              <w:tab w:val="right" w:leader="dot" w:pos="8720"/>
            </w:tabs>
            <w:spacing w:after="100" w:line="240" w:lineRule="auto"/>
            <w:rPr>
              <w:rFonts w:ascii="Calibri" w:eastAsia="Times New Roman" w:hAnsi="Calibri" w:cs="Arial"/>
              <w:noProof/>
              <w:lang w:eastAsia="nl-NL"/>
            </w:rPr>
          </w:pPr>
          <w:hyperlink w:anchor="_Toc116914102" w:history="1">
            <w:r w:rsidRPr="00913B62">
              <w:rPr>
                <w:rFonts w:ascii="Calibri" w:eastAsia="Calibri" w:hAnsi="Calibri" w:cs="Arial"/>
                <w:noProof/>
                <w:color w:val="0000FF"/>
                <w:u w:val="single"/>
              </w:rPr>
              <w:t>1.7.</w:t>
            </w:r>
            <w:r w:rsidRPr="00913B62">
              <w:rPr>
                <w:rFonts w:ascii="Calibri" w:eastAsia="Times New Roman" w:hAnsi="Calibri" w:cs="Arial"/>
                <w:noProof/>
                <w:lang w:eastAsia="nl-NL"/>
              </w:rPr>
              <w:tab/>
            </w:r>
            <w:r w:rsidRPr="00913B62">
              <w:rPr>
                <w:rFonts w:ascii="Calibri" w:eastAsia="Calibri" w:hAnsi="Calibri" w:cs="Arial"/>
                <w:noProof/>
                <w:color w:val="0000FF"/>
                <w:u w:val="single"/>
              </w:rPr>
              <w:t>Planning</w:t>
            </w:r>
            <w:r w:rsidRPr="00913B62">
              <w:rPr>
                <w:rFonts w:ascii="Calibri" w:eastAsia="Calibri" w:hAnsi="Calibri" w:cs="Arial"/>
                <w:noProof/>
                <w:webHidden/>
              </w:rPr>
              <w:tab/>
            </w:r>
            <w:r w:rsidRPr="00913B62">
              <w:rPr>
                <w:rFonts w:ascii="Calibri" w:eastAsia="Calibri" w:hAnsi="Calibri" w:cs="Arial"/>
                <w:noProof/>
                <w:webHidden/>
              </w:rPr>
              <w:fldChar w:fldCharType="begin"/>
            </w:r>
            <w:r w:rsidRPr="00913B62">
              <w:rPr>
                <w:rFonts w:ascii="Calibri" w:eastAsia="Calibri" w:hAnsi="Calibri" w:cs="Arial"/>
                <w:noProof/>
                <w:webHidden/>
              </w:rPr>
              <w:instrText xml:space="preserve"> PAGEREF _Toc116914102 \h </w:instrText>
            </w:r>
            <w:r w:rsidRPr="00913B62">
              <w:rPr>
                <w:rFonts w:ascii="Calibri" w:eastAsia="Calibri" w:hAnsi="Calibri" w:cs="Arial"/>
                <w:noProof/>
                <w:webHidden/>
              </w:rPr>
            </w:r>
            <w:r w:rsidRPr="00913B62">
              <w:rPr>
                <w:rFonts w:ascii="Calibri" w:eastAsia="Calibri" w:hAnsi="Calibri" w:cs="Arial"/>
                <w:noProof/>
                <w:webHidden/>
              </w:rPr>
              <w:fldChar w:fldCharType="separate"/>
            </w:r>
            <w:r w:rsidRPr="00913B62">
              <w:rPr>
                <w:rFonts w:ascii="Calibri" w:eastAsia="Calibri" w:hAnsi="Calibri" w:cs="Arial"/>
                <w:noProof/>
                <w:webHidden/>
              </w:rPr>
              <w:t>6</w:t>
            </w:r>
            <w:r w:rsidRPr="00913B62">
              <w:rPr>
                <w:rFonts w:ascii="Calibri" w:eastAsia="Calibri" w:hAnsi="Calibri" w:cs="Arial"/>
                <w:noProof/>
                <w:webHidden/>
              </w:rPr>
              <w:fldChar w:fldCharType="end"/>
            </w:r>
          </w:hyperlink>
        </w:p>
        <w:p w14:paraId="259136C4" w14:textId="77777777" w:rsidR="00913B62" w:rsidRPr="00913B62" w:rsidRDefault="00913B62" w:rsidP="00913B62">
          <w:pPr>
            <w:widowControl w:val="0"/>
            <w:tabs>
              <w:tab w:val="left" w:pos="709"/>
              <w:tab w:val="right" w:leader="dot" w:pos="8720"/>
            </w:tabs>
            <w:spacing w:after="100" w:line="240" w:lineRule="auto"/>
            <w:rPr>
              <w:rFonts w:ascii="Calibri" w:eastAsia="Times New Roman" w:hAnsi="Calibri" w:cs="Arial"/>
              <w:noProof/>
              <w:lang w:eastAsia="nl-NL"/>
            </w:rPr>
          </w:pPr>
          <w:hyperlink w:anchor="_Toc116914103" w:history="1">
            <w:r w:rsidRPr="00913B62">
              <w:rPr>
                <w:rFonts w:ascii="Calibri" w:eastAsia="Calibri" w:hAnsi="Calibri" w:cs="Arial"/>
                <w:noProof/>
                <w:color w:val="0000FF"/>
                <w:u w:val="single"/>
              </w:rPr>
              <w:t>1.8.</w:t>
            </w:r>
            <w:r w:rsidRPr="00913B62">
              <w:rPr>
                <w:rFonts w:ascii="Calibri" w:eastAsia="Times New Roman" w:hAnsi="Calibri" w:cs="Arial"/>
                <w:noProof/>
                <w:lang w:eastAsia="nl-NL"/>
              </w:rPr>
              <w:tab/>
            </w:r>
            <w:r w:rsidRPr="00913B62">
              <w:rPr>
                <w:rFonts w:ascii="Calibri" w:eastAsia="Calibri" w:hAnsi="Calibri" w:cs="Arial"/>
                <w:noProof/>
                <w:color w:val="0000FF"/>
                <w:u w:val="single"/>
              </w:rPr>
              <w:t>Gegevens aanbestedende dienst</w:t>
            </w:r>
            <w:r w:rsidRPr="00913B62">
              <w:rPr>
                <w:rFonts w:ascii="Calibri" w:eastAsia="Calibri" w:hAnsi="Calibri" w:cs="Arial"/>
                <w:noProof/>
                <w:webHidden/>
              </w:rPr>
              <w:tab/>
            </w:r>
            <w:r w:rsidRPr="00913B62">
              <w:rPr>
                <w:rFonts w:ascii="Calibri" w:eastAsia="Calibri" w:hAnsi="Calibri" w:cs="Arial"/>
                <w:noProof/>
                <w:webHidden/>
              </w:rPr>
              <w:fldChar w:fldCharType="begin"/>
            </w:r>
            <w:r w:rsidRPr="00913B62">
              <w:rPr>
                <w:rFonts w:ascii="Calibri" w:eastAsia="Calibri" w:hAnsi="Calibri" w:cs="Arial"/>
                <w:noProof/>
                <w:webHidden/>
              </w:rPr>
              <w:instrText xml:space="preserve"> PAGEREF _Toc116914103 \h </w:instrText>
            </w:r>
            <w:r w:rsidRPr="00913B62">
              <w:rPr>
                <w:rFonts w:ascii="Calibri" w:eastAsia="Calibri" w:hAnsi="Calibri" w:cs="Arial"/>
                <w:noProof/>
                <w:webHidden/>
              </w:rPr>
            </w:r>
            <w:r w:rsidRPr="00913B62">
              <w:rPr>
                <w:rFonts w:ascii="Calibri" w:eastAsia="Calibri" w:hAnsi="Calibri" w:cs="Arial"/>
                <w:noProof/>
                <w:webHidden/>
              </w:rPr>
              <w:fldChar w:fldCharType="separate"/>
            </w:r>
            <w:r w:rsidRPr="00913B62">
              <w:rPr>
                <w:rFonts w:ascii="Calibri" w:eastAsia="Calibri" w:hAnsi="Calibri" w:cs="Arial"/>
                <w:noProof/>
                <w:webHidden/>
              </w:rPr>
              <w:t>6</w:t>
            </w:r>
            <w:r w:rsidRPr="00913B62">
              <w:rPr>
                <w:rFonts w:ascii="Calibri" w:eastAsia="Calibri" w:hAnsi="Calibri" w:cs="Arial"/>
                <w:noProof/>
                <w:webHidden/>
              </w:rPr>
              <w:fldChar w:fldCharType="end"/>
            </w:r>
          </w:hyperlink>
        </w:p>
        <w:p w14:paraId="4EEEB16D" w14:textId="77777777" w:rsidR="00913B62" w:rsidRPr="00913B62" w:rsidRDefault="00913B62" w:rsidP="00913B62">
          <w:pPr>
            <w:widowControl w:val="0"/>
            <w:tabs>
              <w:tab w:val="left" w:pos="709"/>
              <w:tab w:val="right" w:leader="dot" w:pos="8720"/>
            </w:tabs>
            <w:spacing w:after="100" w:line="240" w:lineRule="auto"/>
            <w:rPr>
              <w:rFonts w:ascii="Calibri" w:eastAsia="Times New Roman" w:hAnsi="Calibri" w:cs="Arial"/>
              <w:noProof/>
              <w:lang w:eastAsia="nl-NL"/>
            </w:rPr>
          </w:pPr>
          <w:hyperlink w:anchor="_Toc116914104" w:history="1">
            <w:r w:rsidRPr="00913B62">
              <w:rPr>
                <w:rFonts w:ascii="Calibri" w:eastAsia="Calibri" w:hAnsi="Calibri" w:cs="Arial"/>
                <w:noProof/>
                <w:color w:val="0000FF"/>
                <w:u w:val="single"/>
              </w:rPr>
              <w:t>2.</w:t>
            </w:r>
            <w:r w:rsidRPr="00913B62">
              <w:rPr>
                <w:rFonts w:ascii="Calibri" w:eastAsia="Times New Roman" w:hAnsi="Calibri" w:cs="Arial"/>
                <w:noProof/>
                <w:lang w:eastAsia="nl-NL"/>
              </w:rPr>
              <w:tab/>
            </w:r>
            <w:r w:rsidRPr="00913B62">
              <w:rPr>
                <w:rFonts w:ascii="Calibri" w:eastAsia="Calibri" w:hAnsi="Calibri" w:cs="Arial"/>
                <w:noProof/>
                <w:color w:val="0000FF"/>
                <w:u w:val="single"/>
              </w:rPr>
              <w:t>Technische specificaties en uitvoeringsvoorwaarden</w:t>
            </w:r>
            <w:r w:rsidRPr="00913B62">
              <w:rPr>
                <w:rFonts w:ascii="Calibri" w:eastAsia="Calibri" w:hAnsi="Calibri" w:cs="Arial"/>
                <w:noProof/>
                <w:webHidden/>
              </w:rPr>
              <w:tab/>
            </w:r>
            <w:r w:rsidRPr="00913B62">
              <w:rPr>
                <w:rFonts w:ascii="Calibri" w:eastAsia="Calibri" w:hAnsi="Calibri" w:cs="Arial"/>
                <w:noProof/>
                <w:webHidden/>
              </w:rPr>
              <w:fldChar w:fldCharType="begin"/>
            </w:r>
            <w:r w:rsidRPr="00913B62">
              <w:rPr>
                <w:rFonts w:ascii="Calibri" w:eastAsia="Calibri" w:hAnsi="Calibri" w:cs="Arial"/>
                <w:noProof/>
                <w:webHidden/>
              </w:rPr>
              <w:instrText xml:space="preserve"> PAGEREF _Toc116914104 \h </w:instrText>
            </w:r>
            <w:r w:rsidRPr="00913B62">
              <w:rPr>
                <w:rFonts w:ascii="Calibri" w:eastAsia="Calibri" w:hAnsi="Calibri" w:cs="Arial"/>
                <w:noProof/>
                <w:webHidden/>
              </w:rPr>
            </w:r>
            <w:r w:rsidRPr="00913B62">
              <w:rPr>
                <w:rFonts w:ascii="Calibri" w:eastAsia="Calibri" w:hAnsi="Calibri" w:cs="Arial"/>
                <w:noProof/>
                <w:webHidden/>
              </w:rPr>
              <w:fldChar w:fldCharType="separate"/>
            </w:r>
            <w:r w:rsidRPr="00913B62">
              <w:rPr>
                <w:rFonts w:ascii="Calibri" w:eastAsia="Calibri" w:hAnsi="Calibri" w:cs="Arial"/>
                <w:noProof/>
                <w:webHidden/>
              </w:rPr>
              <w:t>8</w:t>
            </w:r>
            <w:r w:rsidRPr="00913B62">
              <w:rPr>
                <w:rFonts w:ascii="Calibri" w:eastAsia="Calibri" w:hAnsi="Calibri" w:cs="Arial"/>
                <w:noProof/>
                <w:webHidden/>
              </w:rPr>
              <w:fldChar w:fldCharType="end"/>
            </w:r>
          </w:hyperlink>
        </w:p>
        <w:p w14:paraId="36199397" w14:textId="77777777" w:rsidR="00913B62" w:rsidRPr="00913B62" w:rsidRDefault="00913B62" w:rsidP="00913B62">
          <w:pPr>
            <w:widowControl w:val="0"/>
            <w:tabs>
              <w:tab w:val="left" w:pos="709"/>
              <w:tab w:val="right" w:leader="dot" w:pos="8720"/>
            </w:tabs>
            <w:spacing w:after="100" w:line="240" w:lineRule="auto"/>
            <w:rPr>
              <w:rFonts w:ascii="Calibri" w:eastAsia="Times New Roman" w:hAnsi="Calibri" w:cs="Arial"/>
              <w:noProof/>
              <w:lang w:eastAsia="nl-NL"/>
            </w:rPr>
          </w:pPr>
          <w:hyperlink w:anchor="_Toc116914105" w:history="1">
            <w:r w:rsidRPr="00913B62">
              <w:rPr>
                <w:rFonts w:ascii="Calibri" w:eastAsia="Calibri" w:hAnsi="Calibri" w:cs="Arial"/>
                <w:noProof/>
                <w:color w:val="0000FF"/>
                <w:u w:val="single"/>
              </w:rPr>
              <w:t>2.1.</w:t>
            </w:r>
            <w:r w:rsidRPr="00913B62">
              <w:rPr>
                <w:rFonts w:ascii="Calibri" w:eastAsia="Times New Roman" w:hAnsi="Calibri" w:cs="Arial"/>
                <w:noProof/>
                <w:lang w:eastAsia="nl-NL"/>
              </w:rPr>
              <w:tab/>
            </w:r>
            <w:r w:rsidRPr="00913B62">
              <w:rPr>
                <w:rFonts w:ascii="Calibri" w:eastAsia="Calibri" w:hAnsi="Calibri" w:cs="Arial"/>
                <w:noProof/>
                <w:color w:val="0000FF"/>
                <w:u w:val="single"/>
              </w:rPr>
              <w:t>Situatieschets voor de opdracht</w:t>
            </w:r>
            <w:r w:rsidRPr="00913B62">
              <w:rPr>
                <w:rFonts w:ascii="Calibri" w:eastAsia="Calibri" w:hAnsi="Calibri" w:cs="Arial"/>
                <w:noProof/>
                <w:webHidden/>
              </w:rPr>
              <w:tab/>
            </w:r>
            <w:r w:rsidRPr="00913B62">
              <w:rPr>
                <w:rFonts w:ascii="Calibri" w:eastAsia="Calibri" w:hAnsi="Calibri" w:cs="Arial"/>
                <w:noProof/>
                <w:webHidden/>
              </w:rPr>
              <w:fldChar w:fldCharType="begin"/>
            </w:r>
            <w:r w:rsidRPr="00913B62">
              <w:rPr>
                <w:rFonts w:ascii="Calibri" w:eastAsia="Calibri" w:hAnsi="Calibri" w:cs="Arial"/>
                <w:noProof/>
                <w:webHidden/>
              </w:rPr>
              <w:instrText xml:space="preserve"> PAGEREF _Toc116914105 \h </w:instrText>
            </w:r>
            <w:r w:rsidRPr="00913B62">
              <w:rPr>
                <w:rFonts w:ascii="Calibri" w:eastAsia="Calibri" w:hAnsi="Calibri" w:cs="Arial"/>
                <w:noProof/>
                <w:webHidden/>
              </w:rPr>
            </w:r>
            <w:r w:rsidRPr="00913B62">
              <w:rPr>
                <w:rFonts w:ascii="Calibri" w:eastAsia="Calibri" w:hAnsi="Calibri" w:cs="Arial"/>
                <w:noProof/>
                <w:webHidden/>
              </w:rPr>
              <w:fldChar w:fldCharType="separate"/>
            </w:r>
            <w:r w:rsidRPr="00913B62">
              <w:rPr>
                <w:rFonts w:ascii="Calibri" w:eastAsia="Calibri" w:hAnsi="Calibri" w:cs="Arial"/>
                <w:noProof/>
                <w:webHidden/>
              </w:rPr>
              <w:t>8</w:t>
            </w:r>
            <w:r w:rsidRPr="00913B62">
              <w:rPr>
                <w:rFonts w:ascii="Calibri" w:eastAsia="Calibri" w:hAnsi="Calibri" w:cs="Arial"/>
                <w:noProof/>
                <w:webHidden/>
              </w:rPr>
              <w:fldChar w:fldCharType="end"/>
            </w:r>
          </w:hyperlink>
        </w:p>
        <w:p w14:paraId="0E3FDE67" w14:textId="77777777" w:rsidR="00913B62" w:rsidRPr="00913B62" w:rsidRDefault="00913B62" w:rsidP="00913B62">
          <w:pPr>
            <w:widowControl w:val="0"/>
            <w:tabs>
              <w:tab w:val="left" w:pos="709"/>
              <w:tab w:val="right" w:leader="dot" w:pos="8720"/>
            </w:tabs>
            <w:spacing w:after="100" w:line="240" w:lineRule="auto"/>
            <w:rPr>
              <w:rFonts w:ascii="Calibri" w:eastAsia="Times New Roman" w:hAnsi="Calibri" w:cs="Arial"/>
              <w:noProof/>
              <w:lang w:eastAsia="nl-NL"/>
            </w:rPr>
          </w:pPr>
          <w:hyperlink w:anchor="_Toc116914106" w:history="1">
            <w:r w:rsidRPr="00913B62">
              <w:rPr>
                <w:rFonts w:ascii="Calibri" w:eastAsia="Calibri" w:hAnsi="Calibri" w:cs="Arial"/>
                <w:noProof/>
                <w:color w:val="0000FF"/>
                <w:u w:val="single"/>
              </w:rPr>
              <w:t>2.2.</w:t>
            </w:r>
            <w:r w:rsidRPr="00913B62">
              <w:rPr>
                <w:rFonts w:ascii="Calibri" w:eastAsia="Times New Roman" w:hAnsi="Calibri" w:cs="Arial"/>
                <w:noProof/>
                <w:lang w:eastAsia="nl-NL"/>
              </w:rPr>
              <w:tab/>
            </w:r>
            <w:r w:rsidRPr="00913B62">
              <w:rPr>
                <w:rFonts w:ascii="Calibri" w:eastAsia="Calibri" w:hAnsi="Calibri" w:cs="Arial"/>
                <w:noProof/>
                <w:color w:val="0000FF"/>
                <w:u w:val="single"/>
              </w:rPr>
              <w:t>Technische omschrijving</w:t>
            </w:r>
            <w:r w:rsidRPr="00913B62">
              <w:rPr>
                <w:rFonts w:ascii="Calibri" w:eastAsia="Calibri" w:hAnsi="Calibri" w:cs="Arial"/>
                <w:noProof/>
                <w:webHidden/>
              </w:rPr>
              <w:tab/>
            </w:r>
            <w:r w:rsidRPr="00913B62">
              <w:rPr>
                <w:rFonts w:ascii="Calibri" w:eastAsia="Calibri" w:hAnsi="Calibri" w:cs="Arial"/>
                <w:noProof/>
                <w:webHidden/>
              </w:rPr>
              <w:fldChar w:fldCharType="begin"/>
            </w:r>
            <w:r w:rsidRPr="00913B62">
              <w:rPr>
                <w:rFonts w:ascii="Calibri" w:eastAsia="Calibri" w:hAnsi="Calibri" w:cs="Arial"/>
                <w:noProof/>
                <w:webHidden/>
              </w:rPr>
              <w:instrText xml:space="preserve"> PAGEREF _Toc116914106 \h </w:instrText>
            </w:r>
            <w:r w:rsidRPr="00913B62">
              <w:rPr>
                <w:rFonts w:ascii="Calibri" w:eastAsia="Calibri" w:hAnsi="Calibri" w:cs="Arial"/>
                <w:noProof/>
                <w:webHidden/>
              </w:rPr>
            </w:r>
            <w:r w:rsidRPr="00913B62">
              <w:rPr>
                <w:rFonts w:ascii="Calibri" w:eastAsia="Calibri" w:hAnsi="Calibri" w:cs="Arial"/>
                <w:noProof/>
                <w:webHidden/>
              </w:rPr>
              <w:fldChar w:fldCharType="separate"/>
            </w:r>
            <w:r w:rsidRPr="00913B62">
              <w:rPr>
                <w:rFonts w:ascii="Calibri" w:eastAsia="Calibri" w:hAnsi="Calibri" w:cs="Arial"/>
                <w:noProof/>
                <w:webHidden/>
              </w:rPr>
              <w:t>8</w:t>
            </w:r>
            <w:r w:rsidRPr="00913B62">
              <w:rPr>
                <w:rFonts w:ascii="Calibri" w:eastAsia="Calibri" w:hAnsi="Calibri" w:cs="Arial"/>
                <w:noProof/>
                <w:webHidden/>
              </w:rPr>
              <w:fldChar w:fldCharType="end"/>
            </w:r>
          </w:hyperlink>
        </w:p>
        <w:p w14:paraId="4343C107" w14:textId="77777777" w:rsidR="00913B62" w:rsidRPr="00913B62" w:rsidRDefault="00913B62" w:rsidP="00913B62">
          <w:pPr>
            <w:widowControl w:val="0"/>
            <w:tabs>
              <w:tab w:val="left" w:pos="709"/>
              <w:tab w:val="right" w:leader="dot" w:pos="8720"/>
            </w:tabs>
            <w:spacing w:after="100" w:line="240" w:lineRule="auto"/>
            <w:rPr>
              <w:rFonts w:ascii="Calibri" w:eastAsia="Times New Roman" w:hAnsi="Calibri" w:cs="Arial"/>
              <w:noProof/>
              <w:lang w:eastAsia="nl-NL"/>
            </w:rPr>
          </w:pPr>
          <w:hyperlink w:anchor="_Toc116914107" w:history="1">
            <w:r w:rsidRPr="00913B62">
              <w:rPr>
                <w:rFonts w:ascii="Calibri" w:eastAsia="Calibri" w:hAnsi="Calibri" w:cs="Arial"/>
                <w:noProof/>
                <w:color w:val="0000FF"/>
                <w:u w:val="single"/>
              </w:rPr>
              <w:t>2.3.</w:t>
            </w:r>
            <w:r w:rsidRPr="00913B62">
              <w:rPr>
                <w:rFonts w:ascii="Calibri" w:eastAsia="Times New Roman" w:hAnsi="Calibri" w:cs="Arial"/>
                <w:noProof/>
                <w:lang w:eastAsia="nl-NL"/>
              </w:rPr>
              <w:tab/>
            </w:r>
            <w:r w:rsidRPr="00913B62">
              <w:rPr>
                <w:rFonts w:ascii="Calibri" w:eastAsia="Calibri" w:hAnsi="Calibri" w:cs="Arial"/>
                <w:noProof/>
                <w:color w:val="0000FF"/>
                <w:u w:val="single"/>
              </w:rPr>
              <w:t>&lt;in geval van een raamovereenkomst&gt; Procesverloop opdrachtverstrekking</w:t>
            </w:r>
            <w:r w:rsidRPr="00913B62">
              <w:rPr>
                <w:rFonts w:ascii="Calibri" w:eastAsia="Calibri" w:hAnsi="Calibri" w:cs="Arial"/>
                <w:noProof/>
                <w:webHidden/>
              </w:rPr>
              <w:tab/>
            </w:r>
            <w:r w:rsidRPr="00913B62">
              <w:rPr>
                <w:rFonts w:ascii="Calibri" w:eastAsia="Calibri" w:hAnsi="Calibri" w:cs="Arial"/>
                <w:noProof/>
                <w:webHidden/>
              </w:rPr>
              <w:fldChar w:fldCharType="begin"/>
            </w:r>
            <w:r w:rsidRPr="00913B62">
              <w:rPr>
                <w:rFonts w:ascii="Calibri" w:eastAsia="Calibri" w:hAnsi="Calibri" w:cs="Arial"/>
                <w:noProof/>
                <w:webHidden/>
              </w:rPr>
              <w:instrText xml:space="preserve"> PAGEREF _Toc116914107 \h </w:instrText>
            </w:r>
            <w:r w:rsidRPr="00913B62">
              <w:rPr>
                <w:rFonts w:ascii="Calibri" w:eastAsia="Calibri" w:hAnsi="Calibri" w:cs="Arial"/>
                <w:noProof/>
                <w:webHidden/>
              </w:rPr>
            </w:r>
            <w:r w:rsidRPr="00913B62">
              <w:rPr>
                <w:rFonts w:ascii="Calibri" w:eastAsia="Calibri" w:hAnsi="Calibri" w:cs="Arial"/>
                <w:noProof/>
                <w:webHidden/>
              </w:rPr>
              <w:fldChar w:fldCharType="separate"/>
            </w:r>
            <w:r w:rsidRPr="00913B62">
              <w:rPr>
                <w:rFonts w:ascii="Calibri" w:eastAsia="Calibri" w:hAnsi="Calibri" w:cs="Arial"/>
                <w:noProof/>
                <w:webHidden/>
              </w:rPr>
              <w:t>8</w:t>
            </w:r>
            <w:r w:rsidRPr="00913B62">
              <w:rPr>
                <w:rFonts w:ascii="Calibri" w:eastAsia="Calibri" w:hAnsi="Calibri" w:cs="Arial"/>
                <w:noProof/>
                <w:webHidden/>
              </w:rPr>
              <w:fldChar w:fldCharType="end"/>
            </w:r>
          </w:hyperlink>
        </w:p>
        <w:p w14:paraId="1950F872" w14:textId="77777777" w:rsidR="00913B62" w:rsidRPr="00913B62" w:rsidRDefault="00913B62" w:rsidP="00913B62">
          <w:pPr>
            <w:widowControl w:val="0"/>
            <w:tabs>
              <w:tab w:val="left" w:pos="709"/>
              <w:tab w:val="right" w:leader="dot" w:pos="8720"/>
            </w:tabs>
            <w:spacing w:after="100" w:line="240" w:lineRule="auto"/>
            <w:rPr>
              <w:rFonts w:ascii="Calibri" w:eastAsia="Times New Roman" w:hAnsi="Calibri" w:cs="Arial"/>
              <w:noProof/>
              <w:lang w:eastAsia="nl-NL"/>
            </w:rPr>
          </w:pPr>
          <w:hyperlink w:anchor="_Toc116914108" w:history="1">
            <w:r w:rsidRPr="00913B62">
              <w:rPr>
                <w:rFonts w:ascii="Calibri" w:eastAsia="Calibri" w:hAnsi="Calibri" w:cs="Arial"/>
                <w:noProof/>
                <w:color w:val="0000FF"/>
                <w:u w:val="single"/>
              </w:rPr>
              <w:t>2.4.</w:t>
            </w:r>
            <w:r w:rsidRPr="00913B62">
              <w:rPr>
                <w:rFonts w:ascii="Calibri" w:eastAsia="Times New Roman" w:hAnsi="Calibri" w:cs="Arial"/>
                <w:noProof/>
                <w:lang w:eastAsia="nl-NL"/>
              </w:rPr>
              <w:tab/>
            </w:r>
            <w:r w:rsidRPr="00913B62">
              <w:rPr>
                <w:rFonts w:ascii="Calibri" w:eastAsia="Calibri" w:hAnsi="Calibri" w:cs="Arial"/>
                <w:noProof/>
                <w:color w:val="0000FF"/>
                <w:u w:val="single"/>
              </w:rPr>
              <w:t>Uitvoeringsbepalingen</w:t>
            </w:r>
            <w:r w:rsidRPr="00913B62">
              <w:rPr>
                <w:rFonts w:ascii="Calibri" w:eastAsia="Calibri" w:hAnsi="Calibri" w:cs="Arial"/>
                <w:noProof/>
                <w:webHidden/>
              </w:rPr>
              <w:tab/>
            </w:r>
            <w:r w:rsidRPr="00913B62">
              <w:rPr>
                <w:rFonts w:ascii="Calibri" w:eastAsia="Calibri" w:hAnsi="Calibri" w:cs="Arial"/>
                <w:noProof/>
                <w:webHidden/>
              </w:rPr>
              <w:fldChar w:fldCharType="begin"/>
            </w:r>
            <w:r w:rsidRPr="00913B62">
              <w:rPr>
                <w:rFonts w:ascii="Calibri" w:eastAsia="Calibri" w:hAnsi="Calibri" w:cs="Arial"/>
                <w:noProof/>
                <w:webHidden/>
              </w:rPr>
              <w:instrText xml:space="preserve"> PAGEREF _Toc116914108 \h </w:instrText>
            </w:r>
            <w:r w:rsidRPr="00913B62">
              <w:rPr>
                <w:rFonts w:ascii="Calibri" w:eastAsia="Calibri" w:hAnsi="Calibri" w:cs="Arial"/>
                <w:noProof/>
                <w:webHidden/>
              </w:rPr>
            </w:r>
            <w:r w:rsidRPr="00913B62">
              <w:rPr>
                <w:rFonts w:ascii="Calibri" w:eastAsia="Calibri" w:hAnsi="Calibri" w:cs="Arial"/>
                <w:noProof/>
                <w:webHidden/>
              </w:rPr>
              <w:fldChar w:fldCharType="separate"/>
            </w:r>
            <w:r w:rsidRPr="00913B62">
              <w:rPr>
                <w:rFonts w:ascii="Calibri" w:eastAsia="Calibri" w:hAnsi="Calibri" w:cs="Arial"/>
                <w:noProof/>
                <w:webHidden/>
              </w:rPr>
              <w:t>8</w:t>
            </w:r>
            <w:r w:rsidRPr="00913B62">
              <w:rPr>
                <w:rFonts w:ascii="Calibri" w:eastAsia="Calibri" w:hAnsi="Calibri" w:cs="Arial"/>
                <w:noProof/>
                <w:webHidden/>
              </w:rPr>
              <w:fldChar w:fldCharType="end"/>
            </w:r>
          </w:hyperlink>
        </w:p>
        <w:p w14:paraId="5257EB27" w14:textId="77777777" w:rsidR="00913B62" w:rsidRPr="00913B62" w:rsidRDefault="00913B62" w:rsidP="00913B62">
          <w:pPr>
            <w:widowControl w:val="0"/>
            <w:tabs>
              <w:tab w:val="left" w:pos="709"/>
              <w:tab w:val="right" w:leader="dot" w:pos="8720"/>
            </w:tabs>
            <w:spacing w:after="100" w:line="240" w:lineRule="auto"/>
            <w:rPr>
              <w:rFonts w:ascii="Calibri" w:eastAsia="Times New Roman" w:hAnsi="Calibri" w:cs="Arial"/>
              <w:noProof/>
              <w:lang w:eastAsia="nl-NL"/>
            </w:rPr>
          </w:pPr>
          <w:hyperlink w:anchor="_Toc116914109" w:history="1">
            <w:r w:rsidRPr="00913B62">
              <w:rPr>
                <w:rFonts w:ascii="Calibri" w:eastAsia="Calibri" w:hAnsi="Calibri" w:cs="Arial"/>
                <w:noProof/>
                <w:color w:val="0000FF"/>
                <w:u w:val="single"/>
              </w:rPr>
              <w:t>2.5.</w:t>
            </w:r>
            <w:r w:rsidRPr="00913B62">
              <w:rPr>
                <w:rFonts w:ascii="Calibri" w:eastAsia="Times New Roman" w:hAnsi="Calibri" w:cs="Arial"/>
                <w:noProof/>
                <w:lang w:eastAsia="nl-NL"/>
              </w:rPr>
              <w:tab/>
            </w:r>
            <w:r w:rsidRPr="00913B62">
              <w:rPr>
                <w:rFonts w:ascii="Calibri" w:eastAsia="Calibri" w:hAnsi="Calibri" w:cs="Arial"/>
                <w:noProof/>
                <w:color w:val="0000FF"/>
                <w:u w:val="single"/>
              </w:rPr>
              <w:t>Social return</w:t>
            </w:r>
            <w:r w:rsidRPr="00913B62">
              <w:rPr>
                <w:rFonts w:ascii="Calibri" w:eastAsia="Calibri" w:hAnsi="Calibri" w:cs="Arial"/>
                <w:noProof/>
                <w:webHidden/>
              </w:rPr>
              <w:tab/>
            </w:r>
            <w:r w:rsidRPr="00913B62">
              <w:rPr>
                <w:rFonts w:ascii="Calibri" w:eastAsia="Calibri" w:hAnsi="Calibri" w:cs="Arial"/>
                <w:noProof/>
                <w:webHidden/>
              </w:rPr>
              <w:fldChar w:fldCharType="begin"/>
            </w:r>
            <w:r w:rsidRPr="00913B62">
              <w:rPr>
                <w:rFonts w:ascii="Calibri" w:eastAsia="Calibri" w:hAnsi="Calibri" w:cs="Arial"/>
                <w:noProof/>
                <w:webHidden/>
              </w:rPr>
              <w:instrText xml:space="preserve"> PAGEREF _Toc116914109 \h </w:instrText>
            </w:r>
            <w:r w:rsidRPr="00913B62">
              <w:rPr>
                <w:rFonts w:ascii="Calibri" w:eastAsia="Calibri" w:hAnsi="Calibri" w:cs="Arial"/>
                <w:noProof/>
                <w:webHidden/>
              </w:rPr>
            </w:r>
            <w:r w:rsidRPr="00913B62">
              <w:rPr>
                <w:rFonts w:ascii="Calibri" w:eastAsia="Calibri" w:hAnsi="Calibri" w:cs="Arial"/>
                <w:noProof/>
                <w:webHidden/>
              </w:rPr>
              <w:fldChar w:fldCharType="separate"/>
            </w:r>
            <w:r w:rsidRPr="00913B62">
              <w:rPr>
                <w:rFonts w:ascii="Calibri" w:eastAsia="Calibri" w:hAnsi="Calibri" w:cs="Arial"/>
                <w:noProof/>
                <w:webHidden/>
              </w:rPr>
              <w:t>9</w:t>
            </w:r>
            <w:r w:rsidRPr="00913B62">
              <w:rPr>
                <w:rFonts w:ascii="Calibri" w:eastAsia="Calibri" w:hAnsi="Calibri" w:cs="Arial"/>
                <w:noProof/>
                <w:webHidden/>
              </w:rPr>
              <w:fldChar w:fldCharType="end"/>
            </w:r>
          </w:hyperlink>
        </w:p>
        <w:p w14:paraId="11E52AC9" w14:textId="77777777" w:rsidR="00913B62" w:rsidRPr="00913B62" w:rsidRDefault="00913B62" w:rsidP="00913B62">
          <w:pPr>
            <w:widowControl w:val="0"/>
            <w:tabs>
              <w:tab w:val="left" w:pos="709"/>
              <w:tab w:val="right" w:leader="dot" w:pos="8720"/>
            </w:tabs>
            <w:spacing w:after="100" w:line="240" w:lineRule="auto"/>
            <w:rPr>
              <w:rFonts w:ascii="Calibri" w:eastAsia="Times New Roman" w:hAnsi="Calibri" w:cs="Arial"/>
              <w:noProof/>
              <w:lang w:eastAsia="nl-NL"/>
            </w:rPr>
          </w:pPr>
          <w:hyperlink w:anchor="_Toc116914110" w:history="1">
            <w:r w:rsidRPr="00913B62">
              <w:rPr>
                <w:rFonts w:ascii="Calibri" w:eastAsia="Calibri" w:hAnsi="Calibri" w:cs="Arial"/>
                <w:noProof/>
                <w:color w:val="0000FF"/>
                <w:u w:val="single"/>
              </w:rPr>
              <w:t>2.6.</w:t>
            </w:r>
            <w:r w:rsidRPr="00913B62">
              <w:rPr>
                <w:rFonts w:ascii="Calibri" w:eastAsia="Times New Roman" w:hAnsi="Calibri" w:cs="Arial"/>
                <w:noProof/>
                <w:lang w:eastAsia="nl-NL"/>
              </w:rPr>
              <w:tab/>
            </w:r>
            <w:r w:rsidRPr="00913B62">
              <w:rPr>
                <w:rFonts w:ascii="Calibri" w:eastAsia="Calibri" w:hAnsi="Calibri" w:cs="Arial"/>
                <w:noProof/>
                <w:color w:val="0000FF"/>
                <w:u w:val="single"/>
              </w:rPr>
              <w:t>Duurzaamheid</w:t>
            </w:r>
            <w:r w:rsidRPr="00913B62">
              <w:rPr>
                <w:rFonts w:ascii="Calibri" w:eastAsia="Calibri" w:hAnsi="Calibri" w:cs="Arial"/>
                <w:noProof/>
                <w:webHidden/>
              </w:rPr>
              <w:tab/>
            </w:r>
            <w:r w:rsidRPr="00913B62">
              <w:rPr>
                <w:rFonts w:ascii="Calibri" w:eastAsia="Calibri" w:hAnsi="Calibri" w:cs="Arial"/>
                <w:noProof/>
                <w:webHidden/>
              </w:rPr>
              <w:fldChar w:fldCharType="begin"/>
            </w:r>
            <w:r w:rsidRPr="00913B62">
              <w:rPr>
                <w:rFonts w:ascii="Calibri" w:eastAsia="Calibri" w:hAnsi="Calibri" w:cs="Arial"/>
                <w:noProof/>
                <w:webHidden/>
              </w:rPr>
              <w:instrText xml:space="preserve"> PAGEREF _Toc116914110 \h </w:instrText>
            </w:r>
            <w:r w:rsidRPr="00913B62">
              <w:rPr>
                <w:rFonts w:ascii="Calibri" w:eastAsia="Calibri" w:hAnsi="Calibri" w:cs="Arial"/>
                <w:noProof/>
                <w:webHidden/>
              </w:rPr>
            </w:r>
            <w:r w:rsidRPr="00913B62">
              <w:rPr>
                <w:rFonts w:ascii="Calibri" w:eastAsia="Calibri" w:hAnsi="Calibri" w:cs="Arial"/>
                <w:noProof/>
                <w:webHidden/>
              </w:rPr>
              <w:fldChar w:fldCharType="separate"/>
            </w:r>
            <w:r w:rsidRPr="00913B62">
              <w:rPr>
                <w:rFonts w:ascii="Calibri" w:eastAsia="Calibri" w:hAnsi="Calibri" w:cs="Arial"/>
                <w:noProof/>
                <w:webHidden/>
              </w:rPr>
              <w:t>10</w:t>
            </w:r>
            <w:r w:rsidRPr="00913B62">
              <w:rPr>
                <w:rFonts w:ascii="Calibri" w:eastAsia="Calibri" w:hAnsi="Calibri" w:cs="Arial"/>
                <w:noProof/>
                <w:webHidden/>
              </w:rPr>
              <w:fldChar w:fldCharType="end"/>
            </w:r>
          </w:hyperlink>
        </w:p>
        <w:p w14:paraId="1FA71EEA" w14:textId="77777777" w:rsidR="00913B62" w:rsidRPr="00913B62" w:rsidRDefault="00913B62" w:rsidP="00913B62">
          <w:pPr>
            <w:widowControl w:val="0"/>
            <w:tabs>
              <w:tab w:val="left" w:pos="709"/>
              <w:tab w:val="right" w:leader="dot" w:pos="8720"/>
            </w:tabs>
            <w:spacing w:after="100" w:line="240" w:lineRule="auto"/>
            <w:rPr>
              <w:rFonts w:ascii="Calibri" w:eastAsia="Times New Roman" w:hAnsi="Calibri" w:cs="Arial"/>
              <w:noProof/>
              <w:lang w:eastAsia="nl-NL"/>
            </w:rPr>
          </w:pPr>
          <w:hyperlink w:anchor="_Toc116914111" w:history="1">
            <w:r w:rsidRPr="00913B62">
              <w:rPr>
                <w:rFonts w:ascii="Calibri" w:eastAsia="Calibri" w:hAnsi="Calibri" w:cs="Arial"/>
                <w:noProof/>
                <w:color w:val="0000FF"/>
                <w:u w:val="single"/>
              </w:rPr>
              <w:t>2.7.</w:t>
            </w:r>
            <w:r w:rsidRPr="00913B62">
              <w:rPr>
                <w:rFonts w:ascii="Calibri" w:eastAsia="Times New Roman" w:hAnsi="Calibri" w:cs="Arial"/>
                <w:noProof/>
                <w:lang w:eastAsia="nl-NL"/>
              </w:rPr>
              <w:tab/>
            </w:r>
            <w:r w:rsidRPr="00913B62">
              <w:rPr>
                <w:rFonts w:ascii="Calibri" w:eastAsia="Calibri" w:hAnsi="Calibri" w:cs="Arial"/>
                <w:noProof/>
                <w:color w:val="0000FF"/>
                <w:u w:val="single"/>
              </w:rPr>
              <w:t>Informatiebeveiliging</w:t>
            </w:r>
            <w:r w:rsidRPr="00913B62">
              <w:rPr>
                <w:rFonts w:ascii="Calibri" w:eastAsia="Calibri" w:hAnsi="Calibri" w:cs="Arial"/>
                <w:noProof/>
                <w:webHidden/>
              </w:rPr>
              <w:tab/>
            </w:r>
            <w:r w:rsidRPr="00913B62">
              <w:rPr>
                <w:rFonts w:ascii="Calibri" w:eastAsia="Calibri" w:hAnsi="Calibri" w:cs="Arial"/>
                <w:noProof/>
                <w:webHidden/>
              </w:rPr>
              <w:fldChar w:fldCharType="begin"/>
            </w:r>
            <w:r w:rsidRPr="00913B62">
              <w:rPr>
                <w:rFonts w:ascii="Calibri" w:eastAsia="Calibri" w:hAnsi="Calibri" w:cs="Arial"/>
                <w:noProof/>
                <w:webHidden/>
              </w:rPr>
              <w:instrText xml:space="preserve"> PAGEREF _Toc116914111 \h </w:instrText>
            </w:r>
            <w:r w:rsidRPr="00913B62">
              <w:rPr>
                <w:rFonts w:ascii="Calibri" w:eastAsia="Calibri" w:hAnsi="Calibri" w:cs="Arial"/>
                <w:noProof/>
                <w:webHidden/>
              </w:rPr>
            </w:r>
            <w:r w:rsidRPr="00913B62">
              <w:rPr>
                <w:rFonts w:ascii="Calibri" w:eastAsia="Calibri" w:hAnsi="Calibri" w:cs="Arial"/>
                <w:noProof/>
                <w:webHidden/>
              </w:rPr>
              <w:fldChar w:fldCharType="separate"/>
            </w:r>
            <w:r w:rsidRPr="00913B62">
              <w:rPr>
                <w:rFonts w:ascii="Calibri" w:eastAsia="Calibri" w:hAnsi="Calibri" w:cs="Arial"/>
                <w:noProof/>
                <w:webHidden/>
              </w:rPr>
              <w:t>10</w:t>
            </w:r>
            <w:r w:rsidRPr="00913B62">
              <w:rPr>
                <w:rFonts w:ascii="Calibri" w:eastAsia="Calibri" w:hAnsi="Calibri" w:cs="Arial"/>
                <w:noProof/>
                <w:webHidden/>
              </w:rPr>
              <w:fldChar w:fldCharType="end"/>
            </w:r>
          </w:hyperlink>
        </w:p>
        <w:p w14:paraId="6959ABD4" w14:textId="77777777" w:rsidR="00913B62" w:rsidRPr="00913B62" w:rsidRDefault="00913B62" w:rsidP="00913B62">
          <w:pPr>
            <w:widowControl w:val="0"/>
            <w:tabs>
              <w:tab w:val="left" w:pos="709"/>
              <w:tab w:val="right" w:leader="dot" w:pos="8720"/>
            </w:tabs>
            <w:spacing w:after="100" w:line="240" w:lineRule="auto"/>
            <w:rPr>
              <w:rFonts w:ascii="Calibri" w:eastAsia="Times New Roman" w:hAnsi="Calibri" w:cs="Arial"/>
              <w:noProof/>
              <w:lang w:eastAsia="nl-NL"/>
            </w:rPr>
          </w:pPr>
          <w:hyperlink w:anchor="_Toc116914112" w:history="1">
            <w:r w:rsidRPr="00913B62">
              <w:rPr>
                <w:rFonts w:ascii="Calibri" w:eastAsia="Calibri" w:hAnsi="Calibri" w:cs="Arial"/>
                <w:noProof/>
                <w:color w:val="0000FF"/>
                <w:u w:val="single"/>
              </w:rPr>
              <w:t>2.8.</w:t>
            </w:r>
            <w:r w:rsidRPr="00913B62">
              <w:rPr>
                <w:rFonts w:ascii="Calibri" w:eastAsia="Times New Roman" w:hAnsi="Calibri" w:cs="Arial"/>
                <w:noProof/>
                <w:lang w:eastAsia="nl-NL"/>
              </w:rPr>
              <w:tab/>
            </w:r>
            <w:r w:rsidRPr="00913B62">
              <w:rPr>
                <w:rFonts w:ascii="Calibri" w:eastAsia="Calibri" w:hAnsi="Calibri" w:cs="Arial"/>
                <w:noProof/>
                <w:color w:val="0000FF"/>
                <w:u w:val="single"/>
              </w:rPr>
              <w:t>Digitale toegankelijkheid</w:t>
            </w:r>
            <w:r w:rsidRPr="00913B62">
              <w:rPr>
                <w:rFonts w:ascii="Calibri" w:eastAsia="Calibri" w:hAnsi="Calibri" w:cs="Arial"/>
                <w:noProof/>
                <w:webHidden/>
              </w:rPr>
              <w:tab/>
            </w:r>
            <w:r w:rsidRPr="00913B62">
              <w:rPr>
                <w:rFonts w:ascii="Calibri" w:eastAsia="Calibri" w:hAnsi="Calibri" w:cs="Arial"/>
                <w:noProof/>
                <w:webHidden/>
              </w:rPr>
              <w:fldChar w:fldCharType="begin"/>
            </w:r>
            <w:r w:rsidRPr="00913B62">
              <w:rPr>
                <w:rFonts w:ascii="Calibri" w:eastAsia="Calibri" w:hAnsi="Calibri" w:cs="Arial"/>
                <w:noProof/>
                <w:webHidden/>
              </w:rPr>
              <w:instrText xml:space="preserve"> PAGEREF _Toc116914112 \h </w:instrText>
            </w:r>
            <w:r w:rsidRPr="00913B62">
              <w:rPr>
                <w:rFonts w:ascii="Calibri" w:eastAsia="Calibri" w:hAnsi="Calibri" w:cs="Arial"/>
                <w:noProof/>
                <w:webHidden/>
              </w:rPr>
            </w:r>
            <w:r w:rsidRPr="00913B62">
              <w:rPr>
                <w:rFonts w:ascii="Calibri" w:eastAsia="Calibri" w:hAnsi="Calibri" w:cs="Arial"/>
                <w:noProof/>
                <w:webHidden/>
              </w:rPr>
              <w:fldChar w:fldCharType="separate"/>
            </w:r>
            <w:r w:rsidRPr="00913B62">
              <w:rPr>
                <w:rFonts w:ascii="Calibri" w:eastAsia="Calibri" w:hAnsi="Calibri" w:cs="Arial"/>
                <w:noProof/>
                <w:webHidden/>
              </w:rPr>
              <w:t>10</w:t>
            </w:r>
            <w:r w:rsidRPr="00913B62">
              <w:rPr>
                <w:rFonts w:ascii="Calibri" w:eastAsia="Calibri" w:hAnsi="Calibri" w:cs="Arial"/>
                <w:noProof/>
                <w:webHidden/>
              </w:rPr>
              <w:fldChar w:fldCharType="end"/>
            </w:r>
          </w:hyperlink>
        </w:p>
        <w:p w14:paraId="3021E664" w14:textId="77777777" w:rsidR="00913B62" w:rsidRPr="00913B62" w:rsidRDefault="00913B62" w:rsidP="00913B62">
          <w:pPr>
            <w:widowControl w:val="0"/>
            <w:tabs>
              <w:tab w:val="left" w:pos="709"/>
              <w:tab w:val="right" w:leader="dot" w:pos="8720"/>
            </w:tabs>
            <w:spacing w:after="100" w:line="240" w:lineRule="auto"/>
            <w:rPr>
              <w:rFonts w:ascii="Calibri" w:eastAsia="Times New Roman" w:hAnsi="Calibri" w:cs="Arial"/>
              <w:noProof/>
              <w:lang w:eastAsia="nl-NL"/>
            </w:rPr>
          </w:pPr>
          <w:hyperlink w:anchor="_Toc116914113" w:history="1">
            <w:r w:rsidRPr="00913B62">
              <w:rPr>
                <w:rFonts w:ascii="Calibri" w:eastAsia="Calibri" w:hAnsi="Calibri" w:cs="Times New Roman"/>
                <w:noProof/>
                <w:color w:val="0000FF"/>
                <w:u w:val="single"/>
              </w:rPr>
              <w:t>2.9.</w:t>
            </w:r>
            <w:r w:rsidRPr="00913B62">
              <w:rPr>
                <w:rFonts w:ascii="Calibri" w:eastAsia="Times New Roman" w:hAnsi="Calibri" w:cs="Arial"/>
                <w:noProof/>
                <w:lang w:eastAsia="nl-NL"/>
              </w:rPr>
              <w:tab/>
            </w:r>
            <w:r w:rsidRPr="00913B62">
              <w:rPr>
                <w:rFonts w:ascii="Calibri" w:eastAsia="Calibri" w:hAnsi="Calibri" w:cs="Arial"/>
                <w:noProof/>
                <w:color w:val="0000FF"/>
                <w:u w:val="single"/>
              </w:rPr>
              <w:t>&lt;optioneel&gt; Beschrijving aangeboden ICT Prestatie</w:t>
            </w:r>
            <w:r w:rsidRPr="00913B62">
              <w:rPr>
                <w:rFonts w:ascii="Calibri" w:eastAsia="Calibri" w:hAnsi="Calibri" w:cs="Arial"/>
                <w:noProof/>
                <w:webHidden/>
              </w:rPr>
              <w:tab/>
            </w:r>
            <w:r w:rsidRPr="00913B62">
              <w:rPr>
                <w:rFonts w:ascii="Calibri" w:eastAsia="Calibri" w:hAnsi="Calibri" w:cs="Arial"/>
                <w:noProof/>
                <w:webHidden/>
              </w:rPr>
              <w:fldChar w:fldCharType="begin"/>
            </w:r>
            <w:r w:rsidRPr="00913B62">
              <w:rPr>
                <w:rFonts w:ascii="Calibri" w:eastAsia="Calibri" w:hAnsi="Calibri" w:cs="Arial"/>
                <w:noProof/>
                <w:webHidden/>
              </w:rPr>
              <w:instrText xml:space="preserve"> PAGEREF _Toc116914113 \h </w:instrText>
            </w:r>
            <w:r w:rsidRPr="00913B62">
              <w:rPr>
                <w:rFonts w:ascii="Calibri" w:eastAsia="Calibri" w:hAnsi="Calibri" w:cs="Arial"/>
                <w:noProof/>
                <w:webHidden/>
              </w:rPr>
            </w:r>
            <w:r w:rsidRPr="00913B62">
              <w:rPr>
                <w:rFonts w:ascii="Calibri" w:eastAsia="Calibri" w:hAnsi="Calibri" w:cs="Arial"/>
                <w:noProof/>
                <w:webHidden/>
              </w:rPr>
              <w:fldChar w:fldCharType="separate"/>
            </w:r>
            <w:r w:rsidRPr="00913B62">
              <w:rPr>
                <w:rFonts w:ascii="Calibri" w:eastAsia="Calibri" w:hAnsi="Calibri" w:cs="Arial"/>
                <w:noProof/>
                <w:webHidden/>
              </w:rPr>
              <w:t>10</w:t>
            </w:r>
            <w:r w:rsidRPr="00913B62">
              <w:rPr>
                <w:rFonts w:ascii="Calibri" w:eastAsia="Calibri" w:hAnsi="Calibri" w:cs="Arial"/>
                <w:noProof/>
                <w:webHidden/>
              </w:rPr>
              <w:fldChar w:fldCharType="end"/>
            </w:r>
          </w:hyperlink>
        </w:p>
        <w:p w14:paraId="1F906644" w14:textId="77777777" w:rsidR="00913B62" w:rsidRPr="00913B62" w:rsidRDefault="00913B62" w:rsidP="00913B62">
          <w:pPr>
            <w:widowControl w:val="0"/>
            <w:tabs>
              <w:tab w:val="left" w:pos="709"/>
              <w:tab w:val="right" w:leader="dot" w:pos="8720"/>
            </w:tabs>
            <w:spacing w:after="100" w:line="240" w:lineRule="auto"/>
            <w:rPr>
              <w:rFonts w:ascii="Calibri" w:eastAsia="Times New Roman" w:hAnsi="Calibri" w:cs="Arial"/>
              <w:noProof/>
              <w:lang w:eastAsia="nl-NL"/>
            </w:rPr>
          </w:pPr>
          <w:hyperlink w:anchor="_Toc116914114" w:history="1">
            <w:r w:rsidRPr="00913B62">
              <w:rPr>
                <w:rFonts w:ascii="Calibri" w:eastAsia="Calibri" w:hAnsi="Calibri" w:cs="Arial"/>
                <w:noProof/>
                <w:color w:val="0000FF"/>
                <w:u w:val="single"/>
              </w:rPr>
              <w:t>2.10.</w:t>
            </w:r>
            <w:r w:rsidRPr="00913B62">
              <w:rPr>
                <w:rFonts w:ascii="Calibri" w:eastAsia="Times New Roman" w:hAnsi="Calibri" w:cs="Arial"/>
                <w:noProof/>
                <w:lang w:eastAsia="nl-NL"/>
              </w:rPr>
              <w:tab/>
            </w:r>
            <w:r w:rsidRPr="00913B62">
              <w:rPr>
                <w:rFonts w:ascii="Calibri" w:eastAsia="Calibri" w:hAnsi="Calibri" w:cs="Arial"/>
                <w:noProof/>
                <w:color w:val="0000FF"/>
                <w:u w:val="single"/>
              </w:rPr>
              <w:t>Evaluatie van de prestaties voortvloeiende uit de opdracht</w:t>
            </w:r>
            <w:r w:rsidRPr="00913B62">
              <w:rPr>
                <w:rFonts w:ascii="Calibri" w:eastAsia="Calibri" w:hAnsi="Calibri" w:cs="Arial"/>
                <w:noProof/>
                <w:webHidden/>
              </w:rPr>
              <w:tab/>
            </w:r>
            <w:r w:rsidRPr="00913B62">
              <w:rPr>
                <w:rFonts w:ascii="Calibri" w:eastAsia="Calibri" w:hAnsi="Calibri" w:cs="Arial"/>
                <w:noProof/>
                <w:webHidden/>
              </w:rPr>
              <w:fldChar w:fldCharType="begin"/>
            </w:r>
            <w:r w:rsidRPr="00913B62">
              <w:rPr>
                <w:rFonts w:ascii="Calibri" w:eastAsia="Calibri" w:hAnsi="Calibri" w:cs="Arial"/>
                <w:noProof/>
                <w:webHidden/>
              </w:rPr>
              <w:instrText xml:space="preserve"> PAGEREF _Toc116914114 \h </w:instrText>
            </w:r>
            <w:r w:rsidRPr="00913B62">
              <w:rPr>
                <w:rFonts w:ascii="Calibri" w:eastAsia="Calibri" w:hAnsi="Calibri" w:cs="Arial"/>
                <w:noProof/>
                <w:webHidden/>
              </w:rPr>
            </w:r>
            <w:r w:rsidRPr="00913B62">
              <w:rPr>
                <w:rFonts w:ascii="Calibri" w:eastAsia="Calibri" w:hAnsi="Calibri" w:cs="Arial"/>
                <w:noProof/>
                <w:webHidden/>
              </w:rPr>
              <w:fldChar w:fldCharType="separate"/>
            </w:r>
            <w:r w:rsidRPr="00913B62">
              <w:rPr>
                <w:rFonts w:ascii="Calibri" w:eastAsia="Calibri" w:hAnsi="Calibri" w:cs="Arial"/>
                <w:noProof/>
                <w:webHidden/>
              </w:rPr>
              <w:t>10</w:t>
            </w:r>
            <w:r w:rsidRPr="00913B62">
              <w:rPr>
                <w:rFonts w:ascii="Calibri" w:eastAsia="Calibri" w:hAnsi="Calibri" w:cs="Arial"/>
                <w:noProof/>
                <w:webHidden/>
              </w:rPr>
              <w:fldChar w:fldCharType="end"/>
            </w:r>
          </w:hyperlink>
        </w:p>
        <w:p w14:paraId="01B013AD" w14:textId="77777777" w:rsidR="00913B62" w:rsidRPr="00913B62" w:rsidRDefault="00913B62" w:rsidP="00913B62">
          <w:pPr>
            <w:widowControl w:val="0"/>
            <w:tabs>
              <w:tab w:val="left" w:pos="709"/>
              <w:tab w:val="right" w:leader="dot" w:pos="8720"/>
            </w:tabs>
            <w:spacing w:after="100" w:line="240" w:lineRule="auto"/>
            <w:rPr>
              <w:rFonts w:ascii="Calibri" w:eastAsia="Times New Roman" w:hAnsi="Calibri" w:cs="Arial"/>
              <w:noProof/>
              <w:lang w:eastAsia="nl-NL"/>
            </w:rPr>
          </w:pPr>
          <w:hyperlink w:anchor="_Toc116914115" w:history="1">
            <w:r w:rsidRPr="00913B62">
              <w:rPr>
                <w:rFonts w:ascii="Calibri" w:eastAsia="Calibri" w:hAnsi="Calibri" w:cs="Arial"/>
                <w:noProof/>
                <w:color w:val="0000FF"/>
                <w:u w:val="single"/>
              </w:rPr>
              <w:t>3.</w:t>
            </w:r>
            <w:r w:rsidRPr="00913B62">
              <w:rPr>
                <w:rFonts w:ascii="Calibri" w:eastAsia="Times New Roman" w:hAnsi="Calibri" w:cs="Arial"/>
                <w:noProof/>
                <w:lang w:eastAsia="nl-NL"/>
              </w:rPr>
              <w:tab/>
            </w:r>
            <w:r w:rsidRPr="00913B62">
              <w:rPr>
                <w:rFonts w:ascii="Calibri" w:eastAsia="Calibri" w:hAnsi="Calibri" w:cs="Arial"/>
                <w:noProof/>
                <w:color w:val="0000FF"/>
                <w:u w:val="single"/>
              </w:rPr>
              <w:t>Wijze van uitbrengen van de offerte, in te dienen documenten en procedure</w:t>
            </w:r>
            <w:r w:rsidRPr="00913B62">
              <w:rPr>
                <w:rFonts w:ascii="Calibri" w:eastAsia="Calibri" w:hAnsi="Calibri" w:cs="Arial"/>
                <w:noProof/>
                <w:webHidden/>
              </w:rPr>
              <w:tab/>
            </w:r>
            <w:r w:rsidRPr="00913B62">
              <w:rPr>
                <w:rFonts w:ascii="Calibri" w:eastAsia="Calibri" w:hAnsi="Calibri" w:cs="Arial"/>
                <w:noProof/>
                <w:webHidden/>
              </w:rPr>
              <w:fldChar w:fldCharType="begin"/>
            </w:r>
            <w:r w:rsidRPr="00913B62">
              <w:rPr>
                <w:rFonts w:ascii="Calibri" w:eastAsia="Calibri" w:hAnsi="Calibri" w:cs="Arial"/>
                <w:noProof/>
                <w:webHidden/>
              </w:rPr>
              <w:instrText xml:space="preserve"> PAGEREF _Toc116914115 \h </w:instrText>
            </w:r>
            <w:r w:rsidRPr="00913B62">
              <w:rPr>
                <w:rFonts w:ascii="Calibri" w:eastAsia="Calibri" w:hAnsi="Calibri" w:cs="Arial"/>
                <w:noProof/>
                <w:webHidden/>
              </w:rPr>
            </w:r>
            <w:r w:rsidRPr="00913B62">
              <w:rPr>
                <w:rFonts w:ascii="Calibri" w:eastAsia="Calibri" w:hAnsi="Calibri" w:cs="Arial"/>
                <w:noProof/>
                <w:webHidden/>
              </w:rPr>
              <w:fldChar w:fldCharType="separate"/>
            </w:r>
            <w:r w:rsidRPr="00913B62">
              <w:rPr>
                <w:rFonts w:ascii="Calibri" w:eastAsia="Calibri" w:hAnsi="Calibri" w:cs="Arial"/>
                <w:noProof/>
                <w:webHidden/>
              </w:rPr>
              <w:t>11</w:t>
            </w:r>
            <w:r w:rsidRPr="00913B62">
              <w:rPr>
                <w:rFonts w:ascii="Calibri" w:eastAsia="Calibri" w:hAnsi="Calibri" w:cs="Arial"/>
                <w:noProof/>
                <w:webHidden/>
              </w:rPr>
              <w:fldChar w:fldCharType="end"/>
            </w:r>
          </w:hyperlink>
        </w:p>
        <w:p w14:paraId="5AEF8693" w14:textId="77777777" w:rsidR="00913B62" w:rsidRPr="00913B62" w:rsidRDefault="00913B62" w:rsidP="00913B62">
          <w:pPr>
            <w:widowControl w:val="0"/>
            <w:tabs>
              <w:tab w:val="left" w:pos="709"/>
              <w:tab w:val="right" w:leader="dot" w:pos="8720"/>
            </w:tabs>
            <w:spacing w:after="100" w:line="240" w:lineRule="auto"/>
            <w:rPr>
              <w:rFonts w:ascii="Calibri" w:eastAsia="Times New Roman" w:hAnsi="Calibri" w:cs="Arial"/>
              <w:noProof/>
              <w:lang w:eastAsia="nl-NL"/>
            </w:rPr>
          </w:pPr>
          <w:hyperlink w:anchor="_Toc116914116" w:history="1">
            <w:r w:rsidRPr="00913B62">
              <w:rPr>
                <w:rFonts w:ascii="Calibri" w:eastAsia="Calibri" w:hAnsi="Calibri" w:cs="Arial"/>
                <w:noProof/>
                <w:color w:val="0000FF"/>
                <w:u w:val="single"/>
              </w:rPr>
              <w:t>3.1.</w:t>
            </w:r>
            <w:r w:rsidRPr="00913B62">
              <w:rPr>
                <w:rFonts w:ascii="Calibri" w:eastAsia="Times New Roman" w:hAnsi="Calibri" w:cs="Arial"/>
                <w:noProof/>
                <w:lang w:eastAsia="nl-NL"/>
              </w:rPr>
              <w:tab/>
            </w:r>
            <w:r w:rsidRPr="00913B62">
              <w:rPr>
                <w:rFonts w:ascii="Calibri" w:eastAsia="Calibri" w:hAnsi="Calibri" w:cs="Arial"/>
                <w:noProof/>
                <w:color w:val="0000FF"/>
                <w:u w:val="single"/>
              </w:rPr>
              <w:t>Offerteopbouw en voorwaarden</w:t>
            </w:r>
            <w:r w:rsidRPr="00913B62">
              <w:rPr>
                <w:rFonts w:ascii="Calibri" w:eastAsia="Calibri" w:hAnsi="Calibri" w:cs="Arial"/>
                <w:noProof/>
                <w:webHidden/>
              </w:rPr>
              <w:tab/>
            </w:r>
            <w:r w:rsidRPr="00913B62">
              <w:rPr>
                <w:rFonts w:ascii="Calibri" w:eastAsia="Calibri" w:hAnsi="Calibri" w:cs="Arial"/>
                <w:noProof/>
                <w:webHidden/>
              </w:rPr>
              <w:fldChar w:fldCharType="begin"/>
            </w:r>
            <w:r w:rsidRPr="00913B62">
              <w:rPr>
                <w:rFonts w:ascii="Calibri" w:eastAsia="Calibri" w:hAnsi="Calibri" w:cs="Arial"/>
                <w:noProof/>
                <w:webHidden/>
              </w:rPr>
              <w:instrText xml:space="preserve"> PAGEREF _Toc116914116 \h </w:instrText>
            </w:r>
            <w:r w:rsidRPr="00913B62">
              <w:rPr>
                <w:rFonts w:ascii="Calibri" w:eastAsia="Calibri" w:hAnsi="Calibri" w:cs="Arial"/>
                <w:noProof/>
                <w:webHidden/>
              </w:rPr>
            </w:r>
            <w:r w:rsidRPr="00913B62">
              <w:rPr>
                <w:rFonts w:ascii="Calibri" w:eastAsia="Calibri" w:hAnsi="Calibri" w:cs="Arial"/>
                <w:noProof/>
                <w:webHidden/>
              </w:rPr>
              <w:fldChar w:fldCharType="separate"/>
            </w:r>
            <w:r w:rsidRPr="00913B62">
              <w:rPr>
                <w:rFonts w:ascii="Calibri" w:eastAsia="Calibri" w:hAnsi="Calibri" w:cs="Arial"/>
                <w:noProof/>
                <w:webHidden/>
              </w:rPr>
              <w:t>11</w:t>
            </w:r>
            <w:r w:rsidRPr="00913B62">
              <w:rPr>
                <w:rFonts w:ascii="Calibri" w:eastAsia="Calibri" w:hAnsi="Calibri" w:cs="Arial"/>
                <w:noProof/>
                <w:webHidden/>
              </w:rPr>
              <w:fldChar w:fldCharType="end"/>
            </w:r>
          </w:hyperlink>
        </w:p>
        <w:p w14:paraId="320A8E1F" w14:textId="77777777" w:rsidR="00913B62" w:rsidRPr="00913B62" w:rsidRDefault="00913B62" w:rsidP="00913B62">
          <w:pPr>
            <w:widowControl w:val="0"/>
            <w:tabs>
              <w:tab w:val="left" w:pos="709"/>
              <w:tab w:val="right" w:leader="dot" w:pos="8720"/>
            </w:tabs>
            <w:spacing w:after="100" w:line="240" w:lineRule="auto"/>
            <w:rPr>
              <w:rFonts w:ascii="Calibri" w:eastAsia="Times New Roman" w:hAnsi="Calibri" w:cs="Arial"/>
              <w:noProof/>
              <w:lang w:eastAsia="nl-NL"/>
            </w:rPr>
          </w:pPr>
          <w:hyperlink w:anchor="_Toc116914117" w:history="1">
            <w:r w:rsidRPr="00913B62">
              <w:rPr>
                <w:rFonts w:ascii="Calibri" w:eastAsia="Calibri" w:hAnsi="Calibri" w:cs="Arial"/>
                <w:noProof/>
                <w:color w:val="0000FF"/>
                <w:u w:val="single"/>
              </w:rPr>
              <w:t>3.2.</w:t>
            </w:r>
            <w:r w:rsidRPr="00913B62">
              <w:rPr>
                <w:rFonts w:ascii="Calibri" w:eastAsia="Times New Roman" w:hAnsi="Calibri" w:cs="Arial"/>
                <w:noProof/>
                <w:lang w:eastAsia="nl-NL"/>
              </w:rPr>
              <w:tab/>
            </w:r>
            <w:r w:rsidRPr="00913B62">
              <w:rPr>
                <w:rFonts w:ascii="Calibri" w:eastAsia="Calibri" w:hAnsi="Calibri" w:cs="Arial"/>
                <w:noProof/>
                <w:color w:val="0000FF"/>
                <w:u w:val="single"/>
              </w:rPr>
              <w:t>Indeling van de offerte</w:t>
            </w:r>
            <w:r w:rsidRPr="00913B62">
              <w:rPr>
                <w:rFonts w:ascii="Calibri" w:eastAsia="Calibri" w:hAnsi="Calibri" w:cs="Arial"/>
                <w:noProof/>
                <w:webHidden/>
              </w:rPr>
              <w:tab/>
            </w:r>
            <w:r w:rsidRPr="00913B62">
              <w:rPr>
                <w:rFonts w:ascii="Calibri" w:eastAsia="Calibri" w:hAnsi="Calibri" w:cs="Arial"/>
                <w:noProof/>
                <w:webHidden/>
              </w:rPr>
              <w:fldChar w:fldCharType="begin"/>
            </w:r>
            <w:r w:rsidRPr="00913B62">
              <w:rPr>
                <w:rFonts w:ascii="Calibri" w:eastAsia="Calibri" w:hAnsi="Calibri" w:cs="Arial"/>
                <w:noProof/>
                <w:webHidden/>
              </w:rPr>
              <w:instrText xml:space="preserve"> PAGEREF _Toc116914117 \h </w:instrText>
            </w:r>
            <w:r w:rsidRPr="00913B62">
              <w:rPr>
                <w:rFonts w:ascii="Calibri" w:eastAsia="Calibri" w:hAnsi="Calibri" w:cs="Arial"/>
                <w:noProof/>
                <w:webHidden/>
              </w:rPr>
            </w:r>
            <w:r w:rsidRPr="00913B62">
              <w:rPr>
                <w:rFonts w:ascii="Calibri" w:eastAsia="Calibri" w:hAnsi="Calibri" w:cs="Arial"/>
                <w:noProof/>
                <w:webHidden/>
              </w:rPr>
              <w:fldChar w:fldCharType="separate"/>
            </w:r>
            <w:r w:rsidRPr="00913B62">
              <w:rPr>
                <w:rFonts w:ascii="Calibri" w:eastAsia="Calibri" w:hAnsi="Calibri" w:cs="Arial"/>
                <w:noProof/>
                <w:webHidden/>
              </w:rPr>
              <w:t>11</w:t>
            </w:r>
            <w:r w:rsidRPr="00913B62">
              <w:rPr>
                <w:rFonts w:ascii="Calibri" w:eastAsia="Calibri" w:hAnsi="Calibri" w:cs="Arial"/>
                <w:noProof/>
                <w:webHidden/>
              </w:rPr>
              <w:fldChar w:fldCharType="end"/>
            </w:r>
          </w:hyperlink>
        </w:p>
        <w:p w14:paraId="59FB0823" w14:textId="77777777" w:rsidR="00913B62" w:rsidRPr="00913B62" w:rsidRDefault="00913B62" w:rsidP="00913B62">
          <w:pPr>
            <w:widowControl w:val="0"/>
            <w:tabs>
              <w:tab w:val="left" w:pos="709"/>
              <w:tab w:val="right" w:leader="dot" w:pos="8720"/>
            </w:tabs>
            <w:spacing w:after="100" w:line="240" w:lineRule="auto"/>
            <w:rPr>
              <w:rFonts w:ascii="Calibri" w:eastAsia="Times New Roman" w:hAnsi="Calibri" w:cs="Arial"/>
              <w:noProof/>
              <w:lang w:eastAsia="nl-NL"/>
            </w:rPr>
          </w:pPr>
          <w:hyperlink w:anchor="_Toc116914118" w:history="1">
            <w:r w:rsidRPr="00913B62">
              <w:rPr>
                <w:rFonts w:ascii="Calibri" w:eastAsia="Calibri" w:hAnsi="Calibri" w:cs="Arial"/>
                <w:noProof/>
                <w:color w:val="0000FF"/>
                <w:u w:val="single"/>
              </w:rPr>
              <w:t>3.3.</w:t>
            </w:r>
            <w:r w:rsidRPr="00913B62">
              <w:rPr>
                <w:rFonts w:ascii="Calibri" w:eastAsia="Times New Roman" w:hAnsi="Calibri" w:cs="Arial"/>
                <w:noProof/>
                <w:lang w:eastAsia="nl-NL"/>
              </w:rPr>
              <w:tab/>
            </w:r>
            <w:r w:rsidRPr="00913B62">
              <w:rPr>
                <w:rFonts w:ascii="Calibri" w:eastAsia="Calibri" w:hAnsi="Calibri" w:cs="Arial"/>
                <w:noProof/>
                <w:color w:val="0000FF"/>
                <w:u w:val="single"/>
              </w:rPr>
              <w:t>Indienen van de offerte</w:t>
            </w:r>
            <w:r w:rsidRPr="00913B62">
              <w:rPr>
                <w:rFonts w:ascii="Calibri" w:eastAsia="Calibri" w:hAnsi="Calibri" w:cs="Arial"/>
                <w:noProof/>
                <w:webHidden/>
              </w:rPr>
              <w:tab/>
            </w:r>
            <w:r w:rsidRPr="00913B62">
              <w:rPr>
                <w:rFonts w:ascii="Calibri" w:eastAsia="Calibri" w:hAnsi="Calibri" w:cs="Arial"/>
                <w:noProof/>
                <w:webHidden/>
              </w:rPr>
              <w:fldChar w:fldCharType="begin"/>
            </w:r>
            <w:r w:rsidRPr="00913B62">
              <w:rPr>
                <w:rFonts w:ascii="Calibri" w:eastAsia="Calibri" w:hAnsi="Calibri" w:cs="Arial"/>
                <w:noProof/>
                <w:webHidden/>
              </w:rPr>
              <w:instrText xml:space="preserve"> PAGEREF _Toc116914118 \h </w:instrText>
            </w:r>
            <w:r w:rsidRPr="00913B62">
              <w:rPr>
                <w:rFonts w:ascii="Calibri" w:eastAsia="Calibri" w:hAnsi="Calibri" w:cs="Arial"/>
                <w:noProof/>
                <w:webHidden/>
              </w:rPr>
            </w:r>
            <w:r w:rsidRPr="00913B62">
              <w:rPr>
                <w:rFonts w:ascii="Calibri" w:eastAsia="Calibri" w:hAnsi="Calibri" w:cs="Arial"/>
                <w:noProof/>
                <w:webHidden/>
              </w:rPr>
              <w:fldChar w:fldCharType="separate"/>
            </w:r>
            <w:r w:rsidRPr="00913B62">
              <w:rPr>
                <w:rFonts w:ascii="Calibri" w:eastAsia="Calibri" w:hAnsi="Calibri" w:cs="Arial"/>
                <w:noProof/>
                <w:webHidden/>
              </w:rPr>
              <w:t>11</w:t>
            </w:r>
            <w:r w:rsidRPr="00913B62">
              <w:rPr>
                <w:rFonts w:ascii="Calibri" w:eastAsia="Calibri" w:hAnsi="Calibri" w:cs="Arial"/>
                <w:noProof/>
                <w:webHidden/>
              </w:rPr>
              <w:fldChar w:fldCharType="end"/>
            </w:r>
          </w:hyperlink>
        </w:p>
        <w:p w14:paraId="0E740E7E" w14:textId="77777777" w:rsidR="00913B62" w:rsidRPr="00913B62" w:rsidRDefault="00913B62" w:rsidP="00913B62">
          <w:pPr>
            <w:widowControl w:val="0"/>
            <w:tabs>
              <w:tab w:val="left" w:pos="709"/>
              <w:tab w:val="right" w:leader="dot" w:pos="8720"/>
            </w:tabs>
            <w:spacing w:after="100" w:line="240" w:lineRule="auto"/>
            <w:rPr>
              <w:rFonts w:ascii="Calibri" w:eastAsia="Times New Roman" w:hAnsi="Calibri" w:cs="Arial"/>
              <w:noProof/>
              <w:lang w:eastAsia="nl-NL"/>
            </w:rPr>
          </w:pPr>
          <w:hyperlink w:anchor="_Toc116914119" w:history="1">
            <w:r w:rsidRPr="00913B62">
              <w:rPr>
                <w:rFonts w:ascii="Calibri" w:eastAsia="Calibri" w:hAnsi="Calibri" w:cs="Arial"/>
                <w:noProof/>
                <w:color w:val="0000FF"/>
                <w:u w:val="single"/>
              </w:rPr>
              <w:t>3.4.</w:t>
            </w:r>
            <w:r w:rsidRPr="00913B62">
              <w:rPr>
                <w:rFonts w:ascii="Calibri" w:eastAsia="Times New Roman" w:hAnsi="Calibri" w:cs="Arial"/>
                <w:noProof/>
                <w:lang w:eastAsia="nl-NL"/>
              </w:rPr>
              <w:tab/>
            </w:r>
            <w:r w:rsidRPr="00913B62">
              <w:rPr>
                <w:rFonts w:ascii="Calibri" w:eastAsia="Calibri" w:hAnsi="Calibri" w:cs="Arial"/>
                <w:noProof/>
                <w:color w:val="0000FF"/>
                <w:u w:val="single"/>
              </w:rPr>
              <w:t>Inlichtingen</w:t>
            </w:r>
            <w:r w:rsidRPr="00913B62">
              <w:rPr>
                <w:rFonts w:ascii="Calibri" w:eastAsia="Calibri" w:hAnsi="Calibri" w:cs="Arial"/>
                <w:noProof/>
                <w:webHidden/>
              </w:rPr>
              <w:tab/>
            </w:r>
            <w:r w:rsidRPr="00913B62">
              <w:rPr>
                <w:rFonts w:ascii="Calibri" w:eastAsia="Calibri" w:hAnsi="Calibri" w:cs="Arial"/>
                <w:noProof/>
                <w:webHidden/>
              </w:rPr>
              <w:fldChar w:fldCharType="begin"/>
            </w:r>
            <w:r w:rsidRPr="00913B62">
              <w:rPr>
                <w:rFonts w:ascii="Calibri" w:eastAsia="Calibri" w:hAnsi="Calibri" w:cs="Arial"/>
                <w:noProof/>
                <w:webHidden/>
              </w:rPr>
              <w:instrText xml:space="preserve"> PAGEREF _Toc116914119 \h </w:instrText>
            </w:r>
            <w:r w:rsidRPr="00913B62">
              <w:rPr>
                <w:rFonts w:ascii="Calibri" w:eastAsia="Calibri" w:hAnsi="Calibri" w:cs="Arial"/>
                <w:noProof/>
                <w:webHidden/>
              </w:rPr>
            </w:r>
            <w:r w:rsidRPr="00913B62">
              <w:rPr>
                <w:rFonts w:ascii="Calibri" w:eastAsia="Calibri" w:hAnsi="Calibri" w:cs="Arial"/>
                <w:noProof/>
                <w:webHidden/>
              </w:rPr>
              <w:fldChar w:fldCharType="separate"/>
            </w:r>
            <w:r w:rsidRPr="00913B62">
              <w:rPr>
                <w:rFonts w:ascii="Calibri" w:eastAsia="Calibri" w:hAnsi="Calibri" w:cs="Arial"/>
                <w:noProof/>
                <w:webHidden/>
              </w:rPr>
              <w:t>11</w:t>
            </w:r>
            <w:r w:rsidRPr="00913B62">
              <w:rPr>
                <w:rFonts w:ascii="Calibri" w:eastAsia="Calibri" w:hAnsi="Calibri" w:cs="Arial"/>
                <w:noProof/>
                <w:webHidden/>
              </w:rPr>
              <w:fldChar w:fldCharType="end"/>
            </w:r>
          </w:hyperlink>
        </w:p>
        <w:p w14:paraId="155CC135" w14:textId="77777777" w:rsidR="00913B62" w:rsidRPr="00913B62" w:rsidRDefault="00913B62" w:rsidP="00913B62">
          <w:pPr>
            <w:widowControl w:val="0"/>
            <w:tabs>
              <w:tab w:val="left" w:pos="709"/>
              <w:tab w:val="right" w:leader="dot" w:pos="8720"/>
            </w:tabs>
            <w:spacing w:after="100" w:line="240" w:lineRule="auto"/>
            <w:rPr>
              <w:rFonts w:ascii="Calibri" w:eastAsia="Times New Roman" w:hAnsi="Calibri" w:cs="Arial"/>
              <w:noProof/>
              <w:lang w:eastAsia="nl-NL"/>
            </w:rPr>
          </w:pPr>
          <w:hyperlink w:anchor="_Toc116914120" w:history="1">
            <w:r w:rsidRPr="00913B62">
              <w:rPr>
                <w:rFonts w:ascii="Calibri" w:eastAsia="Calibri" w:hAnsi="Calibri" w:cs="Arial"/>
                <w:noProof/>
                <w:color w:val="0000FF"/>
                <w:u w:val="single"/>
              </w:rPr>
              <w:t>3.5.</w:t>
            </w:r>
            <w:r w:rsidRPr="00913B62">
              <w:rPr>
                <w:rFonts w:ascii="Calibri" w:eastAsia="Times New Roman" w:hAnsi="Calibri" w:cs="Arial"/>
                <w:noProof/>
                <w:lang w:eastAsia="nl-NL"/>
              </w:rPr>
              <w:tab/>
            </w:r>
            <w:r w:rsidRPr="00913B62">
              <w:rPr>
                <w:rFonts w:ascii="Calibri" w:eastAsia="Calibri" w:hAnsi="Calibri" w:cs="Arial"/>
                <w:noProof/>
                <w:color w:val="0000FF"/>
                <w:u w:val="single"/>
              </w:rPr>
              <w:t>Contractvorming</w:t>
            </w:r>
            <w:r w:rsidRPr="00913B62">
              <w:rPr>
                <w:rFonts w:ascii="Calibri" w:eastAsia="Calibri" w:hAnsi="Calibri" w:cs="Arial"/>
                <w:noProof/>
                <w:webHidden/>
              </w:rPr>
              <w:tab/>
            </w:r>
            <w:r w:rsidRPr="00913B62">
              <w:rPr>
                <w:rFonts w:ascii="Calibri" w:eastAsia="Calibri" w:hAnsi="Calibri" w:cs="Arial"/>
                <w:noProof/>
                <w:webHidden/>
              </w:rPr>
              <w:fldChar w:fldCharType="begin"/>
            </w:r>
            <w:r w:rsidRPr="00913B62">
              <w:rPr>
                <w:rFonts w:ascii="Calibri" w:eastAsia="Calibri" w:hAnsi="Calibri" w:cs="Arial"/>
                <w:noProof/>
                <w:webHidden/>
              </w:rPr>
              <w:instrText xml:space="preserve"> PAGEREF _Toc116914120 \h </w:instrText>
            </w:r>
            <w:r w:rsidRPr="00913B62">
              <w:rPr>
                <w:rFonts w:ascii="Calibri" w:eastAsia="Calibri" w:hAnsi="Calibri" w:cs="Arial"/>
                <w:noProof/>
                <w:webHidden/>
              </w:rPr>
            </w:r>
            <w:r w:rsidRPr="00913B62">
              <w:rPr>
                <w:rFonts w:ascii="Calibri" w:eastAsia="Calibri" w:hAnsi="Calibri" w:cs="Arial"/>
                <w:noProof/>
                <w:webHidden/>
              </w:rPr>
              <w:fldChar w:fldCharType="separate"/>
            </w:r>
            <w:r w:rsidRPr="00913B62">
              <w:rPr>
                <w:rFonts w:ascii="Calibri" w:eastAsia="Calibri" w:hAnsi="Calibri" w:cs="Arial"/>
                <w:noProof/>
                <w:webHidden/>
              </w:rPr>
              <w:t>12</w:t>
            </w:r>
            <w:r w:rsidRPr="00913B62">
              <w:rPr>
                <w:rFonts w:ascii="Calibri" w:eastAsia="Calibri" w:hAnsi="Calibri" w:cs="Arial"/>
                <w:noProof/>
                <w:webHidden/>
              </w:rPr>
              <w:fldChar w:fldCharType="end"/>
            </w:r>
          </w:hyperlink>
        </w:p>
        <w:p w14:paraId="226CC208" w14:textId="77777777" w:rsidR="00913B62" w:rsidRPr="00913B62" w:rsidRDefault="00913B62" w:rsidP="00913B62">
          <w:pPr>
            <w:widowControl w:val="0"/>
            <w:tabs>
              <w:tab w:val="left" w:pos="709"/>
              <w:tab w:val="right" w:leader="dot" w:pos="8720"/>
            </w:tabs>
            <w:spacing w:after="100" w:line="240" w:lineRule="auto"/>
            <w:rPr>
              <w:rFonts w:ascii="Calibri" w:eastAsia="Times New Roman" w:hAnsi="Calibri" w:cs="Arial"/>
              <w:noProof/>
              <w:lang w:eastAsia="nl-NL"/>
            </w:rPr>
          </w:pPr>
          <w:hyperlink w:anchor="_Toc116914121" w:history="1">
            <w:r w:rsidRPr="00913B62">
              <w:rPr>
                <w:rFonts w:ascii="Calibri" w:eastAsia="Calibri" w:hAnsi="Calibri" w:cs="Arial"/>
                <w:noProof/>
                <w:color w:val="0000FF"/>
                <w:u w:val="single"/>
              </w:rPr>
              <w:t>3.6.</w:t>
            </w:r>
            <w:r w:rsidRPr="00913B62">
              <w:rPr>
                <w:rFonts w:ascii="Calibri" w:eastAsia="Times New Roman" w:hAnsi="Calibri" w:cs="Arial"/>
                <w:noProof/>
                <w:lang w:eastAsia="nl-NL"/>
              </w:rPr>
              <w:tab/>
            </w:r>
            <w:r w:rsidRPr="00913B62">
              <w:rPr>
                <w:rFonts w:ascii="Calibri" w:eastAsia="Calibri" w:hAnsi="Calibri" w:cs="Arial"/>
                <w:noProof/>
                <w:color w:val="0000FF"/>
                <w:u w:val="single"/>
              </w:rPr>
              <w:t>Niet gunnen</w:t>
            </w:r>
            <w:r w:rsidRPr="00913B62">
              <w:rPr>
                <w:rFonts w:ascii="Calibri" w:eastAsia="Calibri" w:hAnsi="Calibri" w:cs="Arial"/>
                <w:noProof/>
                <w:webHidden/>
              </w:rPr>
              <w:tab/>
            </w:r>
            <w:r w:rsidRPr="00913B62">
              <w:rPr>
                <w:rFonts w:ascii="Calibri" w:eastAsia="Calibri" w:hAnsi="Calibri" w:cs="Arial"/>
                <w:noProof/>
                <w:webHidden/>
              </w:rPr>
              <w:fldChar w:fldCharType="begin"/>
            </w:r>
            <w:r w:rsidRPr="00913B62">
              <w:rPr>
                <w:rFonts w:ascii="Calibri" w:eastAsia="Calibri" w:hAnsi="Calibri" w:cs="Arial"/>
                <w:noProof/>
                <w:webHidden/>
              </w:rPr>
              <w:instrText xml:space="preserve"> PAGEREF _Toc116914121 \h </w:instrText>
            </w:r>
            <w:r w:rsidRPr="00913B62">
              <w:rPr>
                <w:rFonts w:ascii="Calibri" w:eastAsia="Calibri" w:hAnsi="Calibri" w:cs="Arial"/>
                <w:noProof/>
                <w:webHidden/>
              </w:rPr>
            </w:r>
            <w:r w:rsidRPr="00913B62">
              <w:rPr>
                <w:rFonts w:ascii="Calibri" w:eastAsia="Calibri" w:hAnsi="Calibri" w:cs="Arial"/>
                <w:noProof/>
                <w:webHidden/>
              </w:rPr>
              <w:fldChar w:fldCharType="separate"/>
            </w:r>
            <w:r w:rsidRPr="00913B62">
              <w:rPr>
                <w:rFonts w:ascii="Calibri" w:eastAsia="Calibri" w:hAnsi="Calibri" w:cs="Arial"/>
                <w:noProof/>
                <w:webHidden/>
              </w:rPr>
              <w:t>12</w:t>
            </w:r>
            <w:r w:rsidRPr="00913B62">
              <w:rPr>
                <w:rFonts w:ascii="Calibri" w:eastAsia="Calibri" w:hAnsi="Calibri" w:cs="Arial"/>
                <w:noProof/>
                <w:webHidden/>
              </w:rPr>
              <w:fldChar w:fldCharType="end"/>
            </w:r>
          </w:hyperlink>
        </w:p>
        <w:p w14:paraId="415C7417" w14:textId="77777777" w:rsidR="00913B62" w:rsidRPr="00913B62" w:rsidRDefault="00913B62" w:rsidP="00913B62">
          <w:pPr>
            <w:widowControl w:val="0"/>
            <w:tabs>
              <w:tab w:val="left" w:pos="709"/>
              <w:tab w:val="right" w:leader="dot" w:pos="8720"/>
            </w:tabs>
            <w:spacing w:after="100" w:line="240" w:lineRule="auto"/>
            <w:rPr>
              <w:rFonts w:ascii="Calibri" w:eastAsia="Times New Roman" w:hAnsi="Calibri" w:cs="Arial"/>
              <w:noProof/>
              <w:lang w:eastAsia="nl-NL"/>
            </w:rPr>
          </w:pPr>
          <w:hyperlink w:anchor="_Toc116914122" w:history="1">
            <w:r w:rsidRPr="00913B62">
              <w:rPr>
                <w:rFonts w:ascii="Calibri" w:eastAsia="Calibri" w:hAnsi="Calibri" w:cs="Arial"/>
                <w:noProof/>
                <w:color w:val="0000FF"/>
                <w:u w:val="single"/>
              </w:rPr>
              <w:t>3.7.</w:t>
            </w:r>
            <w:r w:rsidRPr="00913B62">
              <w:rPr>
                <w:rFonts w:ascii="Calibri" w:eastAsia="Times New Roman" w:hAnsi="Calibri" w:cs="Arial"/>
                <w:noProof/>
                <w:lang w:eastAsia="nl-NL"/>
              </w:rPr>
              <w:tab/>
            </w:r>
            <w:r w:rsidRPr="00913B62">
              <w:rPr>
                <w:rFonts w:ascii="Calibri" w:eastAsia="Calibri" w:hAnsi="Calibri" w:cs="Arial"/>
                <w:noProof/>
                <w:color w:val="0000FF"/>
                <w:u w:val="single"/>
              </w:rPr>
              <w:t>Rechtsbescherming</w:t>
            </w:r>
            <w:r w:rsidRPr="00913B62">
              <w:rPr>
                <w:rFonts w:ascii="Calibri" w:eastAsia="Calibri" w:hAnsi="Calibri" w:cs="Arial"/>
                <w:noProof/>
                <w:webHidden/>
              </w:rPr>
              <w:tab/>
            </w:r>
            <w:r w:rsidRPr="00913B62">
              <w:rPr>
                <w:rFonts w:ascii="Calibri" w:eastAsia="Calibri" w:hAnsi="Calibri" w:cs="Arial"/>
                <w:noProof/>
                <w:webHidden/>
              </w:rPr>
              <w:fldChar w:fldCharType="begin"/>
            </w:r>
            <w:r w:rsidRPr="00913B62">
              <w:rPr>
                <w:rFonts w:ascii="Calibri" w:eastAsia="Calibri" w:hAnsi="Calibri" w:cs="Arial"/>
                <w:noProof/>
                <w:webHidden/>
              </w:rPr>
              <w:instrText xml:space="preserve"> PAGEREF _Toc116914122 \h </w:instrText>
            </w:r>
            <w:r w:rsidRPr="00913B62">
              <w:rPr>
                <w:rFonts w:ascii="Calibri" w:eastAsia="Calibri" w:hAnsi="Calibri" w:cs="Arial"/>
                <w:noProof/>
                <w:webHidden/>
              </w:rPr>
            </w:r>
            <w:r w:rsidRPr="00913B62">
              <w:rPr>
                <w:rFonts w:ascii="Calibri" w:eastAsia="Calibri" w:hAnsi="Calibri" w:cs="Arial"/>
                <w:noProof/>
                <w:webHidden/>
              </w:rPr>
              <w:fldChar w:fldCharType="separate"/>
            </w:r>
            <w:r w:rsidRPr="00913B62">
              <w:rPr>
                <w:rFonts w:ascii="Calibri" w:eastAsia="Calibri" w:hAnsi="Calibri" w:cs="Arial"/>
                <w:noProof/>
                <w:webHidden/>
              </w:rPr>
              <w:t>12</w:t>
            </w:r>
            <w:r w:rsidRPr="00913B62">
              <w:rPr>
                <w:rFonts w:ascii="Calibri" w:eastAsia="Calibri" w:hAnsi="Calibri" w:cs="Arial"/>
                <w:noProof/>
                <w:webHidden/>
              </w:rPr>
              <w:fldChar w:fldCharType="end"/>
            </w:r>
          </w:hyperlink>
        </w:p>
        <w:p w14:paraId="12DE5F44" w14:textId="77777777" w:rsidR="00913B62" w:rsidRPr="00913B62" w:rsidRDefault="00913B62" w:rsidP="00913B62">
          <w:pPr>
            <w:widowControl w:val="0"/>
            <w:spacing w:after="0" w:line="240" w:lineRule="auto"/>
            <w:rPr>
              <w:rFonts w:ascii="Calibri" w:eastAsia="Calibri" w:hAnsi="Calibri" w:cs="Arial"/>
            </w:rPr>
          </w:pPr>
          <w:r w:rsidRPr="00913B62">
            <w:rPr>
              <w:rFonts w:ascii="Calibri" w:eastAsia="Calibri" w:hAnsi="Calibri" w:cs="Arial"/>
              <w:b/>
              <w:bCs/>
            </w:rPr>
            <w:fldChar w:fldCharType="end"/>
          </w:r>
        </w:p>
      </w:sdtContent>
    </w:sdt>
    <w:p w14:paraId="77F95D0F" w14:textId="77777777" w:rsidR="00913B62" w:rsidRPr="00913B62" w:rsidRDefault="00913B62" w:rsidP="00913B62">
      <w:pPr>
        <w:widowControl w:val="0"/>
        <w:spacing w:after="0" w:line="23" w:lineRule="atLeast"/>
        <w:jc w:val="both"/>
        <w:rPr>
          <w:rFonts w:ascii="Calibri" w:eastAsia="Calibri" w:hAnsi="Calibri" w:cs="Arial"/>
        </w:rPr>
      </w:pPr>
      <w:r w:rsidRPr="00913B62">
        <w:rPr>
          <w:rFonts w:ascii="Calibri" w:eastAsia="Calibri" w:hAnsi="Calibri" w:cs="Arial"/>
        </w:rPr>
        <w:t>De navolgende bijlagen maken onlosmakelijk deel uit van deze offerteaanvraag.</w:t>
      </w:r>
    </w:p>
    <w:p w14:paraId="347412D8" w14:textId="77777777" w:rsidR="00913B62" w:rsidRPr="00913B62" w:rsidRDefault="00913B62" w:rsidP="00913B62">
      <w:pPr>
        <w:widowControl w:val="0"/>
        <w:spacing w:after="0" w:line="23" w:lineRule="atLeast"/>
        <w:jc w:val="both"/>
        <w:rPr>
          <w:rFonts w:ascii="Calibri" w:eastAsia="Calibri" w:hAnsi="Calibri" w:cs="Arial"/>
        </w:rPr>
      </w:pPr>
    </w:p>
    <w:p w14:paraId="6403AED3" w14:textId="77777777" w:rsidR="00913B62" w:rsidRPr="00913B62" w:rsidRDefault="00913B62" w:rsidP="00913B62">
      <w:pPr>
        <w:widowControl w:val="0"/>
        <w:spacing w:after="0" w:line="23" w:lineRule="atLeast"/>
        <w:jc w:val="both"/>
        <w:rPr>
          <w:rFonts w:ascii="Calibri" w:eastAsia="Calibri" w:hAnsi="Calibri" w:cs="Arial"/>
        </w:rPr>
      </w:pPr>
      <w:r w:rsidRPr="00913B62">
        <w:rPr>
          <w:rFonts w:ascii="Calibri" w:eastAsia="Calibri" w:hAnsi="Calibri" w:cs="Arial"/>
        </w:rPr>
        <w:t>Bijlagen</w:t>
      </w:r>
    </w:p>
    <w:p w14:paraId="7C56C3FE" w14:textId="77777777" w:rsidR="00913B62" w:rsidRPr="00913B62" w:rsidRDefault="00913B62" w:rsidP="00913B62">
      <w:pPr>
        <w:widowControl w:val="0"/>
        <w:numPr>
          <w:ilvl w:val="0"/>
          <w:numId w:val="1"/>
        </w:numPr>
        <w:spacing w:after="0" w:line="23" w:lineRule="atLeast"/>
        <w:contextualSpacing/>
        <w:jc w:val="both"/>
        <w:rPr>
          <w:rFonts w:ascii="Calibri" w:eastAsia="Calibri" w:hAnsi="Calibri" w:cs="Arial"/>
        </w:rPr>
      </w:pPr>
      <w:r w:rsidRPr="00913B62">
        <w:rPr>
          <w:rFonts w:ascii="Calibri" w:eastAsia="Calibri" w:hAnsi="Calibri" w:cs="Arial"/>
        </w:rPr>
        <w:t>Conceptovereenkomst</w:t>
      </w:r>
    </w:p>
    <w:p w14:paraId="27A9E455" w14:textId="77777777" w:rsidR="00913B62" w:rsidRPr="00913B62" w:rsidRDefault="00913B62" w:rsidP="00913B62">
      <w:pPr>
        <w:widowControl w:val="0"/>
        <w:numPr>
          <w:ilvl w:val="0"/>
          <w:numId w:val="1"/>
        </w:numPr>
        <w:spacing w:after="0" w:line="23" w:lineRule="atLeast"/>
        <w:contextualSpacing/>
        <w:jc w:val="both"/>
        <w:rPr>
          <w:rFonts w:ascii="Calibri" w:eastAsia="Calibri" w:hAnsi="Calibri" w:cs="Arial"/>
        </w:rPr>
      </w:pPr>
      <w:r w:rsidRPr="00913B62">
        <w:rPr>
          <w:rFonts w:ascii="Calibri" w:eastAsia="Calibri" w:hAnsi="Calibri" w:cs="Arial"/>
        </w:rPr>
        <w:t>&lt;Algemene inkoopvoorwaarden 2013 + addendum voor leveringen en diensten&gt; / &lt;GIBIT versie 2020, inclusief &lt;Gemeentelijke/Veiligheidsregio&gt; ICT-kwaliteitsnormen&gt; / &lt;Uniforme Administratieve Voorwaarden 2012 (UAV 2012) / &lt;UAV-</w:t>
      </w:r>
      <w:proofErr w:type="spellStart"/>
      <w:r w:rsidRPr="00913B62">
        <w:rPr>
          <w:rFonts w:ascii="Calibri" w:eastAsia="Calibri" w:hAnsi="Calibri" w:cs="Arial"/>
        </w:rPr>
        <w:t>gc</w:t>
      </w:r>
      <w:proofErr w:type="spellEnd"/>
      <w:r w:rsidRPr="00913B62">
        <w:rPr>
          <w:rFonts w:ascii="Calibri" w:eastAsia="Calibri" w:hAnsi="Calibri" w:cs="Arial"/>
        </w:rPr>
        <w:t>&gt; / &lt;DNR etc.&gt; &lt;UAV/ UAV-</w:t>
      </w:r>
      <w:proofErr w:type="spellStart"/>
      <w:r w:rsidRPr="00913B62">
        <w:rPr>
          <w:rFonts w:ascii="Calibri" w:eastAsia="Calibri" w:hAnsi="Calibri" w:cs="Arial"/>
        </w:rPr>
        <w:t>gc</w:t>
      </w:r>
      <w:proofErr w:type="spellEnd"/>
      <w:r w:rsidRPr="00913B62">
        <w:rPr>
          <w:rFonts w:ascii="Calibri" w:eastAsia="Calibri" w:hAnsi="Calibri" w:cs="Arial"/>
        </w:rPr>
        <w:t>/ DNR niet meesturen zijn bij partijen genoegzaam bekend&gt;</w:t>
      </w:r>
    </w:p>
    <w:p w14:paraId="3BA94A80" w14:textId="77777777" w:rsidR="00913B62" w:rsidRPr="00913B62" w:rsidRDefault="00913B62" w:rsidP="00913B62">
      <w:pPr>
        <w:widowControl w:val="0"/>
        <w:numPr>
          <w:ilvl w:val="0"/>
          <w:numId w:val="1"/>
        </w:numPr>
        <w:spacing w:after="0" w:line="23" w:lineRule="atLeast"/>
        <w:contextualSpacing/>
        <w:jc w:val="both"/>
        <w:rPr>
          <w:rFonts w:ascii="Calibri" w:eastAsia="Calibri" w:hAnsi="Calibri" w:cs="Arial"/>
        </w:rPr>
      </w:pPr>
      <w:r w:rsidRPr="00913B62">
        <w:rPr>
          <w:rFonts w:ascii="Calibri" w:eastAsia="Calibri" w:hAnsi="Calibri" w:cs="Arial"/>
        </w:rPr>
        <w:t>Inschrijfbiljet</w:t>
      </w:r>
    </w:p>
    <w:p w14:paraId="689BDE20" w14:textId="77777777" w:rsidR="00913B62" w:rsidRPr="00913B62" w:rsidRDefault="00913B62" w:rsidP="00913B62">
      <w:pPr>
        <w:spacing w:after="200" w:line="276" w:lineRule="auto"/>
        <w:rPr>
          <w:rFonts w:ascii="Calibri" w:eastAsia="Calibri" w:hAnsi="Calibri" w:cs="Arial"/>
        </w:rPr>
      </w:pPr>
      <w:r w:rsidRPr="00913B62">
        <w:rPr>
          <w:rFonts w:ascii="Calibri" w:eastAsia="Calibri" w:hAnsi="Calibri" w:cs="Arial"/>
        </w:rPr>
        <w:br w:type="page"/>
      </w:r>
    </w:p>
    <w:p w14:paraId="3EA5525C" w14:textId="77777777" w:rsidR="00913B62" w:rsidRPr="00913B62" w:rsidRDefault="00913B62" w:rsidP="00913B62">
      <w:pPr>
        <w:keepNext/>
        <w:keepLines/>
        <w:widowControl w:val="0"/>
        <w:spacing w:after="0" w:line="240" w:lineRule="auto"/>
        <w:ind w:left="360" w:hanging="360"/>
        <w:outlineLvl w:val="0"/>
        <w:rPr>
          <w:rFonts w:ascii="Calibri" w:eastAsia="Times New Roman" w:hAnsi="Calibri" w:cs="Arial"/>
          <w:b/>
          <w:bCs/>
          <w:color w:val="004379"/>
          <w:sz w:val="32"/>
          <w:szCs w:val="48"/>
        </w:rPr>
      </w:pPr>
      <w:bookmarkStart w:id="1" w:name="_Toc83634224"/>
      <w:bookmarkStart w:id="2" w:name="_Toc86667967"/>
      <w:bookmarkStart w:id="3" w:name="_Toc116914095"/>
      <w:r w:rsidRPr="00913B62">
        <w:rPr>
          <w:rFonts w:ascii="Calibri" w:eastAsia="Times New Roman" w:hAnsi="Calibri" w:cs="Arial"/>
          <w:b/>
          <w:bCs/>
          <w:color w:val="004379"/>
          <w:sz w:val="32"/>
          <w:szCs w:val="48"/>
        </w:rPr>
        <w:lastRenderedPageBreak/>
        <w:t>Inleiding</w:t>
      </w:r>
      <w:bookmarkEnd w:id="1"/>
      <w:bookmarkEnd w:id="2"/>
      <w:bookmarkEnd w:id="3"/>
    </w:p>
    <w:p w14:paraId="67555A01" w14:textId="77777777" w:rsidR="00913B62" w:rsidRPr="00913B62" w:rsidRDefault="00913B62" w:rsidP="00913B62">
      <w:pPr>
        <w:widowControl w:val="0"/>
        <w:spacing w:after="0" w:line="23" w:lineRule="atLeast"/>
        <w:jc w:val="both"/>
        <w:rPr>
          <w:rFonts w:ascii="Calibri" w:eastAsia="Calibri" w:hAnsi="Calibri" w:cs="Arial"/>
        </w:rPr>
      </w:pPr>
    </w:p>
    <w:p w14:paraId="506AB63F" w14:textId="77777777" w:rsidR="00913B62" w:rsidRPr="00913B62" w:rsidRDefault="00913B62" w:rsidP="00913B62">
      <w:pPr>
        <w:keepNext/>
        <w:keepLines/>
        <w:widowControl w:val="0"/>
        <w:numPr>
          <w:ilvl w:val="1"/>
          <w:numId w:val="0"/>
        </w:numPr>
        <w:tabs>
          <w:tab w:val="left" w:pos="7513"/>
        </w:tabs>
        <w:spacing w:after="0" w:line="240" w:lineRule="auto"/>
        <w:ind w:left="993" w:hanging="993"/>
        <w:outlineLvl w:val="0"/>
        <w:rPr>
          <w:rFonts w:ascii="Calibri" w:eastAsia="Times New Roman" w:hAnsi="Calibri" w:cs="Arial"/>
          <w:b/>
          <w:bCs/>
          <w:color w:val="004379"/>
          <w:sz w:val="24"/>
          <w:szCs w:val="28"/>
        </w:rPr>
      </w:pPr>
      <w:bookmarkStart w:id="4" w:name="_Toc116914096"/>
      <w:r w:rsidRPr="00913B62">
        <w:rPr>
          <w:rFonts w:ascii="Calibri" w:eastAsia="Times New Roman" w:hAnsi="Calibri" w:cs="Arial"/>
          <w:b/>
          <w:bCs/>
          <w:color w:val="004379"/>
          <w:sz w:val="24"/>
          <w:szCs w:val="28"/>
        </w:rPr>
        <w:t>Offerteaanvraag</w:t>
      </w:r>
      <w:bookmarkEnd w:id="4"/>
    </w:p>
    <w:p w14:paraId="28DE7F95" w14:textId="77777777" w:rsidR="00913B62" w:rsidRPr="00913B62" w:rsidRDefault="00913B62" w:rsidP="00913B62">
      <w:pPr>
        <w:widowControl w:val="0"/>
        <w:spacing w:after="0" w:line="23" w:lineRule="atLeast"/>
        <w:jc w:val="both"/>
        <w:rPr>
          <w:rFonts w:ascii="Calibri" w:eastAsia="Calibri" w:hAnsi="Calibri" w:cs="Arial"/>
        </w:rPr>
      </w:pPr>
      <w:r w:rsidRPr="00913B62">
        <w:rPr>
          <w:rFonts w:ascii="Calibri" w:eastAsia="Calibri" w:hAnsi="Calibri" w:cs="Arial"/>
        </w:rPr>
        <w:t>Met deze offerteaanvraag verzoeken wij u om een offerte uit te brengen.</w:t>
      </w:r>
    </w:p>
    <w:p w14:paraId="7AD131CB" w14:textId="77777777" w:rsidR="00913B62" w:rsidRPr="00913B62" w:rsidRDefault="00913B62" w:rsidP="00913B62">
      <w:pPr>
        <w:widowControl w:val="0"/>
        <w:spacing w:after="0" w:line="240" w:lineRule="auto"/>
        <w:jc w:val="both"/>
        <w:rPr>
          <w:rFonts w:ascii="Calibri" w:eastAsia="Calibri" w:hAnsi="Calibri" w:cs="Arial"/>
        </w:rPr>
      </w:pPr>
      <w:r w:rsidRPr="00913B62">
        <w:rPr>
          <w:rFonts w:ascii="Calibri" w:eastAsia="Calibri" w:hAnsi="Calibri" w:cs="Arial"/>
        </w:rPr>
        <w:t xml:space="preserve">In dit offerteaanvraag staat, naast de omschrijving van de uit te voeren opdracht, ook de offerteprocedure beschreven en aan welke voorwaarden de offerte moet  voldoen. </w:t>
      </w:r>
    </w:p>
    <w:p w14:paraId="46704191" w14:textId="77777777" w:rsidR="00913B62" w:rsidRPr="00913B62" w:rsidRDefault="00913B62" w:rsidP="00913B62">
      <w:pPr>
        <w:widowControl w:val="0"/>
        <w:spacing w:after="0" w:line="23" w:lineRule="atLeast"/>
        <w:jc w:val="both"/>
        <w:rPr>
          <w:rFonts w:ascii="Calibri" w:eastAsia="Calibri" w:hAnsi="Calibri" w:cs="Arial"/>
        </w:rPr>
      </w:pPr>
    </w:p>
    <w:p w14:paraId="5B90253A" w14:textId="77777777" w:rsidR="00913B62" w:rsidRPr="00913B62" w:rsidRDefault="00913B62" w:rsidP="00913B62">
      <w:pPr>
        <w:keepNext/>
        <w:keepLines/>
        <w:widowControl w:val="0"/>
        <w:numPr>
          <w:ilvl w:val="1"/>
          <w:numId w:val="0"/>
        </w:numPr>
        <w:tabs>
          <w:tab w:val="left" w:pos="7513"/>
        </w:tabs>
        <w:spacing w:after="0" w:line="240" w:lineRule="auto"/>
        <w:ind w:left="993" w:hanging="993"/>
        <w:outlineLvl w:val="0"/>
        <w:rPr>
          <w:rFonts w:ascii="Calibri" w:eastAsia="Times New Roman" w:hAnsi="Calibri" w:cs="Arial"/>
          <w:b/>
          <w:bCs/>
          <w:color w:val="004379"/>
          <w:sz w:val="24"/>
          <w:szCs w:val="28"/>
        </w:rPr>
      </w:pPr>
      <w:bookmarkStart w:id="5" w:name="_Toc83634226"/>
      <w:bookmarkStart w:id="6" w:name="_Toc86667969"/>
      <w:bookmarkStart w:id="7" w:name="_Toc116914097"/>
      <w:r w:rsidRPr="00913B62">
        <w:rPr>
          <w:rFonts w:ascii="Calibri" w:eastAsia="Times New Roman" w:hAnsi="Calibri" w:cs="Arial"/>
          <w:b/>
          <w:bCs/>
          <w:color w:val="004379"/>
          <w:sz w:val="24"/>
          <w:szCs w:val="28"/>
        </w:rPr>
        <w:t>Aard, omvang en duur van de overeenkomst</w:t>
      </w:r>
      <w:bookmarkEnd w:id="5"/>
      <w:bookmarkEnd w:id="6"/>
      <w:bookmarkEnd w:id="7"/>
    </w:p>
    <w:p w14:paraId="43F0FBD6" w14:textId="77777777" w:rsidR="00913B62" w:rsidRPr="00913B62" w:rsidRDefault="00913B62" w:rsidP="00913B62">
      <w:pPr>
        <w:widowControl w:val="0"/>
        <w:spacing w:after="0" w:line="23" w:lineRule="atLeast"/>
        <w:jc w:val="both"/>
        <w:rPr>
          <w:rFonts w:ascii="Calibri" w:eastAsia="Calibri" w:hAnsi="Calibri" w:cs="Arial"/>
        </w:rPr>
      </w:pPr>
      <w:r w:rsidRPr="00913B62">
        <w:rPr>
          <w:rFonts w:ascii="Calibri" w:eastAsia="Calibri" w:hAnsi="Calibri" w:cs="Arial"/>
        </w:rPr>
        <w:t xml:space="preserve">De overeenkomst bestaat uit &lt;&gt;. </w:t>
      </w:r>
    </w:p>
    <w:p w14:paraId="0EFA0B73" w14:textId="77777777" w:rsidR="00913B62" w:rsidRPr="00913B62" w:rsidRDefault="00913B62" w:rsidP="00913B62">
      <w:pPr>
        <w:widowControl w:val="0"/>
        <w:spacing w:after="0" w:line="23" w:lineRule="atLeast"/>
        <w:jc w:val="both"/>
        <w:rPr>
          <w:rFonts w:ascii="Calibri" w:eastAsia="Calibri" w:hAnsi="Calibri" w:cs="Arial"/>
        </w:rPr>
      </w:pPr>
    </w:p>
    <w:p w14:paraId="2995F1ED" w14:textId="77777777" w:rsidR="00913B62" w:rsidRPr="00913B62" w:rsidRDefault="00913B62" w:rsidP="00913B62">
      <w:pPr>
        <w:widowControl w:val="0"/>
        <w:spacing w:after="0" w:line="23" w:lineRule="atLeast"/>
        <w:jc w:val="both"/>
        <w:rPr>
          <w:rFonts w:ascii="Calibri" w:eastAsia="Calibri" w:hAnsi="Calibri" w:cs="Arial"/>
        </w:rPr>
      </w:pPr>
      <w:r w:rsidRPr="00913B62">
        <w:rPr>
          <w:rFonts w:ascii="Calibri" w:eastAsia="Calibri" w:hAnsi="Calibri" w:cs="Arial"/>
        </w:rPr>
        <w:t>De overeenkomst wordt aangegaan voor een periode van minimaal &lt;&gt; jaar en maximaal &lt;&gt; jaar. De ingangsdatum van de overeenkomst is &lt;datum&gt;</w:t>
      </w:r>
    </w:p>
    <w:p w14:paraId="786EDEF2" w14:textId="77777777" w:rsidR="00913B62" w:rsidRPr="00913B62" w:rsidRDefault="00913B62" w:rsidP="00913B62">
      <w:pPr>
        <w:widowControl w:val="0"/>
        <w:spacing w:after="0" w:line="23" w:lineRule="atLeast"/>
        <w:jc w:val="both"/>
        <w:rPr>
          <w:rFonts w:ascii="Calibri" w:eastAsia="Calibri" w:hAnsi="Calibri" w:cs="Arial"/>
        </w:rPr>
      </w:pPr>
    </w:p>
    <w:p w14:paraId="506BDF8D" w14:textId="77777777" w:rsidR="00913B62" w:rsidRPr="00913B62" w:rsidRDefault="00913B62" w:rsidP="00913B62">
      <w:pPr>
        <w:widowControl w:val="0"/>
        <w:spacing w:after="0" w:line="23" w:lineRule="atLeast"/>
        <w:jc w:val="both"/>
        <w:rPr>
          <w:rFonts w:ascii="Calibri" w:eastAsia="Calibri" w:hAnsi="Calibri" w:cs="Arial"/>
        </w:rPr>
      </w:pPr>
      <w:r w:rsidRPr="00913B62">
        <w:rPr>
          <w:rFonts w:ascii="Calibri" w:eastAsia="Calibri" w:hAnsi="Calibri" w:cs="Arial"/>
        </w:rPr>
        <w:t>&lt; INDIEN VAN TOEPASSING: De aanbestedende dienst en &lt;dienstverlener/leverancier&gt; zullen alle geregistreerde (persoons-)gegevens die voor en gedurende de opdracht kenbaar worden gemaakt, vertrouwelijk behandelen en meer in het bijzonder in overeenstemming met de Algemene verordening gegevensbescherming (AVG), de Uitvoeringswet Algemene Verordening Gegevens-bescherming (UAVG) en overige specifieke wettelijke bepalingen gericht op verwerking van persoonsgegevens verwerken. In dat kader maakt de aanbestedende dienst met &lt;dienstverlener/leverancier&gt; nadere afspraken over het verwerken van de persoonsgegevens. Partijen sluiten daartoe een verwerkersovereenkomst, de conceptverwerkersovereenkomst (&lt;bijlage X&gt;) maakt onlosmakelijk onderdeel uit van deze offerteaanvraag.&gt;</w:t>
      </w:r>
    </w:p>
    <w:p w14:paraId="556C04F4" w14:textId="77777777" w:rsidR="00913B62" w:rsidRPr="00913B62" w:rsidRDefault="00913B62" w:rsidP="00913B62">
      <w:pPr>
        <w:widowControl w:val="0"/>
        <w:spacing w:after="0" w:line="23" w:lineRule="atLeast"/>
        <w:jc w:val="both"/>
        <w:rPr>
          <w:rFonts w:ascii="Calibri" w:eastAsia="Calibri" w:hAnsi="Calibri" w:cs="Arial"/>
        </w:rPr>
      </w:pPr>
    </w:p>
    <w:p w14:paraId="2C06F197" w14:textId="77777777" w:rsidR="00913B62" w:rsidRPr="00913B62" w:rsidRDefault="00913B62" w:rsidP="00913B62">
      <w:pPr>
        <w:keepNext/>
        <w:keepLines/>
        <w:widowControl w:val="0"/>
        <w:numPr>
          <w:ilvl w:val="1"/>
          <w:numId w:val="0"/>
        </w:numPr>
        <w:tabs>
          <w:tab w:val="left" w:pos="7513"/>
        </w:tabs>
        <w:spacing w:after="0" w:line="240" w:lineRule="auto"/>
        <w:ind w:left="993" w:hanging="993"/>
        <w:outlineLvl w:val="0"/>
        <w:rPr>
          <w:rFonts w:ascii="Calibri" w:eastAsia="Times New Roman" w:hAnsi="Calibri" w:cs="Arial"/>
          <w:b/>
          <w:bCs/>
          <w:color w:val="004379"/>
          <w:sz w:val="24"/>
          <w:szCs w:val="28"/>
        </w:rPr>
      </w:pPr>
      <w:bookmarkStart w:id="8" w:name="_Toc83634227"/>
      <w:bookmarkStart w:id="9" w:name="_Toc86667970"/>
      <w:bookmarkStart w:id="10" w:name="_Toc116914098"/>
      <w:r w:rsidRPr="00913B62">
        <w:rPr>
          <w:rFonts w:ascii="Calibri" w:eastAsia="Times New Roman" w:hAnsi="Calibri" w:cs="Arial"/>
          <w:b/>
          <w:bCs/>
          <w:color w:val="004379"/>
          <w:sz w:val="24"/>
          <w:szCs w:val="28"/>
        </w:rPr>
        <w:t>Doel van de offerteaanvraag</w:t>
      </w:r>
      <w:bookmarkEnd w:id="8"/>
      <w:bookmarkEnd w:id="9"/>
      <w:bookmarkEnd w:id="10"/>
    </w:p>
    <w:p w14:paraId="216EE561" w14:textId="77777777" w:rsidR="00913B62" w:rsidRPr="00913B62" w:rsidRDefault="00913B62" w:rsidP="00913B62">
      <w:pPr>
        <w:widowControl w:val="0"/>
        <w:spacing w:after="0" w:line="23" w:lineRule="atLeast"/>
        <w:jc w:val="both"/>
        <w:rPr>
          <w:rFonts w:ascii="Calibri" w:eastAsia="Calibri" w:hAnsi="Calibri" w:cs="Arial"/>
        </w:rPr>
      </w:pPr>
      <w:r w:rsidRPr="00913B62">
        <w:rPr>
          <w:rFonts w:ascii="Calibri" w:eastAsia="Calibri" w:hAnsi="Calibri" w:cs="Arial"/>
        </w:rPr>
        <w:t>Door middel van deze offerteaanvraag wil de aanbestedende dienst &lt;doel moet gekoppeld worden aan het behalen van maatschappelijke waarde. Denk hierbij aan sociale criteria, duurzaamheid, kwaliteit of geld. Zie inkoopstrategie.&gt;</w:t>
      </w:r>
    </w:p>
    <w:p w14:paraId="36628491" w14:textId="77777777" w:rsidR="00913B62" w:rsidRPr="00913B62" w:rsidRDefault="00913B62" w:rsidP="00913B62">
      <w:pPr>
        <w:widowControl w:val="0"/>
        <w:spacing w:after="0" w:line="23" w:lineRule="atLeast"/>
        <w:jc w:val="both"/>
        <w:rPr>
          <w:rFonts w:ascii="Calibri" w:eastAsia="Calibri" w:hAnsi="Calibri" w:cs="Arial"/>
        </w:rPr>
      </w:pPr>
    </w:p>
    <w:p w14:paraId="7C848FB4" w14:textId="77777777" w:rsidR="00913B62" w:rsidRPr="00913B62" w:rsidRDefault="00913B62" w:rsidP="00913B62">
      <w:pPr>
        <w:keepNext/>
        <w:keepLines/>
        <w:widowControl w:val="0"/>
        <w:numPr>
          <w:ilvl w:val="1"/>
          <w:numId w:val="0"/>
        </w:numPr>
        <w:tabs>
          <w:tab w:val="left" w:pos="7513"/>
        </w:tabs>
        <w:spacing w:after="0" w:line="240" w:lineRule="auto"/>
        <w:ind w:left="993" w:hanging="993"/>
        <w:outlineLvl w:val="0"/>
        <w:rPr>
          <w:rFonts w:ascii="Calibri" w:eastAsia="Times New Roman" w:hAnsi="Calibri" w:cs="Arial"/>
          <w:b/>
          <w:bCs/>
          <w:color w:val="004379"/>
          <w:sz w:val="24"/>
          <w:szCs w:val="28"/>
        </w:rPr>
      </w:pPr>
      <w:bookmarkStart w:id="11" w:name="_Toc83634228"/>
      <w:bookmarkStart w:id="12" w:name="_Toc86667971"/>
      <w:bookmarkStart w:id="13" w:name="_Toc116914099"/>
      <w:r w:rsidRPr="00913B62">
        <w:rPr>
          <w:rFonts w:ascii="Calibri" w:eastAsia="Times New Roman" w:hAnsi="Calibri" w:cs="Arial"/>
          <w:b/>
          <w:bCs/>
          <w:color w:val="004379"/>
          <w:sz w:val="24"/>
          <w:szCs w:val="28"/>
        </w:rPr>
        <w:t>Leeswijzer</w:t>
      </w:r>
      <w:bookmarkEnd w:id="11"/>
      <w:bookmarkEnd w:id="12"/>
      <w:bookmarkEnd w:id="13"/>
    </w:p>
    <w:p w14:paraId="0489F537" w14:textId="77777777" w:rsidR="00913B62" w:rsidRPr="00913B62" w:rsidRDefault="00913B62" w:rsidP="00913B62">
      <w:pPr>
        <w:widowControl w:val="0"/>
        <w:spacing w:after="0" w:line="240" w:lineRule="auto"/>
        <w:jc w:val="both"/>
        <w:rPr>
          <w:rFonts w:ascii="Calibri" w:eastAsia="Calibri" w:hAnsi="Calibri" w:cs="Arial"/>
        </w:rPr>
      </w:pPr>
      <w:r w:rsidRPr="00913B62">
        <w:rPr>
          <w:rFonts w:ascii="Calibri" w:eastAsia="Calibri" w:hAnsi="Calibri" w:cs="Arial"/>
        </w:rPr>
        <w:t>De offerteaanvraag is als volgt opgebouwd:</w:t>
      </w:r>
    </w:p>
    <w:p w14:paraId="3B90E62B" w14:textId="77777777" w:rsidR="00913B62" w:rsidRPr="00913B62" w:rsidRDefault="00913B62" w:rsidP="00913B62">
      <w:pPr>
        <w:widowControl w:val="0"/>
        <w:numPr>
          <w:ilvl w:val="0"/>
          <w:numId w:val="5"/>
        </w:numPr>
        <w:spacing w:after="0" w:line="240" w:lineRule="auto"/>
        <w:contextualSpacing/>
        <w:jc w:val="both"/>
        <w:rPr>
          <w:rFonts w:ascii="Calibri" w:eastAsia="Calibri" w:hAnsi="Calibri" w:cs="Arial"/>
        </w:rPr>
      </w:pPr>
      <w:r w:rsidRPr="00913B62">
        <w:rPr>
          <w:rFonts w:ascii="Calibri" w:eastAsia="Calibri" w:hAnsi="Calibri" w:cs="Arial"/>
        </w:rPr>
        <w:t xml:space="preserve">Hoofdstuk twee beschrijft de inhoudelijke aspecten van de overeenkomst. </w:t>
      </w:r>
    </w:p>
    <w:p w14:paraId="40DAD963" w14:textId="77777777" w:rsidR="00913B62" w:rsidRPr="00913B62" w:rsidRDefault="00913B62" w:rsidP="00913B62">
      <w:pPr>
        <w:widowControl w:val="0"/>
        <w:numPr>
          <w:ilvl w:val="0"/>
          <w:numId w:val="5"/>
        </w:numPr>
        <w:spacing w:after="0" w:line="240" w:lineRule="auto"/>
        <w:contextualSpacing/>
        <w:jc w:val="both"/>
        <w:rPr>
          <w:rFonts w:ascii="Calibri" w:eastAsia="Calibri" w:hAnsi="Calibri" w:cs="Arial"/>
        </w:rPr>
      </w:pPr>
      <w:r w:rsidRPr="00913B62">
        <w:rPr>
          <w:rFonts w:ascii="Calibri" w:eastAsia="Calibri" w:hAnsi="Calibri" w:cs="Arial"/>
        </w:rPr>
        <w:t xml:space="preserve">Hoofdstuk drie omschrijft op welke wijze de offerte moet worden ingediend, welke documenten moeten worden toegevoegd en de offerte procedure. </w:t>
      </w:r>
    </w:p>
    <w:p w14:paraId="26D275AC" w14:textId="77777777" w:rsidR="00913B62" w:rsidRPr="00913B62" w:rsidRDefault="00913B62" w:rsidP="00913B62">
      <w:pPr>
        <w:widowControl w:val="0"/>
        <w:spacing w:after="0" w:line="240" w:lineRule="auto"/>
        <w:jc w:val="both"/>
        <w:rPr>
          <w:rFonts w:ascii="Calibri" w:eastAsia="Calibri" w:hAnsi="Calibri" w:cs="Arial"/>
        </w:rPr>
      </w:pPr>
    </w:p>
    <w:p w14:paraId="72F8FEA1" w14:textId="77777777" w:rsidR="00913B62" w:rsidRPr="00913B62" w:rsidRDefault="00913B62" w:rsidP="00913B62">
      <w:pPr>
        <w:widowControl w:val="0"/>
        <w:spacing w:after="0" w:line="240" w:lineRule="auto"/>
        <w:jc w:val="both"/>
        <w:rPr>
          <w:rFonts w:ascii="Calibri" w:eastAsia="Calibri" w:hAnsi="Calibri" w:cs="Arial"/>
        </w:rPr>
      </w:pPr>
      <w:r w:rsidRPr="00913B62">
        <w:rPr>
          <w:rFonts w:ascii="Calibri" w:eastAsia="Calibri" w:hAnsi="Calibri" w:cs="Arial"/>
        </w:rPr>
        <w:t>Als onderdeel van deze offerteaanvraag worden er ook diverse bijlagen ter beschikking gesteld. In de conceptovereenkomst, die als bijlage is toegevoegd, worden de administratieve voorwaarden, uitvoeringsvoorwaarden en randvoorwaarden met betrekking tot de uitvoering van de overeenkomst beschreven. Deze conceptovereenkomst maakt onlosmakelijk deel uit van deze offerteaanvraag, zodat ook aan deze voorwaarden moet worden voldaan.</w:t>
      </w:r>
    </w:p>
    <w:p w14:paraId="554D5AB3" w14:textId="77777777" w:rsidR="00913B62" w:rsidRPr="00913B62" w:rsidRDefault="00913B62" w:rsidP="00913B62">
      <w:pPr>
        <w:widowControl w:val="0"/>
        <w:spacing w:after="0" w:line="23" w:lineRule="atLeast"/>
        <w:jc w:val="both"/>
        <w:rPr>
          <w:rFonts w:ascii="Calibri" w:eastAsia="Calibri" w:hAnsi="Calibri" w:cs="Arial"/>
        </w:rPr>
      </w:pPr>
    </w:p>
    <w:p w14:paraId="139D7ABE" w14:textId="77777777" w:rsidR="00913B62" w:rsidRPr="00913B62" w:rsidRDefault="00913B62" w:rsidP="00913B62">
      <w:pPr>
        <w:keepNext/>
        <w:keepLines/>
        <w:widowControl w:val="0"/>
        <w:numPr>
          <w:ilvl w:val="1"/>
          <w:numId w:val="0"/>
        </w:numPr>
        <w:tabs>
          <w:tab w:val="left" w:pos="7513"/>
        </w:tabs>
        <w:spacing w:after="0" w:line="240" w:lineRule="auto"/>
        <w:ind w:left="993" w:hanging="993"/>
        <w:outlineLvl w:val="0"/>
        <w:rPr>
          <w:rFonts w:ascii="Calibri" w:eastAsia="Times New Roman" w:hAnsi="Calibri" w:cs="Arial"/>
          <w:b/>
          <w:bCs/>
          <w:color w:val="004379"/>
          <w:sz w:val="24"/>
          <w:szCs w:val="28"/>
        </w:rPr>
      </w:pPr>
      <w:bookmarkStart w:id="14" w:name="_Toc83634229"/>
      <w:bookmarkStart w:id="15" w:name="_Toc86667972"/>
      <w:bookmarkStart w:id="16" w:name="_Toc116914100"/>
      <w:r w:rsidRPr="00913B62">
        <w:rPr>
          <w:rFonts w:ascii="Calibri" w:eastAsia="Times New Roman" w:hAnsi="Calibri" w:cs="Arial"/>
          <w:b/>
          <w:bCs/>
          <w:color w:val="004379"/>
          <w:sz w:val="24"/>
          <w:szCs w:val="28"/>
        </w:rPr>
        <w:t xml:space="preserve">Opmerkingen naar aanleiding van </w:t>
      </w:r>
      <w:bookmarkEnd w:id="14"/>
      <w:bookmarkEnd w:id="15"/>
      <w:r w:rsidRPr="00913B62">
        <w:rPr>
          <w:rFonts w:ascii="Calibri" w:eastAsia="Times New Roman" w:hAnsi="Calibri" w:cs="Arial"/>
          <w:b/>
          <w:bCs/>
          <w:color w:val="004379"/>
          <w:sz w:val="24"/>
          <w:szCs w:val="28"/>
        </w:rPr>
        <w:t>de offerteaanvraag</w:t>
      </w:r>
      <w:bookmarkEnd w:id="16"/>
    </w:p>
    <w:p w14:paraId="1B7A8C37" w14:textId="77777777" w:rsidR="00913B62" w:rsidRPr="00913B62" w:rsidRDefault="00913B62" w:rsidP="00913B62">
      <w:pPr>
        <w:widowControl w:val="0"/>
        <w:spacing w:after="0" w:line="240" w:lineRule="auto"/>
        <w:jc w:val="both"/>
        <w:rPr>
          <w:rFonts w:ascii="Calibri" w:eastAsia="Calibri" w:hAnsi="Calibri" w:cs="Arial"/>
        </w:rPr>
      </w:pPr>
      <w:r w:rsidRPr="00913B62">
        <w:rPr>
          <w:rFonts w:ascii="Calibri" w:eastAsia="Calibri" w:hAnsi="Calibri" w:cs="Arial"/>
        </w:rPr>
        <w:t>Deze offerteaanvraag is met zorg samengesteld. Als u toch onjuistheden, gebreken of onvolkomenheden in de offerteaanvraag, de bijlagen of de offerteprocedure tegenkomt, verzoeken wij u om dit direct aan de contactpersoon van de aanbestedende dienst met betrekking tot deze offerteaanvraag, te laten weten. Tekortkomingen die na het indienen van de offerte naar voren komen kunnen de aanbestedende dienst niet worden aangerekend. Door een offerte in te dienen conformeert u zich aan de inhoud van de offerteaanvraag, de bijlagen en de procedure.</w:t>
      </w:r>
    </w:p>
    <w:p w14:paraId="4761CE81" w14:textId="77777777" w:rsidR="00913B62" w:rsidRPr="00913B62" w:rsidRDefault="00913B62" w:rsidP="00913B62">
      <w:pPr>
        <w:widowControl w:val="0"/>
        <w:spacing w:after="0" w:line="23" w:lineRule="atLeast"/>
        <w:jc w:val="both"/>
        <w:rPr>
          <w:rFonts w:ascii="Calibri" w:eastAsia="Calibri" w:hAnsi="Calibri" w:cs="Arial"/>
        </w:rPr>
      </w:pPr>
      <w:r w:rsidRPr="00913B62">
        <w:rPr>
          <w:rFonts w:ascii="Calibri" w:eastAsia="Calibri" w:hAnsi="Calibri" w:cs="Arial"/>
        </w:rPr>
        <w:t xml:space="preserve">Deze offerteaanvraag is met zorg samengesteld. Als u toch onjuistheden, gebreken of onvolkomenheden in deze offerteaanvraag, de bijlagen of de offerteprocedure tegenkomt, verzoeken wij u om dit direct aan de contactpersoon van de aanbestedende dienst met betrekking tot deze offerteaanvraag, te laten weten. Tekortkomingen die na het indienen van een offerte naar voren </w:t>
      </w:r>
      <w:r w:rsidRPr="00913B62">
        <w:rPr>
          <w:rFonts w:ascii="Calibri" w:eastAsia="Calibri" w:hAnsi="Calibri" w:cs="Arial"/>
        </w:rPr>
        <w:lastRenderedPageBreak/>
        <w:t>komen kunnen de aanbestedende dienst niet worden aangerekend. Door in te schrijven conformeert u zich aan de inhoud van de offerteaanvraag, de bijlagen en de procedure.</w:t>
      </w:r>
    </w:p>
    <w:p w14:paraId="0E3C115E" w14:textId="77777777" w:rsidR="00913B62" w:rsidRPr="00913B62" w:rsidRDefault="00913B62" w:rsidP="00913B62">
      <w:pPr>
        <w:widowControl w:val="0"/>
        <w:spacing w:after="0" w:line="23" w:lineRule="atLeast"/>
        <w:jc w:val="both"/>
        <w:rPr>
          <w:rFonts w:ascii="Calibri" w:eastAsia="Calibri" w:hAnsi="Calibri" w:cs="Arial"/>
        </w:rPr>
      </w:pPr>
    </w:p>
    <w:p w14:paraId="31730935" w14:textId="77777777" w:rsidR="00913B62" w:rsidRPr="00913B62" w:rsidRDefault="00913B62" w:rsidP="00913B62">
      <w:pPr>
        <w:keepNext/>
        <w:keepLines/>
        <w:widowControl w:val="0"/>
        <w:numPr>
          <w:ilvl w:val="1"/>
          <w:numId w:val="0"/>
        </w:numPr>
        <w:tabs>
          <w:tab w:val="left" w:pos="7513"/>
        </w:tabs>
        <w:spacing w:after="0" w:line="240" w:lineRule="auto"/>
        <w:ind w:left="993" w:hanging="993"/>
        <w:outlineLvl w:val="0"/>
        <w:rPr>
          <w:rFonts w:ascii="Calibri" w:eastAsia="Times New Roman" w:hAnsi="Calibri" w:cs="Arial"/>
          <w:b/>
          <w:bCs/>
          <w:color w:val="004379"/>
          <w:sz w:val="24"/>
          <w:szCs w:val="28"/>
        </w:rPr>
      </w:pPr>
      <w:bookmarkStart w:id="17" w:name="_Toc83634230"/>
      <w:bookmarkStart w:id="18" w:name="_Toc86667973"/>
      <w:bookmarkStart w:id="19" w:name="_Toc116914101"/>
      <w:r w:rsidRPr="00913B62">
        <w:rPr>
          <w:rFonts w:ascii="Calibri" w:eastAsia="Times New Roman" w:hAnsi="Calibri" w:cs="Arial"/>
          <w:b/>
          <w:bCs/>
          <w:color w:val="004379"/>
          <w:sz w:val="24"/>
          <w:szCs w:val="28"/>
        </w:rPr>
        <w:t>Geheimhouding</w:t>
      </w:r>
      <w:bookmarkEnd w:id="17"/>
      <w:bookmarkEnd w:id="18"/>
      <w:bookmarkEnd w:id="19"/>
    </w:p>
    <w:p w14:paraId="253509BA" w14:textId="77777777" w:rsidR="00913B62" w:rsidRPr="00913B62" w:rsidRDefault="00913B62" w:rsidP="00913B62">
      <w:pPr>
        <w:widowControl w:val="0"/>
        <w:spacing w:after="0" w:line="23" w:lineRule="atLeast"/>
        <w:jc w:val="both"/>
        <w:rPr>
          <w:rFonts w:ascii="Calibri" w:eastAsia="Calibri" w:hAnsi="Calibri" w:cs="Arial"/>
        </w:rPr>
      </w:pPr>
      <w:r w:rsidRPr="00913B62">
        <w:rPr>
          <w:rFonts w:ascii="Calibri" w:eastAsia="Calibri" w:hAnsi="Calibri" w:cs="Arial"/>
        </w:rPr>
        <w:t>Alle in het kader van deze offerteaanvraag door de aanbestedende dienst verstrekte informatie moet de inschrijver vertrouwelijk behandelen. De gegevens mogen enkel gebruikt worden voor het doel waarvoor ze zijn verstrekt. Alle inschrijvingen worden na ontvangst eigendom van de aanbestedende dienst en worden vertrouwelijk behandeld.</w:t>
      </w:r>
    </w:p>
    <w:p w14:paraId="7EC2E561" w14:textId="77777777" w:rsidR="00913B62" w:rsidRPr="00913B62" w:rsidRDefault="00913B62" w:rsidP="00913B62">
      <w:pPr>
        <w:widowControl w:val="0"/>
        <w:spacing w:after="0" w:line="23" w:lineRule="atLeast"/>
        <w:jc w:val="both"/>
        <w:rPr>
          <w:rFonts w:ascii="Calibri" w:eastAsia="Calibri" w:hAnsi="Calibri" w:cs="Arial"/>
        </w:rPr>
      </w:pPr>
    </w:p>
    <w:p w14:paraId="15E6BF04" w14:textId="77777777" w:rsidR="00913B62" w:rsidRPr="00913B62" w:rsidRDefault="00913B62" w:rsidP="00913B62">
      <w:pPr>
        <w:keepNext/>
        <w:keepLines/>
        <w:widowControl w:val="0"/>
        <w:numPr>
          <w:ilvl w:val="1"/>
          <w:numId w:val="0"/>
        </w:numPr>
        <w:tabs>
          <w:tab w:val="left" w:pos="7513"/>
        </w:tabs>
        <w:spacing w:after="0" w:line="240" w:lineRule="auto"/>
        <w:ind w:left="993" w:hanging="993"/>
        <w:outlineLvl w:val="0"/>
        <w:rPr>
          <w:rFonts w:ascii="Calibri" w:eastAsia="Times New Roman" w:hAnsi="Calibri" w:cs="Arial"/>
          <w:b/>
          <w:bCs/>
          <w:color w:val="004379"/>
          <w:sz w:val="24"/>
          <w:szCs w:val="28"/>
        </w:rPr>
      </w:pPr>
      <w:bookmarkStart w:id="20" w:name="_Toc83634231"/>
      <w:bookmarkStart w:id="21" w:name="_Toc86667974"/>
      <w:bookmarkStart w:id="22" w:name="_Toc116914102"/>
      <w:r w:rsidRPr="00913B62">
        <w:rPr>
          <w:rFonts w:ascii="Calibri" w:eastAsia="Times New Roman" w:hAnsi="Calibri" w:cs="Arial"/>
          <w:b/>
          <w:bCs/>
          <w:color w:val="004379"/>
          <w:sz w:val="24"/>
          <w:szCs w:val="28"/>
        </w:rPr>
        <w:t>Planning</w:t>
      </w:r>
      <w:bookmarkEnd w:id="20"/>
      <w:bookmarkEnd w:id="21"/>
      <w:bookmarkEnd w:id="22"/>
    </w:p>
    <w:p w14:paraId="503AAAD5" w14:textId="77777777" w:rsidR="00913B62" w:rsidRPr="00913B62" w:rsidRDefault="00913B62" w:rsidP="00913B62">
      <w:pPr>
        <w:widowControl w:val="0"/>
        <w:spacing w:after="0" w:line="23" w:lineRule="atLeast"/>
        <w:jc w:val="both"/>
        <w:rPr>
          <w:rFonts w:ascii="Calibri" w:eastAsia="Calibri" w:hAnsi="Calibri" w:cs="Arial"/>
        </w:rPr>
      </w:pPr>
      <w:r w:rsidRPr="00913B62">
        <w:rPr>
          <w:rFonts w:ascii="Calibri" w:eastAsia="Calibri" w:hAnsi="Calibri" w:cs="Arial"/>
        </w:rPr>
        <w:t>De volgende conceptplanning wordt gehanteerd.</w:t>
      </w:r>
    </w:p>
    <w:tbl>
      <w:tblPr>
        <w:tblStyle w:val="Lijsttabel4-Accent11"/>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5098"/>
        <w:gridCol w:w="3622"/>
      </w:tblGrid>
      <w:tr w:rsidR="00913B62" w:rsidRPr="00913B62" w14:paraId="09A94D8A" w14:textId="77777777" w:rsidTr="00913B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left w:val="none" w:sz="0" w:space="0" w:color="auto"/>
              <w:bottom w:val="none" w:sz="0" w:space="0" w:color="auto"/>
            </w:tcBorders>
          </w:tcPr>
          <w:p w14:paraId="75B897ED" w14:textId="77777777" w:rsidR="00913B62" w:rsidRPr="00913B62" w:rsidRDefault="00913B62" w:rsidP="00913B62">
            <w:pPr>
              <w:widowControl w:val="0"/>
              <w:spacing w:line="23" w:lineRule="atLeast"/>
              <w:jc w:val="both"/>
              <w:rPr>
                <w:rFonts w:ascii="Calibri" w:eastAsia="Calibri" w:hAnsi="Calibri" w:cs="Arial"/>
              </w:rPr>
            </w:pPr>
            <w:r w:rsidRPr="00913B62">
              <w:rPr>
                <w:rFonts w:ascii="Calibri" w:eastAsia="Calibri" w:hAnsi="Calibri" w:cs="Arial"/>
              </w:rPr>
              <w:t>Activiteit</w:t>
            </w:r>
          </w:p>
        </w:tc>
        <w:tc>
          <w:tcPr>
            <w:tcW w:w="3622" w:type="dxa"/>
            <w:tcBorders>
              <w:top w:val="none" w:sz="0" w:space="0" w:color="auto"/>
              <w:bottom w:val="none" w:sz="0" w:space="0" w:color="auto"/>
              <w:right w:val="none" w:sz="0" w:space="0" w:color="auto"/>
            </w:tcBorders>
          </w:tcPr>
          <w:p w14:paraId="45A9442D" w14:textId="77777777" w:rsidR="00913B62" w:rsidRPr="00913B62" w:rsidRDefault="00913B62" w:rsidP="00913B62">
            <w:pPr>
              <w:widowControl w:val="0"/>
              <w:spacing w:line="23" w:lineRule="atLeast"/>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Arial"/>
              </w:rPr>
            </w:pPr>
            <w:r w:rsidRPr="00913B62">
              <w:rPr>
                <w:rFonts w:ascii="Calibri" w:eastAsia="Calibri" w:hAnsi="Calibri" w:cs="Arial"/>
              </w:rPr>
              <w:t>Datum</w:t>
            </w:r>
          </w:p>
        </w:tc>
      </w:tr>
      <w:tr w:rsidR="00913B62" w:rsidRPr="00913B62" w14:paraId="10EEDC31" w14:textId="77777777" w:rsidTr="00913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3F105CC8" w14:textId="77777777" w:rsidR="00913B62" w:rsidRPr="00913B62" w:rsidRDefault="00913B62" w:rsidP="00913B62">
            <w:pPr>
              <w:widowControl w:val="0"/>
              <w:spacing w:line="23" w:lineRule="atLeast"/>
              <w:jc w:val="both"/>
              <w:rPr>
                <w:rFonts w:ascii="Calibri" w:eastAsia="Calibri" w:hAnsi="Calibri" w:cs="Arial"/>
              </w:rPr>
            </w:pPr>
            <w:r w:rsidRPr="00913B62">
              <w:rPr>
                <w:rFonts w:ascii="Calibri" w:eastAsia="Calibri" w:hAnsi="Calibri" w:cs="Arial"/>
              </w:rPr>
              <w:t>Verzenden offerteaanvraag</w:t>
            </w:r>
          </w:p>
        </w:tc>
        <w:tc>
          <w:tcPr>
            <w:tcW w:w="3622" w:type="dxa"/>
          </w:tcPr>
          <w:p w14:paraId="71C44097" w14:textId="77777777" w:rsidR="00913B62" w:rsidRPr="00913B62" w:rsidRDefault="00913B62" w:rsidP="00913B62">
            <w:pPr>
              <w:widowControl w:val="0"/>
              <w:spacing w:line="23" w:lineRule="atLeast"/>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13B62">
              <w:rPr>
                <w:rFonts w:ascii="Calibri" w:eastAsia="Calibri" w:hAnsi="Calibri" w:cs="Arial"/>
              </w:rPr>
              <w:t>&lt;  &gt;</w:t>
            </w:r>
          </w:p>
        </w:tc>
      </w:tr>
      <w:tr w:rsidR="00913B62" w:rsidRPr="00913B62" w14:paraId="0434CF80" w14:textId="77777777" w:rsidTr="00913B62">
        <w:tc>
          <w:tcPr>
            <w:cnfStyle w:val="001000000000" w:firstRow="0" w:lastRow="0" w:firstColumn="1" w:lastColumn="0" w:oddVBand="0" w:evenVBand="0" w:oddHBand="0" w:evenHBand="0" w:firstRowFirstColumn="0" w:firstRowLastColumn="0" w:lastRowFirstColumn="0" w:lastRowLastColumn="0"/>
            <w:tcW w:w="5098" w:type="dxa"/>
          </w:tcPr>
          <w:p w14:paraId="3681F6AE" w14:textId="77777777" w:rsidR="00913B62" w:rsidRPr="00913B62" w:rsidRDefault="00913B62" w:rsidP="00913B62">
            <w:pPr>
              <w:widowControl w:val="0"/>
              <w:spacing w:line="23" w:lineRule="atLeast"/>
              <w:jc w:val="both"/>
              <w:rPr>
                <w:rFonts w:ascii="Calibri" w:eastAsia="Calibri" w:hAnsi="Calibri" w:cs="Arial"/>
              </w:rPr>
            </w:pPr>
            <w:r w:rsidRPr="00913B62">
              <w:rPr>
                <w:rFonts w:ascii="Calibri" w:eastAsia="Calibri" w:hAnsi="Calibri" w:cs="Arial"/>
              </w:rPr>
              <w:t>Mogelijkheid voor het stellen van vragen</w:t>
            </w:r>
          </w:p>
        </w:tc>
        <w:tc>
          <w:tcPr>
            <w:tcW w:w="3622" w:type="dxa"/>
          </w:tcPr>
          <w:p w14:paraId="32E13180" w14:textId="77777777" w:rsidR="00913B62" w:rsidRPr="00913B62" w:rsidRDefault="00913B62" w:rsidP="00913B62">
            <w:pPr>
              <w:widowControl w:val="0"/>
              <w:spacing w:line="23" w:lineRule="atLeast"/>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13B62">
              <w:rPr>
                <w:rFonts w:ascii="Calibri" w:eastAsia="Calibri" w:hAnsi="Calibri" w:cs="Arial"/>
              </w:rPr>
              <w:t>&lt;  &gt;</w:t>
            </w:r>
          </w:p>
        </w:tc>
      </w:tr>
      <w:tr w:rsidR="00913B62" w:rsidRPr="00913B62" w14:paraId="1B55EE90" w14:textId="77777777" w:rsidTr="00913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7909065D" w14:textId="77777777" w:rsidR="00913B62" w:rsidRPr="00913B62" w:rsidRDefault="00913B62" w:rsidP="00913B62">
            <w:pPr>
              <w:widowControl w:val="0"/>
              <w:spacing w:line="23" w:lineRule="atLeast"/>
              <w:jc w:val="both"/>
              <w:rPr>
                <w:rFonts w:ascii="Calibri" w:eastAsia="Calibri" w:hAnsi="Calibri" w:cs="Arial"/>
              </w:rPr>
            </w:pPr>
            <w:r w:rsidRPr="00913B62">
              <w:rPr>
                <w:rFonts w:ascii="Calibri" w:eastAsia="Calibri" w:hAnsi="Calibri" w:cs="Arial"/>
              </w:rPr>
              <w:t>Geplande verzending nota van inlichtingen</w:t>
            </w:r>
          </w:p>
        </w:tc>
        <w:tc>
          <w:tcPr>
            <w:tcW w:w="3622" w:type="dxa"/>
          </w:tcPr>
          <w:p w14:paraId="6A4605B5" w14:textId="77777777" w:rsidR="00913B62" w:rsidRPr="00913B62" w:rsidRDefault="00913B62" w:rsidP="00913B62">
            <w:pPr>
              <w:widowControl w:val="0"/>
              <w:spacing w:line="23" w:lineRule="atLeast"/>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13B62">
              <w:rPr>
                <w:rFonts w:ascii="Calibri" w:eastAsia="Calibri" w:hAnsi="Calibri" w:cs="Arial"/>
              </w:rPr>
              <w:t>&lt;  &gt;</w:t>
            </w:r>
          </w:p>
        </w:tc>
      </w:tr>
      <w:tr w:rsidR="00913B62" w:rsidRPr="00913B62" w14:paraId="2F7F51E6" w14:textId="77777777" w:rsidTr="00913B62">
        <w:tc>
          <w:tcPr>
            <w:cnfStyle w:val="001000000000" w:firstRow="0" w:lastRow="0" w:firstColumn="1" w:lastColumn="0" w:oddVBand="0" w:evenVBand="0" w:oddHBand="0" w:evenHBand="0" w:firstRowFirstColumn="0" w:firstRowLastColumn="0" w:lastRowFirstColumn="0" w:lastRowLastColumn="0"/>
            <w:tcW w:w="5098" w:type="dxa"/>
          </w:tcPr>
          <w:p w14:paraId="4AADBCD0" w14:textId="77777777" w:rsidR="00913B62" w:rsidRPr="00913B62" w:rsidRDefault="00913B62" w:rsidP="00913B62">
            <w:pPr>
              <w:widowControl w:val="0"/>
              <w:spacing w:line="23" w:lineRule="atLeast"/>
              <w:jc w:val="both"/>
              <w:rPr>
                <w:rFonts w:ascii="Calibri" w:eastAsia="Calibri" w:hAnsi="Calibri" w:cs="Arial"/>
              </w:rPr>
            </w:pPr>
            <w:r w:rsidRPr="00913B62">
              <w:rPr>
                <w:rFonts w:ascii="Calibri" w:eastAsia="Calibri" w:hAnsi="Calibri" w:cs="Arial"/>
              </w:rPr>
              <w:t>Uiterste datum voor het indienen van de offerte</w:t>
            </w:r>
          </w:p>
        </w:tc>
        <w:tc>
          <w:tcPr>
            <w:tcW w:w="3622" w:type="dxa"/>
          </w:tcPr>
          <w:p w14:paraId="063161BD" w14:textId="77777777" w:rsidR="00913B62" w:rsidRPr="00913B62" w:rsidRDefault="00913B62" w:rsidP="00913B62">
            <w:pPr>
              <w:widowControl w:val="0"/>
              <w:spacing w:line="23" w:lineRule="atLeast"/>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13B62">
              <w:rPr>
                <w:rFonts w:ascii="Calibri" w:eastAsia="Calibri" w:hAnsi="Calibri" w:cs="Arial"/>
              </w:rPr>
              <w:t>&lt;  &gt;</w:t>
            </w:r>
          </w:p>
        </w:tc>
      </w:tr>
    </w:tbl>
    <w:p w14:paraId="4275ADE9" w14:textId="77777777" w:rsidR="00913B62" w:rsidRPr="00913B62" w:rsidRDefault="00913B62" w:rsidP="00913B62">
      <w:pPr>
        <w:widowControl w:val="0"/>
        <w:spacing w:after="0" w:line="23" w:lineRule="atLeast"/>
        <w:jc w:val="both"/>
        <w:rPr>
          <w:rFonts w:ascii="Calibri" w:eastAsia="Calibri" w:hAnsi="Calibri" w:cs="Arial"/>
        </w:rPr>
      </w:pPr>
    </w:p>
    <w:p w14:paraId="379D96D1" w14:textId="77777777" w:rsidR="00913B62" w:rsidRPr="00913B62" w:rsidRDefault="00913B62" w:rsidP="00913B62">
      <w:pPr>
        <w:widowControl w:val="0"/>
        <w:spacing w:after="0" w:line="23" w:lineRule="atLeast"/>
        <w:jc w:val="both"/>
        <w:rPr>
          <w:rFonts w:ascii="Calibri" w:eastAsia="Calibri" w:hAnsi="Calibri" w:cs="Arial"/>
        </w:rPr>
      </w:pPr>
    </w:p>
    <w:p w14:paraId="33AF9B3B" w14:textId="77777777" w:rsidR="00913B62" w:rsidRPr="00913B62" w:rsidRDefault="00913B62" w:rsidP="00913B62">
      <w:pPr>
        <w:keepNext/>
        <w:keepLines/>
        <w:widowControl w:val="0"/>
        <w:numPr>
          <w:ilvl w:val="1"/>
          <w:numId w:val="0"/>
        </w:numPr>
        <w:tabs>
          <w:tab w:val="left" w:pos="7513"/>
        </w:tabs>
        <w:spacing w:after="0" w:line="240" w:lineRule="auto"/>
        <w:ind w:left="993" w:hanging="993"/>
        <w:outlineLvl w:val="0"/>
        <w:rPr>
          <w:rFonts w:ascii="Calibri" w:eastAsia="Times New Roman" w:hAnsi="Calibri" w:cs="Arial"/>
          <w:b/>
          <w:bCs/>
          <w:color w:val="004379"/>
          <w:sz w:val="24"/>
          <w:szCs w:val="28"/>
        </w:rPr>
      </w:pPr>
      <w:bookmarkStart w:id="23" w:name="_Toc83634232"/>
      <w:bookmarkStart w:id="24" w:name="_Toc86667975"/>
      <w:bookmarkStart w:id="25" w:name="_Toc116914103"/>
      <w:r w:rsidRPr="00913B62">
        <w:rPr>
          <w:rFonts w:ascii="Calibri" w:eastAsia="Times New Roman" w:hAnsi="Calibri" w:cs="Arial"/>
          <w:b/>
          <w:bCs/>
          <w:color w:val="004379"/>
          <w:sz w:val="24"/>
          <w:szCs w:val="28"/>
        </w:rPr>
        <w:t>Gegevens aanbestedende dienst</w:t>
      </w:r>
      <w:bookmarkEnd w:id="23"/>
      <w:bookmarkEnd w:id="24"/>
      <w:bookmarkEnd w:id="25"/>
    </w:p>
    <w:p w14:paraId="72E2EEF6" w14:textId="77777777" w:rsidR="00913B62" w:rsidRPr="00913B62" w:rsidRDefault="00913B62" w:rsidP="00913B62">
      <w:pPr>
        <w:widowControl w:val="0"/>
        <w:spacing w:after="0" w:line="23" w:lineRule="atLeast"/>
        <w:jc w:val="both"/>
        <w:rPr>
          <w:rFonts w:ascii="Calibri" w:eastAsia="Calibri" w:hAnsi="Calibri" w:cs="Arial"/>
        </w:rPr>
      </w:pPr>
      <w:r w:rsidRPr="00913B62">
        <w:rPr>
          <w:rFonts w:ascii="Calibri" w:eastAsia="Calibri" w:hAnsi="Calibri" w:cs="Arial"/>
        </w:rPr>
        <w:t>&lt;aanbestedende dienst&gt;</w:t>
      </w:r>
    </w:p>
    <w:p w14:paraId="06F64CFB" w14:textId="77777777" w:rsidR="00913B62" w:rsidRPr="00913B62" w:rsidRDefault="00913B62" w:rsidP="00913B62">
      <w:pPr>
        <w:widowControl w:val="0"/>
        <w:spacing w:after="0" w:line="23" w:lineRule="atLeast"/>
        <w:jc w:val="both"/>
        <w:rPr>
          <w:rFonts w:ascii="Calibri" w:eastAsia="Calibri" w:hAnsi="Calibri" w:cs="Arial"/>
        </w:rPr>
      </w:pPr>
      <w:r w:rsidRPr="00913B62">
        <w:rPr>
          <w:rFonts w:ascii="Calibri" w:eastAsia="Calibri" w:hAnsi="Calibri" w:cs="Arial"/>
        </w:rPr>
        <w:t>&lt;adres AD&gt;</w:t>
      </w:r>
    </w:p>
    <w:p w14:paraId="31F3E52B" w14:textId="77777777" w:rsidR="00913B62" w:rsidRPr="00913B62" w:rsidRDefault="00913B62" w:rsidP="00913B62">
      <w:pPr>
        <w:widowControl w:val="0"/>
        <w:spacing w:after="0" w:line="23" w:lineRule="atLeast"/>
        <w:jc w:val="both"/>
        <w:rPr>
          <w:rFonts w:ascii="Calibri" w:eastAsia="Calibri" w:hAnsi="Calibri" w:cs="Arial"/>
        </w:rPr>
      </w:pPr>
    </w:p>
    <w:p w14:paraId="74AB6DFF" w14:textId="77777777" w:rsidR="00913B62" w:rsidRPr="00913B62" w:rsidRDefault="00913B62" w:rsidP="00913B62">
      <w:pPr>
        <w:widowControl w:val="0"/>
        <w:spacing w:after="0" w:line="23" w:lineRule="atLeast"/>
        <w:jc w:val="both"/>
        <w:rPr>
          <w:rFonts w:ascii="Calibri" w:eastAsia="Calibri" w:hAnsi="Calibri" w:cs="Arial"/>
        </w:rPr>
      </w:pPr>
      <w:r w:rsidRPr="00913B62">
        <w:rPr>
          <w:rFonts w:ascii="Calibri" w:eastAsia="Calibri" w:hAnsi="Calibri" w:cs="Arial"/>
        </w:rPr>
        <w:t xml:space="preserve">De aanbestedende dienst laat deze offerteprocedure begeleiden door </w:t>
      </w:r>
      <w:proofErr w:type="spellStart"/>
      <w:r w:rsidRPr="00913B62">
        <w:rPr>
          <w:rFonts w:ascii="Calibri" w:eastAsia="Calibri" w:hAnsi="Calibri" w:cs="Arial"/>
        </w:rPr>
        <w:t>Bizob</w:t>
      </w:r>
      <w:proofErr w:type="spellEnd"/>
      <w:r w:rsidRPr="00913B62">
        <w:rPr>
          <w:rFonts w:ascii="Calibri" w:eastAsia="Calibri" w:hAnsi="Calibri" w:cs="Arial"/>
        </w:rPr>
        <w:t xml:space="preserve">, het inkoop- en aanbestedingsbureau van de aanbestedende dienst. </w:t>
      </w:r>
      <w:proofErr w:type="spellStart"/>
      <w:r w:rsidRPr="00913B62">
        <w:rPr>
          <w:rFonts w:ascii="Calibri" w:eastAsia="Calibri" w:hAnsi="Calibri" w:cs="Arial"/>
        </w:rPr>
        <w:t>Bizob</w:t>
      </w:r>
      <w:proofErr w:type="spellEnd"/>
      <w:r w:rsidRPr="00913B62">
        <w:rPr>
          <w:rFonts w:ascii="Calibri" w:eastAsia="Calibri" w:hAnsi="Calibri" w:cs="Arial"/>
        </w:rPr>
        <w:t xml:space="preserve"> is vanuit die rol ook het aanspreekpunt voor deelnemers aan deze offerteprocedure. De contactpersoon is:</w:t>
      </w:r>
    </w:p>
    <w:p w14:paraId="6FA7C57F" w14:textId="77777777" w:rsidR="00913B62" w:rsidRPr="00913B62" w:rsidRDefault="00913B62" w:rsidP="00913B62">
      <w:pPr>
        <w:widowControl w:val="0"/>
        <w:spacing w:after="0" w:line="23" w:lineRule="atLeast"/>
        <w:jc w:val="both"/>
        <w:rPr>
          <w:rFonts w:ascii="Calibri" w:eastAsia="Calibri" w:hAnsi="Calibri" w:cs="Arial"/>
        </w:rPr>
      </w:pPr>
      <w:r w:rsidRPr="00913B62">
        <w:rPr>
          <w:rFonts w:ascii="Calibri" w:eastAsia="Calibri" w:hAnsi="Calibri" w:cs="Arial"/>
        </w:rPr>
        <w:t>&lt;inkoper&gt;</w:t>
      </w:r>
    </w:p>
    <w:p w14:paraId="12508EB4" w14:textId="77777777" w:rsidR="00913B62" w:rsidRPr="00913B62" w:rsidRDefault="00913B62" w:rsidP="00913B62">
      <w:pPr>
        <w:widowControl w:val="0"/>
        <w:spacing w:after="0" w:line="23" w:lineRule="atLeast"/>
        <w:jc w:val="both"/>
        <w:rPr>
          <w:rFonts w:ascii="Calibri" w:eastAsia="Calibri" w:hAnsi="Calibri" w:cs="Arial"/>
        </w:rPr>
      </w:pPr>
      <w:r w:rsidRPr="00913B62">
        <w:rPr>
          <w:rFonts w:ascii="Calibri" w:eastAsia="Calibri" w:hAnsi="Calibri" w:cs="Arial"/>
        </w:rPr>
        <w:t>&lt;06-…..&gt;</w:t>
      </w:r>
    </w:p>
    <w:p w14:paraId="377F42B8" w14:textId="77777777" w:rsidR="00913B62" w:rsidRPr="00913B62" w:rsidRDefault="00913B62" w:rsidP="00913B62">
      <w:pPr>
        <w:widowControl w:val="0"/>
        <w:spacing w:after="0" w:line="23" w:lineRule="atLeast"/>
        <w:jc w:val="both"/>
        <w:rPr>
          <w:rFonts w:ascii="Calibri" w:eastAsia="Calibri" w:hAnsi="Calibri" w:cs="Arial"/>
        </w:rPr>
      </w:pPr>
    </w:p>
    <w:p w14:paraId="282F5095" w14:textId="77777777" w:rsidR="00913B62" w:rsidRPr="00913B62" w:rsidRDefault="00913B62" w:rsidP="00913B62">
      <w:pPr>
        <w:widowControl w:val="0"/>
        <w:spacing w:after="0" w:line="23" w:lineRule="atLeast"/>
        <w:jc w:val="both"/>
        <w:rPr>
          <w:rFonts w:ascii="Calibri" w:eastAsia="Calibri" w:hAnsi="Calibri" w:cs="Arial"/>
        </w:rPr>
      </w:pPr>
      <w:r w:rsidRPr="00913B62">
        <w:rPr>
          <w:rFonts w:ascii="Calibri" w:eastAsia="Calibri" w:hAnsi="Calibri" w:cs="Arial"/>
          <w:iCs/>
        </w:rPr>
        <w:t>Het is niet toegestaan om ten aanzien van deze offerteprocedure contact op te nemen met andere personen bij de aanbestedende dienst dan de hierboven vermelde contactpersoon</w:t>
      </w:r>
      <w:r w:rsidRPr="00913B62">
        <w:rPr>
          <w:rFonts w:ascii="Calibri" w:eastAsia="Calibri" w:hAnsi="Calibri" w:cs="Arial"/>
        </w:rPr>
        <w:t>.</w:t>
      </w:r>
      <w:r w:rsidRPr="00913B62">
        <w:rPr>
          <w:rFonts w:ascii="Calibri" w:eastAsia="Calibri" w:hAnsi="Calibri" w:cs="Arial"/>
        </w:rPr>
        <w:br w:type="page"/>
      </w:r>
    </w:p>
    <w:p w14:paraId="3A331F66" w14:textId="77777777" w:rsidR="00913B62" w:rsidRPr="00913B62" w:rsidRDefault="00913B62" w:rsidP="00913B62">
      <w:pPr>
        <w:widowControl w:val="0"/>
        <w:spacing w:after="0" w:line="240" w:lineRule="auto"/>
        <w:jc w:val="both"/>
        <w:rPr>
          <w:rFonts w:ascii="Calibri" w:eastAsia="Calibri" w:hAnsi="Calibri" w:cs="Arial"/>
        </w:rPr>
      </w:pPr>
    </w:p>
    <w:p w14:paraId="56485988" w14:textId="77777777" w:rsidR="00913B62" w:rsidRPr="00913B62" w:rsidRDefault="00913B62" w:rsidP="00913B62">
      <w:pPr>
        <w:keepNext/>
        <w:keepLines/>
        <w:widowControl w:val="0"/>
        <w:spacing w:after="0" w:line="240" w:lineRule="auto"/>
        <w:ind w:left="360" w:hanging="360"/>
        <w:outlineLvl w:val="0"/>
        <w:rPr>
          <w:rFonts w:ascii="Calibri" w:eastAsia="Times New Roman" w:hAnsi="Calibri" w:cs="Arial"/>
          <w:b/>
          <w:bCs/>
          <w:color w:val="004379"/>
          <w:sz w:val="32"/>
          <w:szCs w:val="48"/>
        </w:rPr>
      </w:pPr>
      <w:bookmarkStart w:id="26" w:name="_Toc83634233"/>
      <w:bookmarkStart w:id="27" w:name="_Toc86667983"/>
      <w:bookmarkStart w:id="28" w:name="_Toc116914104"/>
      <w:r w:rsidRPr="00913B62">
        <w:rPr>
          <w:rFonts w:ascii="Calibri" w:eastAsia="Times New Roman" w:hAnsi="Calibri" w:cs="Arial"/>
          <w:b/>
          <w:bCs/>
          <w:color w:val="004379"/>
          <w:sz w:val="32"/>
          <w:szCs w:val="48"/>
        </w:rPr>
        <w:t>Technische specificaties en uitvoeringsvoorwaarden</w:t>
      </w:r>
      <w:bookmarkEnd w:id="26"/>
      <w:bookmarkEnd w:id="27"/>
      <w:bookmarkEnd w:id="28"/>
    </w:p>
    <w:p w14:paraId="309F8934" w14:textId="77777777" w:rsidR="00913B62" w:rsidRPr="00913B62" w:rsidRDefault="00913B62" w:rsidP="00913B62">
      <w:pPr>
        <w:widowControl w:val="0"/>
        <w:spacing w:after="0" w:line="23" w:lineRule="atLeast"/>
        <w:jc w:val="both"/>
        <w:rPr>
          <w:rFonts w:ascii="Calibri" w:eastAsia="Calibri" w:hAnsi="Calibri" w:cs="Arial"/>
        </w:rPr>
      </w:pPr>
    </w:p>
    <w:p w14:paraId="735F5EB6" w14:textId="77777777" w:rsidR="00913B62" w:rsidRPr="00913B62" w:rsidRDefault="00913B62" w:rsidP="00913B62">
      <w:pPr>
        <w:keepNext/>
        <w:keepLines/>
        <w:widowControl w:val="0"/>
        <w:numPr>
          <w:ilvl w:val="1"/>
          <w:numId w:val="0"/>
        </w:numPr>
        <w:tabs>
          <w:tab w:val="left" w:pos="7513"/>
        </w:tabs>
        <w:spacing w:after="0" w:line="240" w:lineRule="auto"/>
        <w:ind w:left="993" w:hanging="993"/>
        <w:outlineLvl w:val="0"/>
        <w:rPr>
          <w:rFonts w:ascii="Calibri" w:eastAsia="Times New Roman" w:hAnsi="Calibri" w:cs="Arial"/>
          <w:b/>
          <w:bCs/>
          <w:color w:val="004379"/>
          <w:sz w:val="24"/>
          <w:szCs w:val="28"/>
        </w:rPr>
      </w:pPr>
      <w:bookmarkStart w:id="29" w:name="_Toc83634234"/>
      <w:bookmarkStart w:id="30" w:name="_Toc86667984"/>
      <w:bookmarkStart w:id="31" w:name="_Toc116914105"/>
      <w:r w:rsidRPr="00913B62">
        <w:rPr>
          <w:rFonts w:ascii="Calibri" w:eastAsia="Times New Roman" w:hAnsi="Calibri" w:cs="Arial"/>
          <w:b/>
          <w:bCs/>
          <w:color w:val="004379"/>
          <w:sz w:val="24"/>
          <w:szCs w:val="28"/>
        </w:rPr>
        <w:t>Situatieschets voor de opdracht</w:t>
      </w:r>
      <w:bookmarkEnd w:id="29"/>
      <w:bookmarkEnd w:id="30"/>
      <w:bookmarkEnd w:id="31"/>
      <w:r w:rsidRPr="00913B62">
        <w:rPr>
          <w:rFonts w:ascii="Calibri" w:eastAsia="Times New Roman" w:hAnsi="Calibri" w:cs="Arial"/>
          <w:b/>
          <w:bCs/>
          <w:color w:val="004379"/>
          <w:sz w:val="24"/>
          <w:szCs w:val="28"/>
        </w:rPr>
        <w:t xml:space="preserve"> </w:t>
      </w:r>
    </w:p>
    <w:p w14:paraId="2CC16F9E" w14:textId="77777777" w:rsidR="00913B62" w:rsidRPr="00913B62" w:rsidRDefault="00913B62" w:rsidP="00913B62">
      <w:pPr>
        <w:widowControl w:val="0"/>
        <w:spacing w:after="0" w:line="23" w:lineRule="atLeast"/>
        <w:jc w:val="both"/>
        <w:rPr>
          <w:rFonts w:ascii="Calibri" w:eastAsia="Calibri" w:hAnsi="Calibri" w:cs="Arial"/>
        </w:rPr>
      </w:pPr>
      <w:r w:rsidRPr="00913B62">
        <w:rPr>
          <w:rFonts w:ascii="Calibri" w:eastAsia="Calibri" w:hAnsi="Calibri" w:cs="Arial"/>
        </w:rPr>
        <w:t>&lt;…&gt;</w:t>
      </w:r>
    </w:p>
    <w:p w14:paraId="13E3D1D9" w14:textId="77777777" w:rsidR="00913B62" w:rsidRPr="00913B62" w:rsidRDefault="00913B62" w:rsidP="00913B62">
      <w:pPr>
        <w:widowControl w:val="0"/>
        <w:spacing w:after="0" w:line="23" w:lineRule="atLeast"/>
        <w:jc w:val="both"/>
        <w:rPr>
          <w:rFonts w:ascii="Calibri" w:eastAsia="Calibri" w:hAnsi="Calibri" w:cs="Arial"/>
        </w:rPr>
      </w:pPr>
    </w:p>
    <w:p w14:paraId="25F63652" w14:textId="77777777" w:rsidR="00913B62" w:rsidRPr="00913B62" w:rsidRDefault="00913B62" w:rsidP="00913B62">
      <w:pPr>
        <w:keepNext/>
        <w:keepLines/>
        <w:widowControl w:val="0"/>
        <w:numPr>
          <w:ilvl w:val="1"/>
          <w:numId w:val="0"/>
        </w:numPr>
        <w:tabs>
          <w:tab w:val="left" w:pos="7513"/>
        </w:tabs>
        <w:spacing w:after="0" w:line="240" w:lineRule="auto"/>
        <w:ind w:left="993" w:hanging="993"/>
        <w:outlineLvl w:val="0"/>
        <w:rPr>
          <w:rFonts w:ascii="Calibri" w:eastAsia="Times New Roman" w:hAnsi="Calibri" w:cs="Arial"/>
          <w:b/>
          <w:bCs/>
          <w:color w:val="004379"/>
          <w:sz w:val="24"/>
          <w:szCs w:val="28"/>
        </w:rPr>
      </w:pPr>
      <w:bookmarkStart w:id="32" w:name="_Toc83634235"/>
      <w:bookmarkStart w:id="33" w:name="_Toc86667985"/>
      <w:bookmarkStart w:id="34" w:name="_Toc116914106"/>
      <w:r w:rsidRPr="00913B62">
        <w:rPr>
          <w:rFonts w:ascii="Calibri" w:eastAsia="Times New Roman" w:hAnsi="Calibri" w:cs="Arial"/>
          <w:b/>
          <w:bCs/>
          <w:color w:val="004379"/>
          <w:sz w:val="24"/>
          <w:szCs w:val="28"/>
        </w:rPr>
        <w:t>Technische omschrijving</w:t>
      </w:r>
      <w:bookmarkEnd w:id="32"/>
      <w:bookmarkEnd w:id="33"/>
      <w:bookmarkEnd w:id="34"/>
    </w:p>
    <w:p w14:paraId="718E9C03" w14:textId="77777777" w:rsidR="00913B62" w:rsidRPr="00913B62" w:rsidRDefault="00913B62" w:rsidP="00913B62">
      <w:pPr>
        <w:widowControl w:val="0"/>
        <w:spacing w:after="0" w:line="23" w:lineRule="atLeast"/>
        <w:jc w:val="both"/>
        <w:rPr>
          <w:rFonts w:ascii="Calibri" w:eastAsia="Calibri" w:hAnsi="Calibri" w:cs="Arial"/>
        </w:rPr>
      </w:pPr>
      <w:r w:rsidRPr="00913B62">
        <w:rPr>
          <w:rFonts w:ascii="Calibri" w:eastAsia="Calibri" w:hAnsi="Calibri" w:cs="Arial"/>
        </w:rPr>
        <w:t>&lt;waarschijnlijk ga je de paragraaf zo niet noemen, maar hier vermeld je de basisomschrijving van het te leveren product of dienst. Wanneer je komt tot een opsomming van eisen en geen functionele resultaatsbeschrijving kan worden gekozen voor een opsomming van de eisen in tabelvorm.&gt;</w:t>
      </w:r>
    </w:p>
    <w:p w14:paraId="07041016" w14:textId="77777777" w:rsidR="00913B62" w:rsidRPr="00913B62" w:rsidRDefault="00913B62" w:rsidP="00913B62">
      <w:pPr>
        <w:widowControl w:val="0"/>
        <w:spacing w:after="0" w:line="23" w:lineRule="atLeast"/>
        <w:jc w:val="both"/>
        <w:rPr>
          <w:rFonts w:ascii="Calibri" w:eastAsia="Calibri" w:hAnsi="Calibri" w:cs="Arial"/>
        </w:rPr>
      </w:pPr>
    </w:p>
    <w:p w14:paraId="41E9CC2C" w14:textId="77777777" w:rsidR="00913B62" w:rsidRPr="00913B62" w:rsidRDefault="00913B62" w:rsidP="00913B62">
      <w:pPr>
        <w:keepNext/>
        <w:keepLines/>
        <w:widowControl w:val="0"/>
        <w:numPr>
          <w:ilvl w:val="1"/>
          <w:numId w:val="0"/>
        </w:numPr>
        <w:tabs>
          <w:tab w:val="left" w:pos="7513"/>
        </w:tabs>
        <w:spacing w:after="0" w:line="240" w:lineRule="auto"/>
        <w:ind w:left="993" w:hanging="993"/>
        <w:outlineLvl w:val="0"/>
        <w:rPr>
          <w:rFonts w:ascii="Calibri" w:eastAsia="Times New Roman" w:hAnsi="Calibri" w:cs="Arial"/>
          <w:b/>
          <w:bCs/>
          <w:color w:val="004379"/>
          <w:sz w:val="24"/>
          <w:szCs w:val="28"/>
        </w:rPr>
      </w:pPr>
      <w:bookmarkStart w:id="35" w:name="_Toc83634236"/>
      <w:bookmarkStart w:id="36" w:name="_Toc86667986"/>
      <w:bookmarkStart w:id="37" w:name="_Toc116914107"/>
      <w:r w:rsidRPr="00913B62">
        <w:rPr>
          <w:rFonts w:ascii="Calibri" w:eastAsia="Times New Roman" w:hAnsi="Calibri" w:cs="Arial"/>
          <w:b/>
          <w:bCs/>
          <w:color w:val="004379"/>
          <w:sz w:val="24"/>
          <w:szCs w:val="28"/>
        </w:rPr>
        <w:t>&lt;in geval van een raamovereenkomst&gt; Procesverloop opdrachtverstrekking</w:t>
      </w:r>
      <w:bookmarkEnd w:id="35"/>
      <w:bookmarkEnd w:id="36"/>
      <w:bookmarkEnd w:id="37"/>
    </w:p>
    <w:p w14:paraId="414A85F5" w14:textId="77777777" w:rsidR="00913B62" w:rsidRPr="00913B62" w:rsidRDefault="00913B62" w:rsidP="00913B62">
      <w:pPr>
        <w:widowControl w:val="0"/>
        <w:spacing w:after="0" w:line="23" w:lineRule="atLeast"/>
        <w:jc w:val="both"/>
        <w:rPr>
          <w:rFonts w:ascii="Calibri" w:eastAsia="Calibri" w:hAnsi="Calibri" w:cs="Arial"/>
        </w:rPr>
      </w:pPr>
      <w:r w:rsidRPr="00913B62">
        <w:rPr>
          <w:rFonts w:ascii="Calibri" w:eastAsia="Calibri" w:hAnsi="Calibri" w:cs="Arial"/>
        </w:rPr>
        <w:t>&lt;in geval van een raamovereenkomst opnemen hoe opdrachten worden verstrekt. Wanneer er meerdere ondernemers worden gecontracteerd ook opnemen op welke wijze de opdrachten onder de ondernemers verdeeld worden.&gt;</w:t>
      </w:r>
    </w:p>
    <w:p w14:paraId="6301D6E7" w14:textId="77777777" w:rsidR="00913B62" w:rsidRPr="00913B62" w:rsidRDefault="00913B62" w:rsidP="00913B62">
      <w:pPr>
        <w:widowControl w:val="0"/>
        <w:spacing w:after="0" w:line="23" w:lineRule="atLeast"/>
        <w:jc w:val="both"/>
        <w:rPr>
          <w:rFonts w:ascii="Calibri" w:eastAsia="Calibri" w:hAnsi="Calibri" w:cs="Arial"/>
        </w:rPr>
      </w:pPr>
    </w:p>
    <w:p w14:paraId="589E4005" w14:textId="77777777" w:rsidR="00913B62" w:rsidRPr="00913B62" w:rsidRDefault="00913B62" w:rsidP="00913B62">
      <w:pPr>
        <w:widowControl w:val="0"/>
        <w:spacing w:after="0" w:line="23" w:lineRule="atLeast"/>
        <w:jc w:val="both"/>
        <w:rPr>
          <w:rFonts w:ascii="Calibri" w:eastAsia="Calibri" w:hAnsi="Calibri" w:cs="Arial"/>
        </w:rPr>
      </w:pPr>
      <w:r w:rsidRPr="00913B62">
        <w:rPr>
          <w:rFonts w:ascii="Calibri" w:eastAsia="Calibri" w:hAnsi="Calibri" w:cs="Arial"/>
        </w:rPr>
        <w:t xml:space="preserve">&lt;Voorbeeld omzetgarantie/vergoeding enkel als er personeel/materieel/materiaal ter beschikking wordt gehouden&gt; </w:t>
      </w:r>
    </w:p>
    <w:p w14:paraId="4A0AF36E" w14:textId="77777777" w:rsidR="00913B62" w:rsidRPr="00913B62" w:rsidRDefault="00913B62" w:rsidP="00913B62">
      <w:pPr>
        <w:widowControl w:val="0"/>
        <w:spacing w:after="0" w:line="23" w:lineRule="atLeast"/>
        <w:jc w:val="both"/>
        <w:rPr>
          <w:rFonts w:ascii="Calibri" w:eastAsia="Calibri" w:hAnsi="Calibri" w:cs="Arial"/>
        </w:rPr>
      </w:pPr>
    </w:p>
    <w:p w14:paraId="2129A738" w14:textId="77777777" w:rsidR="00913B62" w:rsidRPr="00913B62" w:rsidRDefault="00913B62" w:rsidP="00913B62">
      <w:pPr>
        <w:widowControl w:val="0"/>
        <w:spacing w:after="0" w:line="240" w:lineRule="auto"/>
        <w:rPr>
          <w:rFonts w:ascii="Calibri" w:eastAsia="Calibri" w:hAnsi="Calibri" w:cs="Arial"/>
        </w:rPr>
      </w:pPr>
      <w:r w:rsidRPr="00913B62">
        <w:rPr>
          <w:rFonts w:ascii="Calibri" w:eastAsia="Calibri" w:hAnsi="Calibri" w:cs="Arial"/>
        </w:rPr>
        <w:t>De aanbestedende dienst verwacht redelijkerwijs dat onder de raamovereenkomst voor een totaalbedrag van € &lt;&gt; - € &lt;&gt;,- exclusief omzetbelasting, aan deelopdrachten zal worden verstrekt per jaar. Deze omzet is onder andere gebaseerd op historische uitgaven. Hieraan kunnen op geen enkele wijze rechten worden ontleend. Er vindt geen verrekening plaats wanneer de daadwerkelijke omzet lager is. De daadwerkelijke omzet per jaar is afhankelijk van &lt;&gt;.</w:t>
      </w:r>
    </w:p>
    <w:p w14:paraId="5600C42B" w14:textId="77777777" w:rsidR="00913B62" w:rsidRPr="00913B62" w:rsidRDefault="00913B62" w:rsidP="00913B62">
      <w:pPr>
        <w:widowControl w:val="0"/>
        <w:spacing w:after="0" w:line="240" w:lineRule="auto"/>
        <w:rPr>
          <w:rFonts w:ascii="Calibri" w:eastAsia="Calibri" w:hAnsi="Calibri" w:cs="Calibri"/>
        </w:rPr>
      </w:pPr>
    </w:p>
    <w:p w14:paraId="767281A1" w14:textId="77777777" w:rsidR="00913B62" w:rsidRPr="00913B62" w:rsidRDefault="00913B62" w:rsidP="00913B62">
      <w:pPr>
        <w:widowControl w:val="0"/>
        <w:spacing w:after="0" w:line="240" w:lineRule="auto"/>
        <w:rPr>
          <w:rFonts w:ascii="Calibri" w:eastAsia="Calibri" w:hAnsi="Calibri" w:cs="Arial"/>
        </w:rPr>
      </w:pPr>
      <w:r w:rsidRPr="00913B62">
        <w:rPr>
          <w:rFonts w:ascii="Calibri" w:eastAsia="Calibri" w:hAnsi="Calibri" w:cs="Arial"/>
        </w:rPr>
        <w:t>De maximale omzet gedurende de gehele maximale looptijd van &lt;&gt; jaar is bepaald op € &lt;&gt;,- exclusief omzetbelasting. &lt;afnamepatroon en toelichting maximale waarde toevoegen&gt;. De reële verwachting is dat deze maximale omvang niet behaald gaat worden. In geval de totale maximale omvang wel wordt bereikt, eindigt de raamovereenkomst van rechtswege.</w:t>
      </w:r>
    </w:p>
    <w:p w14:paraId="21E3FFCA" w14:textId="77777777" w:rsidR="00913B62" w:rsidRPr="00913B62" w:rsidRDefault="00913B62" w:rsidP="00913B62">
      <w:pPr>
        <w:widowControl w:val="0"/>
        <w:spacing w:after="0" w:line="23" w:lineRule="atLeast"/>
        <w:jc w:val="both"/>
        <w:rPr>
          <w:rFonts w:ascii="Calibri" w:eastAsia="Calibri" w:hAnsi="Calibri" w:cs="Arial"/>
        </w:rPr>
      </w:pPr>
    </w:p>
    <w:p w14:paraId="42D8BD6D" w14:textId="77777777" w:rsidR="00913B62" w:rsidRPr="00913B62" w:rsidRDefault="00913B62" w:rsidP="00913B62">
      <w:pPr>
        <w:keepNext/>
        <w:keepLines/>
        <w:widowControl w:val="0"/>
        <w:numPr>
          <w:ilvl w:val="1"/>
          <w:numId w:val="0"/>
        </w:numPr>
        <w:tabs>
          <w:tab w:val="left" w:pos="7513"/>
        </w:tabs>
        <w:spacing w:after="0" w:line="240" w:lineRule="auto"/>
        <w:ind w:left="993" w:hanging="993"/>
        <w:outlineLvl w:val="0"/>
        <w:rPr>
          <w:rFonts w:ascii="Calibri" w:eastAsia="Times New Roman" w:hAnsi="Calibri" w:cs="Arial"/>
          <w:b/>
          <w:bCs/>
          <w:color w:val="004379"/>
          <w:sz w:val="24"/>
          <w:szCs w:val="28"/>
        </w:rPr>
      </w:pPr>
      <w:bookmarkStart w:id="38" w:name="_Toc83634238"/>
      <w:bookmarkStart w:id="39" w:name="_Toc86667988"/>
      <w:bookmarkStart w:id="40" w:name="_Toc116914108"/>
      <w:r w:rsidRPr="00913B62">
        <w:rPr>
          <w:rFonts w:ascii="Calibri" w:eastAsia="Times New Roman" w:hAnsi="Calibri" w:cs="Arial"/>
          <w:b/>
          <w:bCs/>
          <w:color w:val="004379"/>
          <w:sz w:val="24"/>
          <w:szCs w:val="28"/>
        </w:rPr>
        <w:t>Uitvoeringsbepalingen</w:t>
      </w:r>
      <w:bookmarkEnd w:id="38"/>
      <w:bookmarkEnd w:id="39"/>
      <w:bookmarkEnd w:id="40"/>
    </w:p>
    <w:p w14:paraId="0FE7DEA9" w14:textId="77777777" w:rsidR="00913B62" w:rsidRPr="00913B62" w:rsidRDefault="00913B62" w:rsidP="00913B62">
      <w:pPr>
        <w:widowControl w:val="0"/>
        <w:spacing w:after="0" w:line="23" w:lineRule="atLeast"/>
        <w:jc w:val="both"/>
        <w:rPr>
          <w:rFonts w:ascii="Calibri" w:eastAsia="Calibri" w:hAnsi="Calibri" w:cs="Arial"/>
        </w:rPr>
      </w:pPr>
      <w:r w:rsidRPr="00913B62">
        <w:rPr>
          <w:rFonts w:ascii="Calibri" w:eastAsia="Calibri" w:hAnsi="Calibri" w:cs="Arial"/>
        </w:rPr>
        <w:t>&lt;ook deze naam zal wijzigen, maar hiermee wordt bedoeld dat hier de zaken worden vermeld die niet direct op het product zelf betrekking hebben. Denk hierbij aan een managementrapportage of de wijze van communiceren. De administratieve voorwaarden zoals facturatie, indexering, meer- en minderwerk zijn verplaatst naar de overeenkomst. Deze worden niet meer in dit hoofdstuk opgenomen.&gt;</w:t>
      </w:r>
    </w:p>
    <w:p w14:paraId="4D55A7A0" w14:textId="77777777" w:rsidR="00913B62" w:rsidRPr="00913B62" w:rsidRDefault="00913B62" w:rsidP="00913B62">
      <w:pPr>
        <w:widowControl w:val="0"/>
        <w:spacing w:after="0" w:line="23" w:lineRule="atLeast"/>
        <w:jc w:val="both"/>
        <w:rPr>
          <w:rFonts w:ascii="Calibri" w:eastAsia="Calibri" w:hAnsi="Calibri" w:cs="Arial"/>
        </w:rPr>
      </w:pPr>
    </w:p>
    <w:p w14:paraId="6A0C81BC" w14:textId="77777777" w:rsidR="00913B62" w:rsidRPr="00913B62" w:rsidRDefault="00913B62" w:rsidP="00913B62">
      <w:pPr>
        <w:widowControl w:val="0"/>
        <w:spacing w:after="0" w:line="23" w:lineRule="atLeast"/>
        <w:jc w:val="both"/>
        <w:rPr>
          <w:rFonts w:ascii="Calibri" w:eastAsia="Calibri" w:hAnsi="Calibri" w:cs="Arial"/>
        </w:rPr>
      </w:pPr>
      <w:r w:rsidRPr="00913B62">
        <w:rPr>
          <w:rFonts w:ascii="Calibri" w:eastAsia="Calibri" w:hAnsi="Calibri" w:cs="Arial"/>
        </w:rPr>
        <w:t>&lt; Voeg hier ook de “geschiktheidseisen” die gebruikt zijn om een onderneming te selecteren aan toe. Dat zorgt dat contractant blijvend moeten voldoen aan deze eis.&gt;</w:t>
      </w:r>
    </w:p>
    <w:p w14:paraId="7CD9F69D" w14:textId="77777777" w:rsidR="00913B62" w:rsidRPr="00913B62" w:rsidRDefault="00913B62" w:rsidP="00913B62">
      <w:pPr>
        <w:widowControl w:val="0"/>
        <w:spacing w:after="0" w:line="23" w:lineRule="atLeast"/>
        <w:jc w:val="both"/>
        <w:rPr>
          <w:rFonts w:ascii="Calibri" w:eastAsia="Calibri" w:hAnsi="Calibri" w:cs="Arial"/>
        </w:rPr>
      </w:pPr>
    </w:p>
    <w:p w14:paraId="50D6E5C3" w14:textId="77777777" w:rsidR="00913B62" w:rsidRPr="00913B62" w:rsidRDefault="00913B62" w:rsidP="00913B62">
      <w:pPr>
        <w:widowControl w:val="0"/>
        <w:spacing w:after="0" w:line="23" w:lineRule="atLeast"/>
        <w:jc w:val="both"/>
        <w:rPr>
          <w:rFonts w:ascii="Calibri" w:eastAsia="Calibri" w:hAnsi="Calibri" w:cs="Arial"/>
          <w:u w:val="single"/>
        </w:rPr>
      </w:pPr>
      <w:r w:rsidRPr="00913B62">
        <w:rPr>
          <w:rFonts w:ascii="Calibri" w:eastAsia="Calibri" w:hAnsi="Calibri" w:cs="Arial"/>
        </w:rPr>
        <w:t xml:space="preserve">&lt;voorbeeld&gt; </w:t>
      </w:r>
      <w:r w:rsidRPr="00913B62">
        <w:rPr>
          <w:rFonts w:ascii="Calibri" w:eastAsia="Calibri" w:hAnsi="Calibri" w:cs="Arial"/>
          <w:u w:val="single"/>
        </w:rPr>
        <w:t>Communicatie</w:t>
      </w:r>
    </w:p>
    <w:p w14:paraId="5F394613" w14:textId="77777777" w:rsidR="00913B62" w:rsidRPr="00913B62" w:rsidRDefault="00913B62" w:rsidP="00913B62">
      <w:pPr>
        <w:widowControl w:val="0"/>
        <w:spacing w:after="0" w:line="23" w:lineRule="atLeast"/>
        <w:jc w:val="both"/>
        <w:rPr>
          <w:rFonts w:ascii="Calibri" w:eastAsia="Calibri" w:hAnsi="Calibri" w:cs="Arial"/>
        </w:rPr>
      </w:pPr>
      <w:r w:rsidRPr="00913B62">
        <w:rPr>
          <w:rFonts w:ascii="Calibri" w:eastAsia="Calibri" w:hAnsi="Calibri" w:cs="Arial"/>
        </w:rPr>
        <w:t>Communicatie met de opdrachtgever vindt plaats via een vast contactpersoon van de opdrachtnemer. Overleggen vinden plaats op basis van een vooraf overeen te komen schema.</w:t>
      </w:r>
    </w:p>
    <w:p w14:paraId="334237BF" w14:textId="77777777" w:rsidR="00913B62" w:rsidRPr="00913B62" w:rsidRDefault="00913B62" w:rsidP="00913B62">
      <w:pPr>
        <w:widowControl w:val="0"/>
        <w:spacing w:after="0" w:line="23" w:lineRule="atLeast"/>
        <w:jc w:val="both"/>
        <w:rPr>
          <w:rFonts w:ascii="Calibri" w:eastAsia="Calibri" w:hAnsi="Calibri" w:cs="Arial"/>
        </w:rPr>
      </w:pPr>
    </w:p>
    <w:p w14:paraId="0E6162FF" w14:textId="77777777" w:rsidR="00913B62" w:rsidRPr="00913B62" w:rsidRDefault="00913B62" w:rsidP="00913B62">
      <w:pPr>
        <w:widowControl w:val="0"/>
        <w:spacing w:after="0" w:line="23" w:lineRule="atLeast"/>
        <w:jc w:val="both"/>
        <w:rPr>
          <w:rFonts w:ascii="Calibri" w:eastAsia="Calibri" w:hAnsi="Calibri" w:cs="Arial"/>
          <w:u w:val="single"/>
        </w:rPr>
      </w:pPr>
      <w:r w:rsidRPr="00913B62">
        <w:rPr>
          <w:rFonts w:ascii="Calibri" w:eastAsia="Calibri" w:hAnsi="Calibri" w:cs="Arial"/>
        </w:rPr>
        <w:t xml:space="preserve">&lt;voorbeeld&gt; </w:t>
      </w:r>
      <w:r w:rsidRPr="00913B62">
        <w:rPr>
          <w:rFonts w:ascii="Calibri" w:eastAsia="Calibri" w:hAnsi="Calibri" w:cs="Arial"/>
          <w:u w:val="single"/>
        </w:rPr>
        <w:t>Nederlandse taal</w:t>
      </w:r>
    </w:p>
    <w:p w14:paraId="491F847D" w14:textId="77777777" w:rsidR="00913B62" w:rsidRPr="00913B62" w:rsidRDefault="00913B62" w:rsidP="00913B62">
      <w:pPr>
        <w:widowControl w:val="0"/>
        <w:spacing w:after="0" w:line="240" w:lineRule="auto"/>
        <w:rPr>
          <w:rFonts w:ascii="Calibri" w:eastAsia="Calibri" w:hAnsi="Calibri" w:cs="Arial"/>
          <w:iCs/>
        </w:rPr>
      </w:pPr>
      <w:r w:rsidRPr="00913B62">
        <w:rPr>
          <w:rFonts w:ascii="Calibri" w:eastAsia="Calibri" w:hAnsi="Calibri" w:cs="Arial"/>
          <w:iCs/>
        </w:rPr>
        <w:t>Inschrijver garandeert dat gedurende de uitvoering van de opdracht door alle werknemers en ingezette derden welke zorg dragen voor de uitvoering van de opdracht in de contacten met de opdrachtgever en zijn medewerkers en in de contacten met derden, de Nederlandse taal in woord en geschrift zal worden gebruikt.</w:t>
      </w:r>
    </w:p>
    <w:p w14:paraId="592A7D8F" w14:textId="77777777" w:rsidR="00913B62" w:rsidRPr="00913B62" w:rsidRDefault="00913B62" w:rsidP="00913B62">
      <w:pPr>
        <w:widowControl w:val="0"/>
        <w:spacing w:after="0" w:line="23" w:lineRule="atLeast"/>
        <w:jc w:val="both"/>
        <w:rPr>
          <w:rFonts w:ascii="Calibri" w:eastAsia="Calibri" w:hAnsi="Calibri" w:cs="Arial"/>
        </w:rPr>
      </w:pPr>
    </w:p>
    <w:p w14:paraId="4E1FC219" w14:textId="77777777" w:rsidR="00913B62" w:rsidRPr="00913B62" w:rsidRDefault="00913B62" w:rsidP="00913B62">
      <w:pPr>
        <w:widowControl w:val="0"/>
        <w:spacing w:after="0" w:line="23" w:lineRule="atLeast"/>
        <w:jc w:val="both"/>
        <w:rPr>
          <w:rFonts w:ascii="Calibri" w:eastAsia="Calibri" w:hAnsi="Calibri" w:cs="Arial"/>
        </w:rPr>
      </w:pPr>
      <w:r w:rsidRPr="00913B62">
        <w:rPr>
          <w:rFonts w:ascii="Calibri" w:eastAsia="Calibri" w:hAnsi="Calibri" w:cs="Arial"/>
        </w:rPr>
        <w:t>&lt;voorbeeld&gt; Managementrapportage</w:t>
      </w:r>
    </w:p>
    <w:p w14:paraId="3366092E" w14:textId="77777777" w:rsidR="00913B62" w:rsidRPr="00913B62" w:rsidRDefault="00913B62" w:rsidP="00913B62">
      <w:pPr>
        <w:widowControl w:val="0"/>
        <w:spacing w:after="0" w:line="23" w:lineRule="atLeast"/>
        <w:jc w:val="both"/>
        <w:rPr>
          <w:rFonts w:ascii="Calibri" w:eastAsia="Calibri" w:hAnsi="Calibri" w:cs="Arial"/>
        </w:rPr>
      </w:pPr>
      <w:r w:rsidRPr="00913B62">
        <w:rPr>
          <w:rFonts w:ascii="Calibri" w:eastAsia="Calibri" w:hAnsi="Calibri" w:cs="Arial"/>
        </w:rPr>
        <w:lastRenderedPageBreak/>
        <w:t>&lt;periode&gt; ontvangt de opdrachtgever van de opdrachtnemer de volgende gegevens:</w:t>
      </w:r>
    </w:p>
    <w:p w14:paraId="6C7B0A37" w14:textId="77777777" w:rsidR="00913B62" w:rsidRPr="00913B62" w:rsidRDefault="00913B62" w:rsidP="00913B62">
      <w:pPr>
        <w:widowControl w:val="0"/>
        <w:numPr>
          <w:ilvl w:val="0"/>
          <w:numId w:val="2"/>
        </w:numPr>
        <w:spacing w:after="0" w:line="23" w:lineRule="atLeast"/>
        <w:contextualSpacing/>
        <w:jc w:val="both"/>
        <w:rPr>
          <w:rFonts w:ascii="Calibri" w:eastAsia="Calibri" w:hAnsi="Calibri" w:cs="Arial"/>
        </w:rPr>
      </w:pPr>
      <w:r w:rsidRPr="00913B62">
        <w:rPr>
          <w:rFonts w:ascii="Calibri" w:eastAsia="Calibri" w:hAnsi="Calibri" w:cs="Arial"/>
        </w:rPr>
        <w:t>opsomming</w:t>
      </w:r>
    </w:p>
    <w:p w14:paraId="4743DE62" w14:textId="77777777" w:rsidR="00913B62" w:rsidRPr="00913B62" w:rsidRDefault="00913B62" w:rsidP="00913B62">
      <w:pPr>
        <w:widowControl w:val="0"/>
        <w:numPr>
          <w:ilvl w:val="0"/>
          <w:numId w:val="2"/>
        </w:numPr>
        <w:spacing w:after="0" w:line="23" w:lineRule="atLeast"/>
        <w:contextualSpacing/>
        <w:jc w:val="both"/>
        <w:rPr>
          <w:rFonts w:ascii="Calibri" w:eastAsia="Calibri" w:hAnsi="Calibri" w:cs="Arial"/>
        </w:rPr>
      </w:pPr>
      <w:r w:rsidRPr="00913B62">
        <w:rPr>
          <w:rFonts w:ascii="Calibri" w:eastAsia="Calibri" w:hAnsi="Calibri" w:cs="Arial"/>
        </w:rPr>
        <w:t>opsomming</w:t>
      </w:r>
    </w:p>
    <w:p w14:paraId="11B73FEE" w14:textId="77777777" w:rsidR="00913B62" w:rsidRPr="00913B62" w:rsidRDefault="00913B62" w:rsidP="00913B62">
      <w:pPr>
        <w:widowControl w:val="0"/>
        <w:spacing w:after="0" w:line="23" w:lineRule="atLeast"/>
        <w:jc w:val="both"/>
        <w:rPr>
          <w:rFonts w:ascii="Calibri" w:eastAsia="Calibri" w:hAnsi="Calibri" w:cs="Arial"/>
        </w:rPr>
      </w:pPr>
      <w:r w:rsidRPr="00913B62">
        <w:rPr>
          <w:rFonts w:ascii="Calibri" w:eastAsia="Calibri" w:hAnsi="Calibri" w:cs="Arial"/>
        </w:rPr>
        <w:t>De gegevens worden aangeleverd in &lt;format&gt;. Indien de opdrachtgever op een later tijdstip andere managementinformatie wenst te ontvangen zal de opdrachtnemer meewerken aan de verstrekking hiervan.</w:t>
      </w:r>
    </w:p>
    <w:p w14:paraId="3E1C3745" w14:textId="77777777" w:rsidR="00913B62" w:rsidRPr="00913B62" w:rsidRDefault="00913B62" w:rsidP="00913B62">
      <w:pPr>
        <w:widowControl w:val="0"/>
        <w:spacing w:after="0" w:line="23" w:lineRule="atLeast"/>
        <w:jc w:val="both"/>
        <w:rPr>
          <w:rFonts w:ascii="Calibri" w:eastAsia="Calibri" w:hAnsi="Calibri" w:cs="Arial"/>
        </w:rPr>
      </w:pPr>
    </w:p>
    <w:p w14:paraId="5B81398B" w14:textId="77777777" w:rsidR="00913B62" w:rsidRPr="00913B62" w:rsidRDefault="00913B62" w:rsidP="00913B62">
      <w:pPr>
        <w:widowControl w:val="0"/>
        <w:spacing w:after="0" w:line="23" w:lineRule="atLeast"/>
        <w:jc w:val="both"/>
        <w:rPr>
          <w:rFonts w:ascii="Calibri" w:eastAsia="Calibri" w:hAnsi="Calibri" w:cs="Arial"/>
        </w:rPr>
      </w:pPr>
      <w:r w:rsidRPr="00913B62">
        <w:rPr>
          <w:rFonts w:ascii="Calibri" w:eastAsia="Calibri" w:hAnsi="Calibri" w:cs="Arial"/>
        </w:rPr>
        <w:t xml:space="preserve">&lt;voorbeeld&gt; </w:t>
      </w:r>
      <w:r w:rsidRPr="00913B62">
        <w:rPr>
          <w:rFonts w:ascii="Calibri" w:eastAsia="Calibri" w:hAnsi="Calibri" w:cs="Arial"/>
          <w:u w:val="single"/>
        </w:rPr>
        <w:t>Wet Arbeid Vreemdelingen</w:t>
      </w:r>
    </w:p>
    <w:p w14:paraId="07895D6B" w14:textId="77777777" w:rsidR="00913B62" w:rsidRPr="00913B62" w:rsidRDefault="00913B62" w:rsidP="00913B62">
      <w:pPr>
        <w:widowControl w:val="0"/>
        <w:spacing w:after="0" w:line="23" w:lineRule="atLeast"/>
        <w:jc w:val="both"/>
        <w:rPr>
          <w:rFonts w:ascii="Calibri" w:eastAsia="Calibri" w:hAnsi="Calibri" w:cs="Arial"/>
        </w:rPr>
      </w:pPr>
      <w:r w:rsidRPr="00913B62">
        <w:rPr>
          <w:rFonts w:ascii="Calibri" w:eastAsia="Calibri" w:hAnsi="Calibri" w:cs="Arial"/>
        </w:rPr>
        <w:t>De opdrachtnemer wordt geacht bekend te zijn met de bepalingen van de Wet arbeid vreemdelingen (</w:t>
      </w:r>
      <w:proofErr w:type="spellStart"/>
      <w:r w:rsidRPr="00913B62">
        <w:rPr>
          <w:rFonts w:ascii="Calibri" w:eastAsia="Calibri" w:hAnsi="Calibri" w:cs="Arial"/>
        </w:rPr>
        <w:t>Wav</w:t>
      </w:r>
      <w:proofErr w:type="spellEnd"/>
      <w:r w:rsidRPr="00913B62">
        <w:rPr>
          <w:rFonts w:ascii="Calibri" w:eastAsia="Calibri" w:hAnsi="Calibri" w:cs="Arial"/>
        </w:rPr>
        <w:t xml:space="preserve">) en dient aan alle uit die wet voortvloeiende verplichtingen te voldoen en daartoe de nodige controles uit te voeren. </w:t>
      </w:r>
    </w:p>
    <w:p w14:paraId="3BD19622" w14:textId="77777777" w:rsidR="00913B62" w:rsidRPr="00913B62" w:rsidRDefault="00913B62" w:rsidP="00913B62">
      <w:pPr>
        <w:widowControl w:val="0"/>
        <w:spacing w:after="0" w:line="23" w:lineRule="atLeast"/>
        <w:jc w:val="both"/>
        <w:rPr>
          <w:rFonts w:ascii="Calibri" w:eastAsia="Calibri" w:hAnsi="Calibri" w:cs="Arial"/>
        </w:rPr>
      </w:pPr>
      <w:r w:rsidRPr="00913B62">
        <w:rPr>
          <w:rFonts w:ascii="Calibri" w:eastAsia="Calibri" w:hAnsi="Calibri" w:cs="Arial"/>
        </w:rPr>
        <w:t xml:space="preserve">De aan de niet naleving verbonden gevolgen zijn voor rekening van de opdrachtnemer. De opdrachtnemer vrijwaart de opdrachtgever voor alle boetes en loonvorderingen ingevolge de </w:t>
      </w:r>
      <w:proofErr w:type="spellStart"/>
      <w:r w:rsidRPr="00913B62">
        <w:rPr>
          <w:rFonts w:ascii="Calibri" w:eastAsia="Calibri" w:hAnsi="Calibri" w:cs="Arial"/>
        </w:rPr>
        <w:t>Wav</w:t>
      </w:r>
      <w:proofErr w:type="spellEnd"/>
      <w:r w:rsidRPr="00913B62">
        <w:rPr>
          <w:rFonts w:ascii="Calibri" w:eastAsia="Calibri" w:hAnsi="Calibri" w:cs="Arial"/>
        </w:rPr>
        <w:t>.</w:t>
      </w:r>
    </w:p>
    <w:p w14:paraId="72795C08" w14:textId="77777777" w:rsidR="00913B62" w:rsidRPr="00913B62" w:rsidRDefault="00913B62" w:rsidP="00913B62">
      <w:pPr>
        <w:widowControl w:val="0"/>
        <w:spacing w:after="0" w:line="23" w:lineRule="atLeast"/>
        <w:jc w:val="both"/>
        <w:rPr>
          <w:rFonts w:ascii="Calibri" w:eastAsia="Calibri" w:hAnsi="Calibri" w:cs="Arial"/>
        </w:rPr>
      </w:pPr>
    </w:p>
    <w:p w14:paraId="34CC9C43" w14:textId="77777777" w:rsidR="00913B62" w:rsidRPr="00913B62" w:rsidRDefault="00913B62" w:rsidP="00913B62">
      <w:pPr>
        <w:widowControl w:val="0"/>
        <w:spacing w:after="0" w:line="23" w:lineRule="atLeast"/>
        <w:jc w:val="both"/>
        <w:rPr>
          <w:rFonts w:ascii="Calibri" w:eastAsia="Calibri" w:hAnsi="Calibri" w:cs="Arial"/>
        </w:rPr>
      </w:pPr>
      <w:r w:rsidRPr="00913B62">
        <w:rPr>
          <w:rFonts w:ascii="Calibri" w:eastAsia="Calibri" w:hAnsi="Calibri" w:cs="Arial"/>
        </w:rPr>
        <w:t xml:space="preserve">&lt;voorbeeld&gt; </w:t>
      </w:r>
      <w:r w:rsidRPr="00913B62">
        <w:rPr>
          <w:rFonts w:ascii="Calibri" w:eastAsia="Calibri" w:hAnsi="Calibri" w:cs="Arial"/>
          <w:u w:val="single"/>
        </w:rPr>
        <w:t>(Wet Aanpak Schijnconstructies) Arbeidsvoorwaarden</w:t>
      </w:r>
    </w:p>
    <w:p w14:paraId="28938BD6" w14:textId="77777777" w:rsidR="00913B62" w:rsidRPr="00913B62" w:rsidRDefault="00913B62" w:rsidP="00913B62">
      <w:pPr>
        <w:widowControl w:val="0"/>
        <w:spacing w:after="0" w:line="23" w:lineRule="atLeast"/>
        <w:jc w:val="both"/>
        <w:rPr>
          <w:rFonts w:ascii="Calibri" w:eastAsia="Calibri" w:hAnsi="Calibri" w:cs="Arial"/>
        </w:rPr>
      </w:pPr>
      <w:r w:rsidRPr="00913B62">
        <w:rPr>
          <w:rFonts w:ascii="Calibri" w:eastAsia="Calibri" w:hAnsi="Calibri" w:cs="Arial"/>
        </w:rPr>
        <w:t>Op grond van de Wet Aanpak Schijnconstructies (WAS) kan de opdrachtgever aansprakelijk worden gehouden voor het betalen van het loon van werknemers van een (onder)aannemer. Opdrachtgever treft maatregelen om niet aansprakelijk te worden gesteld voor loonbetaling. Hiervoor is een extra bepaling opgenomen in de overeenkomst.</w:t>
      </w:r>
    </w:p>
    <w:p w14:paraId="3F684DE2" w14:textId="77777777" w:rsidR="00913B62" w:rsidRPr="00913B62" w:rsidRDefault="00913B62" w:rsidP="00913B62">
      <w:pPr>
        <w:widowControl w:val="0"/>
        <w:spacing w:after="0" w:line="23" w:lineRule="atLeast"/>
        <w:jc w:val="both"/>
        <w:rPr>
          <w:rFonts w:ascii="Calibri" w:eastAsia="Calibri" w:hAnsi="Calibri" w:cs="Arial"/>
        </w:rPr>
      </w:pPr>
    </w:p>
    <w:p w14:paraId="1F80B956" w14:textId="77777777" w:rsidR="00913B62" w:rsidRPr="00913B62" w:rsidRDefault="00913B62" w:rsidP="00913B62">
      <w:pPr>
        <w:keepNext/>
        <w:keepLines/>
        <w:widowControl w:val="0"/>
        <w:numPr>
          <w:ilvl w:val="1"/>
          <w:numId w:val="0"/>
        </w:numPr>
        <w:tabs>
          <w:tab w:val="left" w:pos="7513"/>
        </w:tabs>
        <w:spacing w:after="0" w:line="240" w:lineRule="auto"/>
        <w:ind w:left="993" w:hanging="993"/>
        <w:outlineLvl w:val="0"/>
        <w:rPr>
          <w:rFonts w:ascii="Calibri" w:eastAsia="Times New Roman" w:hAnsi="Calibri" w:cs="Arial"/>
          <w:b/>
          <w:bCs/>
          <w:color w:val="004379"/>
          <w:sz w:val="24"/>
          <w:szCs w:val="28"/>
        </w:rPr>
      </w:pPr>
      <w:bookmarkStart w:id="41" w:name="_Toc83634239"/>
      <w:bookmarkStart w:id="42" w:name="_Toc86667989"/>
      <w:bookmarkStart w:id="43" w:name="_Toc116914109"/>
      <w:proofErr w:type="spellStart"/>
      <w:r w:rsidRPr="00913B62">
        <w:rPr>
          <w:rFonts w:ascii="Calibri" w:eastAsia="Times New Roman" w:hAnsi="Calibri" w:cs="Arial"/>
          <w:b/>
          <w:bCs/>
          <w:color w:val="004379"/>
          <w:sz w:val="24"/>
          <w:szCs w:val="28"/>
        </w:rPr>
        <w:t>Social</w:t>
      </w:r>
      <w:proofErr w:type="spellEnd"/>
      <w:r w:rsidRPr="00913B62">
        <w:rPr>
          <w:rFonts w:ascii="Calibri" w:eastAsia="Times New Roman" w:hAnsi="Calibri" w:cs="Arial"/>
          <w:b/>
          <w:bCs/>
          <w:color w:val="004379"/>
          <w:sz w:val="24"/>
          <w:szCs w:val="28"/>
        </w:rPr>
        <w:t xml:space="preserve"> return</w:t>
      </w:r>
      <w:bookmarkEnd w:id="41"/>
      <w:bookmarkEnd w:id="42"/>
      <w:bookmarkEnd w:id="43"/>
    </w:p>
    <w:p w14:paraId="2852D0BD" w14:textId="77777777" w:rsidR="00913B62" w:rsidRPr="00913B62" w:rsidRDefault="00913B62" w:rsidP="00913B62">
      <w:pPr>
        <w:widowControl w:val="0"/>
        <w:spacing w:after="0" w:line="23" w:lineRule="atLeast"/>
        <w:jc w:val="both"/>
        <w:rPr>
          <w:rFonts w:ascii="Calibri" w:eastAsia="Calibri" w:hAnsi="Calibri" w:cs="Arial"/>
        </w:rPr>
      </w:pPr>
      <w:r w:rsidRPr="00913B62">
        <w:rPr>
          <w:rFonts w:ascii="Calibri" w:eastAsia="Calibri" w:hAnsi="Calibri" w:cs="Arial"/>
        </w:rPr>
        <w:t xml:space="preserve">&lt;Afhankelijk van het project, de opdrachtwaarde en het beleid van de opdrachtgever(s), hieronder een voorbeeld tekst voor toepassing van </w:t>
      </w:r>
      <w:proofErr w:type="spellStart"/>
      <w:r w:rsidRPr="00913B62">
        <w:rPr>
          <w:rFonts w:ascii="Calibri" w:eastAsia="Calibri" w:hAnsi="Calibri" w:cs="Arial"/>
        </w:rPr>
        <w:t>social</w:t>
      </w:r>
      <w:proofErr w:type="spellEnd"/>
      <w:r w:rsidRPr="00913B62">
        <w:rPr>
          <w:rFonts w:ascii="Calibri" w:eastAsia="Calibri" w:hAnsi="Calibri" w:cs="Arial"/>
        </w:rPr>
        <w:t xml:space="preserve"> return, pas het percentage aan conform besluit inkoopstrategie&gt;</w:t>
      </w:r>
    </w:p>
    <w:p w14:paraId="0C1EBADB" w14:textId="77777777" w:rsidR="00913B62" w:rsidRPr="00913B62" w:rsidRDefault="00913B62" w:rsidP="00913B62">
      <w:pPr>
        <w:widowControl w:val="0"/>
        <w:spacing w:after="0" w:line="23" w:lineRule="atLeast"/>
        <w:jc w:val="both"/>
        <w:rPr>
          <w:rFonts w:ascii="Calibri" w:eastAsia="Calibri" w:hAnsi="Calibri" w:cs="Arial"/>
        </w:rPr>
      </w:pPr>
    </w:p>
    <w:p w14:paraId="11F30F05" w14:textId="77777777" w:rsidR="00913B62" w:rsidRPr="00913B62" w:rsidRDefault="00913B62" w:rsidP="00913B62">
      <w:pPr>
        <w:widowControl w:val="0"/>
        <w:spacing w:after="0" w:line="23" w:lineRule="atLeast"/>
        <w:jc w:val="both"/>
        <w:rPr>
          <w:rFonts w:ascii="Calibri" w:eastAsia="Calibri" w:hAnsi="Calibri" w:cs="Arial"/>
        </w:rPr>
      </w:pPr>
      <w:r w:rsidRPr="00913B62">
        <w:rPr>
          <w:rFonts w:ascii="Calibri" w:eastAsia="Calibri" w:hAnsi="Calibri" w:cs="Arial"/>
        </w:rPr>
        <w:t xml:space="preserve">Op deze offerteprocedure zijn vereisten met betrekking tot </w:t>
      </w:r>
      <w:proofErr w:type="spellStart"/>
      <w:r w:rsidRPr="00913B62">
        <w:rPr>
          <w:rFonts w:ascii="Calibri" w:eastAsia="Calibri" w:hAnsi="Calibri" w:cs="Arial"/>
        </w:rPr>
        <w:t>social</w:t>
      </w:r>
      <w:proofErr w:type="spellEnd"/>
      <w:r w:rsidRPr="00913B62">
        <w:rPr>
          <w:rFonts w:ascii="Calibri" w:eastAsia="Calibri" w:hAnsi="Calibri" w:cs="Arial"/>
        </w:rPr>
        <w:t xml:space="preserve"> return van toepassing. Deze volgen de Uitvoeringsregels </w:t>
      </w:r>
      <w:proofErr w:type="spellStart"/>
      <w:r w:rsidRPr="00913B62">
        <w:rPr>
          <w:rFonts w:ascii="Calibri" w:eastAsia="Calibri" w:hAnsi="Calibri" w:cs="Arial"/>
        </w:rPr>
        <w:t>social</w:t>
      </w:r>
      <w:proofErr w:type="spellEnd"/>
      <w:r w:rsidRPr="00913B62">
        <w:rPr>
          <w:rFonts w:ascii="Calibri" w:eastAsia="Calibri" w:hAnsi="Calibri" w:cs="Arial"/>
        </w:rPr>
        <w:t xml:space="preserve"> return voor zover vastgesteld door gemeenten in &lt;de Peel, regio Zuidoost-Brabant, regio Noordoost-Brabant&gt;.</w:t>
      </w:r>
    </w:p>
    <w:p w14:paraId="3493F3C8" w14:textId="77777777" w:rsidR="00913B62" w:rsidRPr="00913B62" w:rsidRDefault="00913B62" w:rsidP="00913B62">
      <w:pPr>
        <w:widowControl w:val="0"/>
        <w:spacing w:after="0" w:line="23" w:lineRule="atLeast"/>
        <w:jc w:val="both"/>
        <w:rPr>
          <w:rFonts w:ascii="Calibri" w:eastAsia="Calibri" w:hAnsi="Calibri" w:cs="Arial"/>
        </w:rPr>
      </w:pPr>
    </w:p>
    <w:p w14:paraId="2AFC05A4" w14:textId="77777777" w:rsidR="00913B62" w:rsidRPr="00913B62" w:rsidRDefault="00913B62" w:rsidP="00913B62">
      <w:pPr>
        <w:widowControl w:val="0"/>
        <w:spacing w:after="0" w:line="23" w:lineRule="atLeast"/>
        <w:jc w:val="both"/>
        <w:rPr>
          <w:rFonts w:ascii="Calibri" w:eastAsia="Calibri" w:hAnsi="Calibri" w:cs="Arial"/>
        </w:rPr>
      </w:pPr>
      <w:r w:rsidRPr="00913B62">
        <w:rPr>
          <w:rFonts w:ascii="Calibri" w:eastAsia="Calibri" w:hAnsi="Calibri" w:cs="Arial"/>
        </w:rPr>
        <w:t xml:space="preserve">De opdrachtnemer is verplicht om &lt;keuze inkoopteam voor publicatie &lt;5% of 2%&gt; van de opdrachtwaarde (exclusief btw) in te zetten voor </w:t>
      </w:r>
      <w:proofErr w:type="spellStart"/>
      <w:r w:rsidRPr="00913B62">
        <w:rPr>
          <w:rFonts w:ascii="Calibri" w:eastAsia="Calibri" w:hAnsi="Calibri" w:cs="Arial"/>
        </w:rPr>
        <w:t>social</w:t>
      </w:r>
      <w:proofErr w:type="spellEnd"/>
      <w:r w:rsidRPr="00913B62">
        <w:rPr>
          <w:rFonts w:ascii="Calibri" w:eastAsia="Calibri" w:hAnsi="Calibri" w:cs="Arial"/>
        </w:rPr>
        <w:t xml:space="preserve"> return binnen de kaders van de regionale uitvoeringsregels </w:t>
      </w:r>
      <w:proofErr w:type="spellStart"/>
      <w:r w:rsidRPr="00913B62">
        <w:rPr>
          <w:rFonts w:ascii="Calibri" w:eastAsia="Calibri" w:hAnsi="Calibri" w:cs="Arial"/>
        </w:rPr>
        <w:t>social</w:t>
      </w:r>
      <w:proofErr w:type="spellEnd"/>
      <w:r w:rsidRPr="00913B62">
        <w:rPr>
          <w:rFonts w:ascii="Calibri" w:eastAsia="Calibri" w:hAnsi="Calibri" w:cs="Arial"/>
        </w:rPr>
        <w:t xml:space="preserve"> return. </w:t>
      </w:r>
    </w:p>
    <w:p w14:paraId="21713115" w14:textId="77777777" w:rsidR="00913B62" w:rsidRPr="00913B62" w:rsidRDefault="00913B62" w:rsidP="00913B62">
      <w:pPr>
        <w:widowControl w:val="0"/>
        <w:spacing w:after="0" w:line="23" w:lineRule="atLeast"/>
        <w:jc w:val="both"/>
        <w:rPr>
          <w:rFonts w:ascii="Calibri" w:eastAsia="Calibri" w:hAnsi="Calibri" w:cs="Arial"/>
        </w:rPr>
      </w:pPr>
    </w:p>
    <w:p w14:paraId="0E74B791" w14:textId="77777777" w:rsidR="00913B62" w:rsidRPr="00913B62" w:rsidRDefault="00913B62" w:rsidP="00913B62">
      <w:pPr>
        <w:widowControl w:val="0"/>
        <w:spacing w:after="0" w:line="23" w:lineRule="atLeast"/>
        <w:jc w:val="both"/>
        <w:rPr>
          <w:rFonts w:ascii="Calibri" w:eastAsia="Calibri" w:hAnsi="Calibri" w:cs="Arial"/>
        </w:rPr>
      </w:pPr>
      <w:r w:rsidRPr="00913B62">
        <w:rPr>
          <w:rFonts w:ascii="Calibri" w:eastAsia="Calibri" w:hAnsi="Calibri" w:cs="Arial"/>
        </w:rPr>
        <w:t xml:space="preserve">De inschrijver neemt na gunning binnen zeven (7) werkdagen contact op met de coördinator </w:t>
      </w:r>
      <w:proofErr w:type="spellStart"/>
      <w:r w:rsidRPr="00913B62">
        <w:rPr>
          <w:rFonts w:ascii="Calibri" w:eastAsia="Calibri" w:hAnsi="Calibri" w:cs="Arial"/>
        </w:rPr>
        <w:t>social</w:t>
      </w:r>
      <w:proofErr w:type="spellEnd"/>
      <w:r w:rsidRPr="00913B62">
        <w:rPr>
          <w:rFonts w:ascii="Calibri" w:eastAsia="Calibri" w:hAnsi="Calibri" w:cs="Arial"/>
        </w:rPr>
        <w:t xml:space="preserve"> return om definitieve afspraken te maken over de invulling van </w:t>
      </w:r>
      <w:proofErr w:type="spellStart"/>
      <w:r w:rsidRPr="00913B62">
        <w:rPr>
          <w:rFonts w:ascii="Calibri" w:eastAsia="Calibri" w:hAnsi="Calibri" w:cs="Arial"/>
        </w:rPr>
        <w:t>social</w:t>
      </w:r>
      <w:proofErr w:type="spellEnd"/>
      <w:r w:rsidRPr="00913B62">
        <w:rPr>
          <w:rFonts w:ascii="Calibri" w:eastAsia="Calibri" w:hAnsi="Calibri" w:cs="Arial"/>
        </w:rPr>
        <w:t xml:space="preserve"> return.</w:t>
      </w:r>
    </w:p>
    <w:p w14:paraId="2EB2ED59" w14:textId="77777777" w:rsidR="00913B62" w:rsidRPr="00913B62" w:rsidRDefault="00913B62" w:rsidP="00913B62">
      <w:pPr>
        <w:widowControl w:val="0"/>
        <w:spacing w:after="0" w:line="23" w:lineRule="atLeast"/>
        <w:jc w:val="both"/>
        <w:rPr>
          <w:rFonts w:ascii="Calibri" w:eastAsia="Calibri" w:hAnsi="Calibri" w:cs="Arial"/>
        </w:rPr>
      </w:pPr>
    </w:p>
    <w:p w14:paraId="2148479A" w14:textId="77777777" w:rsidR="00913B62" w:rsidRPr="00913B62" w:rsidRDefault="00913B62" w:rsidP="00913B62">
      <w:pPr>
        <w:widowControl w:val="0"/>
        <w:spacing w:after="0" w:line="23" w:lineRule="atLeast"/>
        <w:jc w:val="both"/>
        <w:rPr>
          <w:rFonts w:ascii="Calibri" w:eastAsia="Calibri" w:hAnsi="Calibri" w:cs="Arial"/>
        </w:rPr>
      </w:pPr>
      <w:r w:rsidRPr="00913B62">
        <w:rPr>
          <w:rFonts w:ascii="Calibri" w:eastAsia="Calibri" w:hAnsi="Calibri" w:cs="Arial"/>
        </w:rPr>
        <w:t xml:space="preserve">De coördinator </w:t>
      </w:r>
      <w:proofErr w:type="spellStart"/>
      <w:r w:rsidRPr="00913B62">
        <w:rPr>
          <w:rFonts w:ascii="Calibri" w:eastAsia="Calibri" w:hAnsi="Calibri" w:cs="Arial"/>
        </w:rPr>
        <w:t>social</w:t>
      </w:r>
      <w:proofErr w:type="spellEnd"/>
      <w:r w:rsidRPr="00913B62">
        <w:rPr>
          <w:rFonts w:ascii="Calibri" w:eastAsia="Calibri" w:hAnsi="Calibri" w:cs="Arial"/>
        </w:rPr>
        <w:t xml:space="preserve"> return is bereikbaar via &lt;XXX&gt;.</w:t>
      </w:r>
    </w:p>
    <w:p w14:paraId="6CEF915F" w14:textId="77777777" w:rsidR="00913B62" w:rsidRPr="00913B62" w:rsidRDefault="00913B62" w:rsidP="00913B62">
      <w:pPr>
        <w:widowControl w:val="0"/>
        <w:spacing w:after="0" w:line="23" w:lineRule="atLeast"/>
        <w:jc w:val="both"/>
        <w:rPr>
          <w:rFonts w:ascii="Calibri" w:eastAsia="Calibri" w:hAnsi="Calibri" w:cs="Arial"/>
        </w:rPr>
      </w:pPr>
    </w:p>
    <w:p w14:paraId="3DA8CCB8" w14:textId="77777777" w:rsidR="00913B62" w:rsidRPr="00913B62" w:rsidRDefault="00913B62" w:rsidP="00913B62">
      <w:pPr>
        <w:widowControl w:val="0"/>
        <w:spacing w:after="0" w:line="23" w:lineRule="atLeast"/>
        <w:jc w:val="both"/>
        <w:rPr>
          <w:rFonts w:ascii="Calibri" w:eastAsia="Calibri" w:hAnsi="Calibri" w:cs="Arial"/>
        </w:rPr>
      </w:pPr>
      <w:r w:rsidRPr="00913B62">
        <w:rPr>
          <w:rFonts w:ascii="Calibri" w:eastAsia="Calibri" w:hAnsi="Calibri" w:cs="Arial"/>
        </w:rPr>
        <w:t xml:space="preserve">De opdrachtnemer is verantwoordelijk voor het invullen van de </w:t>
      </w:r>
      <w:proofErr w:type="spellStart"/>
      <w:r w:rsidRPr="00913B62">
        <w:rPr>
          <w:rFonts w:ascii="Calibri" w:eastAsia="Calibri" w:hAnsi="Calibri" w:cs="Arial"/>
        </w:rPr>
        <w:t>social</w:t>
      </w:r>
      <w:proofErr w:type="spellEnd"/>
      <w:r w:rsidRPr="00913B62">
        <w:rPr>
          <w:rFonts w:ascii="Calibri" w:eastAsia="Calibri" w:hAnsi="Calibri" w:cs="Arial"/>
        </w:rPr>
        <w:t xml:space="preserve">-returnverplichting, i.c. voor de werving van personen uit de in de uitvoeringsregels genoemde doelgroepen of over een alternatieve invulling van </w:t>
      </w:r>
      <w:proofErr w:type="spellStart"/>
      <w:r w:rsidRPr="00913B62">
        <w:rPr>
          <w:rFonts w:ascii="Calibri" w:eastAsia="Calibri" w:hAnsi="Calibri" w:cs="Arial"/>
        </w:rPr>
        <w:t>social</w:t>
      </w:r>
      <w:proofErr w:type="spellEnd"/>
      <w:r w:rsidRPr="00913B62">
        <w:rPr>
          <w:rFonts w:ascii="Calibri" w:eastAsia="Calibri" w:hAnsi="Calibri" w:cs="Arial"/>
        </w:rPr>
        <w:t xml:space="preserve"> return. Indien gewenst biedt de gemeente via de coördinator </w:t>
      </w:r>
      <w:proofErr w:type="spellStart"/>
      <w:r w:rsidRPr="00913B62">
        <w:rPr>
          <w:rFonts w:ascii="Calibri" w:eastAsia="Calibri" w:hAnsi="Calibri" w:cs="Arial"/>
        </w:rPr>
        <w:t>social</w:t>
      </w:r>
      <w:proofErr w:type="spellEnd"/>
      <w:r w:rsidRPr="00913B62">
        <w:rPr>
          <w:rFonts w:ascii="Calibri" w:eastAsia="Calibri" w:hAnsi="Calibri" w:cs="Arial"/>
        </w:rPr>
        <w:t xml:space="preserve"> return de opdrachtnemer advies en ondersteuning aan bij een passende invulling van de </w:t>
      </w:r>
      <w:proofErr w:type="spellStart"/>
      <w:r w:rsidRPr="00913B62">
        <w:rPr>
          <w:rFonts w:ascii="Calibri" w:eastAsia="Calibri" w:hAnsi="Calibri" w:cs="Arial"/>
        </w:rPr>
        <w:t>social</w:t>
      </w:r>
      <w:proofErr w:type="spellEnd"/>
      <w:r w:rsidRPr="00913B62">
        <w:rPr>
          <w:rFonts w:ascii="Calibri" w:eastAsia="Calibri" w:hAnsi="Calibri" w:cs="Arial"/>
        </w:rPr>
        <w:t xml:space="preserve"> returnverplichting.</w:t>
      </w:r>
    </w:p>
    <w:p w14:paraId="0FC27534" w14:textId="77777777" w:rsidR="00913B62" w:rsidRPr="00913B62" w:rsidRDefault="00913B62" w:rsidP="00913B62">
      <w:pPr>
        <w:widowControl w:val="0"/>
        <w:spacing w:after="0" w:line="23" w:lineRule="atLeast"/>
        <w:jc w:val="both"/>
        <w:rPr>
          <w:rFonts w:ascii="Calibri" w:eastAsia="Calibri" w:hAnsi="Calibri" w:cs="Arial"/>
        </w:rPr>
      </w:pPr>
    </w:p>
    <w:p w14:paraId="321714DF" w14:textId="77777777" w:rsidR="00913B62" w:rsidRPr="00913B62" w:rsidRDefault="00913B62" w:rsidP="00913B62">
      <w:pPr>
        <w:widowControl w:val="0"/>
        <w:spacing w:after="0" w:line="23" w:lineRule="atLeast"/>
        <w:jc w:val="both"/>
        <w:rPr>
          <w:rFonts w:ascii="Calibri" w:eastAsia="Calibri" w:hAnsi="Calibri" w:cs="Arial"/>
        </w:rPr>
      </w:pPr>
      <w:r w:rsidRPr="00913B62">
        <w:rPr>
          <w:rFonts w:ascii="Calibri" w:eastAsia="Calibri" w:hAnsi="Calibri" w:cs="Arial"/>
        </w:rPr>
        <w:t xml:space="preserve">Tijdens het uitvoeren van de opdracht heeft de opdrachtnemer een actieve informatieplicht bij het voldoen aan de vereisten voor </w:t>
      </w:r>
      <w:proofErr w:type="spellStart"/>
      <w:r w:rsidRPr="00913B62">
        <w:rPr>
          <w:rFonts w:ascii="Calibri" w:eastAsia="Calibri" w:hAnsi="Calibri" w:cs="Arial"/>
        </w:rPr>
        <w:t>social</w:t>
      </w:r>
      <w:proofErr w:type="spellEnd"/>
      <w:r w:rsidRPr="00913B62">
        <w:rPr>
          <w:rFonts w:ascii="Calibri" w:eastAsia="Calibri" w:hAnsi="Calibri" w:cs="Arial"/>
        </w:rPr>
        <w:t xml:space="preserve"> return, met betrekking tot ingezette middelen en daarmee uit te voeren activiteiten.</w:t>
      </w:r>
    </w:p>
    <w:p w14:paraId="3A8885B4" w14:textId="77777777" w:rsidR="00913B62" w:rsidRPr="00913B62" w:rsidRDefault="00913B62" w:rsidP="00913B62">
      <w:pPr>
        <w:widowControl w:val="0"/>
        <w:spacing w:after="0" w:line="23" w:lineRule="atLeast"/>
        <w:jc w:val="both"/>
        <w:rPr>
          <w:rFonts w:ascii="Calibri" w:eastAsia="Calibri" w:hAnsi="Calibri" w:cs="Arial"/>
        </w:rPr>
      </w:pPr>
    </w:p>
    <w:p w14:paraId="227E2A4D" w14:textId="77777777" w:rsidR="00913B62" w:rsidRPr="00913B62" w:rsidRDefault="00913B62" w:rsidP="00913B62">
      <w:pPr>
        <w:widowControl w:val="0"/>
        <w:spacing w:after="0" w:line="23" w:lineRule="atLeast"/>
        <w:jc w:val="both"/>
        <w:rPr>
          <w:rFonts w:ascii="Calibri" w:eastAsia="Calibri" w:hAnsi="Calibri" w:cs="Arial"/>
        </w:rPr>
      </w:pPr>
      <w:r w:rsidRPr="00913B62">
        <w:rPr>
          <w:rFonts w:ascii="Calibri" w:eastAsia="Calibri" w:hAnsi="Calibri" w:cs="Arial"/>
        </w:rPr>
        <w:t xml:space="preserve">Voor nadere toelichting op het invullen van de verplichting tot het leveren van </w:t>
      </w:r>
      <w:proofErr w:type="spellStart"/>
      <w:r w:rsidRPr="00913B62">
        <w:rPr>
          <w:rFonts w:ascii="Calibri" w:eastAsia="Calibri" w:hAnsi="Calibri" w:cs="Arial"/>
        </w:rPr>
        <w:t>social</w:t>
      </w:r>
      <w:proofErr w:type="spellEnd"/>
      <w:r w:rsidRPr="00913B62">
        <w:rPr>
          <w:rFonts w:ascii="Calibri" w:eastAsia="Calibri" w:hAnsi="Calibri" w:cs="Arial"/>
        </w:rPr>
        <w:t xml:space="preserve"> return wordt hier verwezen naar de bijlage Uitvoeringsregels </w:t>
      </w:r>
      <w:proofErr w:type="spellStart"/>
      <w:r w:rsidRPr="00913B62">
        <w:rPr>
          <w:rFonts w:ascii="Calibri" w:eastAsia="Calibri" w:hAnsi="Calibri" w:cs="Arial"/>
        </w:rPr>
        <w:t>social</w:t>
      </w:r>
      <w:proofErr w:type="spellEnd"/>
      <w:r w:rsidRPr="00913B62">
        <w:rPr>
          <w:rFonts w:ascii="Calibri" w:eastAsia="Calibri" w:hAnsi="Calibri" w:cs="Arial"/>
        </w:rPr>
        <w:t xml:space="preserve"> return.</w:t>
      </w:r>
    </w:p>
    <w:p w14:paraId="5D2992A1" w14:textId="77777777" w:rsidR="00913B62" w:rsidRPr="00913B62" w:rsidRDefault="00913B62" w:rsidP="00913B62">
      <w:pPr>
        <w:widowControl w:val="0"/>
        <w:spacing w:after="0" w:line="23" w:lineRule="atLeast"/>
        <w:jc w:val="both"/>
        <w:rPr>
          <w:rFonts w:ascii="Calibri" w:eastAsia="Calibri" w:hAnsi="Calibri" w:cs="Arial"/>
        </w:rPr>
      </w:pPr>
    </w:p>
    <w:p w14:paraId="1EEB0F58" w14:textId="77777777" w:rsidR="00913B62" w:rsidRPr="00913B62" w:rsidRDefault="00913B62" w:rsidP="00913B62">
      <w:pPr>
        <w:keepNext/>
        <w:keepLines/>
        <w:widowControl w:val="0"/>
        <w:numPr>
          <w:ilvl w:val="1"/>
          <w:numId w:val="0"/>
        </w:numPr>
        <w:tabs>
          <w:tab w:val="left" w:pos="7513"/>
        </w:tabs>
        <w:spacing w:after="0" w:line="240" w:lineRule="auto"/>
        <w:ind w:left="993" w:hanging="993"/>
        <w:outlineLvl w:val="0"/>
        <w:rPr>
          <w:rFonts w:ascii="Calibri" w:eastAsia="Times New Roman" w:hAnsi="Calibri" w:cs="Arial"/>
          <w:b/>
          <w:bCs/>
          <w:color w:val="004379"/>
          <w:sz w:val="24"/>
          <w:szCs w:val="28"/>
        </w:rPr>
      </w:pPr>
      <w:bookmarkStart w:id="44" w:name="_Toc83634240"/>
      <w:bookmarkStart w:id="45" w:name="_Toc86667990"/>
      <w:bookmarkStart w:id="46" w:name="_Toc116914110"/>
      <w:r w:rsidRPr="00913B62">
        <w:rPr>
          <w:rFonts w:ascii="Calibri" w:eastAsia="Times New Roman" w:hAnsi="Calibri" w:cs="Arial"/>
          <w:b/>
          <w:bCs/>
          <w:color w:val="004379"/>
          <w:sz w:val="24"/>
          <w:szCs w:val="28"/>
        </w:rPr>
        <w:lastRenderedPageBreak/>
        <w:t>Duurzaamheid</w:t>
      </w:r>
      <w:bookmarkEnd w:id="44"/>
      <w:bookmarkEnd w:id="45"/>
      <w:bookmarkEnd w:id="46"/>
    </w:p>
    <w:p w14:paraId="3AB8692D" w14:textId="77777777" w:rsidR="00913B62" w:rsidRPr="00913B62" w:rsidRDefault="00913B62" w:rsidP="00913B62">
      <w:pPr>
        <w:widowControl w:val="0"/>
        <w:spacing w:after="0" w:line="23" w:lineRule="atLeast"/>
        <w:jc w:val="both"/>
        <w:rPr>
          <w:rFonts w:ascii="Calibri" w:eastAsia="Calibri" w:hAnsi="Calibri" w:cs="Arial"/>
        </w:rPr>
      </w:pPr>
      <w:r w:rsidRPr="00913B62">
        <w:rPr>
          <w:rFonts w:ascii="Calibri" w:eastAsia="Calibri" w:hAnsi="Calibri" w:cs="Arial"/>
        </w:rPr>
        <w:t>&lt;Afhankelijk van de omschrijving wordt er een aparte paragraaf voor duurzaamheid opgenomen. Als dit niet noodzakelijk is kunnen de eisen gewoon opgenomen worden bij de technische specificatie&gt;</w:t>
      </w:r>
    </w:p>
    <w:p w14:paraId="4FA7C4C1" w14:textId="77777777" w:rsidR="00913B62" w:rsidRPr="00913B62" w:rsidRDefault="00913B62" w:rsidP="00913B62">
      <w:pPr>
        <w:widowControl w:val="0"/>
        <w:spacing w:after="0" w:line="23" w:lineRule="atLeast"/>
        <w:jc w:val="both"/>
        <w:rPr>
          <w:rFonts w:ascii="Calibri" w:eastAsia="Calibri" w:hAnsi="Calibri" w:cs="Arial"/>
        </w:rPr>
      </w:pPr>
    </w:p>
    <w:p w14:paraId="7233FF0B" w14:textId="77777777" w:rsidR="00913B62" w:rsidRPr="00913B62" w:rsidRDefault="00913B62" w:rsidP="00913B62">
      <w:pPr>
        <w:keepNext/>
        <w:keepLines/>
        <w:widowControl w:val="0"/>
        <w:numPr>
          <w:ilvl w:val="1"/>
          <w:numId w:val="0"/>
        </w:numPr>
        <w:tabs>
          <w:tab w:val="left" w:pos="7513"/>
        </w:tabs>
        <w:spacing w:after="0" w:line="240" w:lineRule="auto"/>
        <w:ind w:left="993" w:hanging="993"/>
        <w:outlineLvl w:val="0"/>
        <w:rPr>
          <w:rFonts w:ascii="Calibri" w:eastAsia="Times New Roman" w:hAnsi="Calibri" w:cs="Arial"/>
          <w:b/>
          <w:bCs/>
          <w:color w:val="004379"/>
          <w:sz w:val="24"/>
          <w:szCs w:val="28"/>
        </w:rPr>
      </w:pPr>
      <w:bookmarkStart w:id="47" w:name="_Toc83634241"/>
      <w:bookmarkStart w:id="48" w:name="_Toc86667991"/>
      <w:bookmarkStart w:id="49" w:name="_Toc116914111"/>
      <w:r w:rsidRPr="00913B62">
        <w:rPr>
          <w:rFonts w:ascii="Calibri" w:eastAsia="Times New Roman" w:hAnsi="Calibri" w:cs="Arial"/>
          <w:b/>
          <w:bCs/>
          <w:color w:val="004379"/>
          <w:sz w:val="24"/>
          <w:szCs w:val="28"/>
        </w:rPr>
        <w:t>Informatiebeveiliging</w:t>
      </w:r>
      <w:bookmarkEnd w:id="47"/>
      <w:bookmarkEnd w:id="48"/>
      <w:bookmarkEnd w:id="49"/>
    </w:p>
    <w:p w14:paraId="4FCC4E85" w14:textId="77777777" w:rsidR="00913B62" w:rsidRPr="00913B62" w:rsidRDefault="00913B62" w:rsidP="00913B62">
      <w:pPr>
        <w:widowControl w:val="0"/>
        <w:spacing w:after="0" w:line="23" w:lineRule="atLeast"/>
        <w:jc w:val="both"/>
        <w:rPr>
          <w:rFonts w:ascii="Calibri" w:eastAsia="Calibri" w:hAnsi="Calibri" w:cs="Arial"/>
        </w:rPr>
      </w:pPr>
      <w:r w:rsidRPr="00913B62">
        <w:rPr>
          <w:rFonts w:ascii="Calibri" w:eastAsia="Calibri" w:hAnsi="Calibri" w:cs="Arial"/>
        </w:rPr>
        <w:t>&lt;Bij ICT-opdrachten of ICT is indirect onderdeel van de opdracht&gt;</w:t>
      </w:r>
    </w:p>
    <w:p w14:paraId="6BED122A" w14:textId="77777777" w:rsidR="00913B62" w:rsidRPr="00913B62" w:rsidRDefault="00913B62" w:rsidP="00913B62">
      <w:pPr>
        <w:widowControl w:val="0"/>
        <w:spacing w:after="0" w:line="23" w:lineRule="atLeast"/>
        <w:jc w:val="both"/>
        <w:rPr>
          <w:rFonts w:ascii="Calibri" w:eastAsia="Calibri" w:hAnsi="Calibri" w:cs="Arial"/>
        </w:rPr>
      </w:pPr>
      <w:r w:rsidRPr="00913B62">
        <w:rPr>
          <w:rFonts w:ascii="Calibri" w:eastAsia="Calibri" w:hAnsi="Calibri" w:cs="Arial"/>
        </w:rPr>
        <w:t>&lt;Afhankelijk van de omschrijving wordt er een aparte paragraaf voor eisen ten aanzien van Informatiebeveiliging opgenomen. Als dit niet noodzakelijk is kunnen de eisen gewoon opgenomen worden bij de technische specificatie/ vervallen&gt;</w:t>
      </w:r>
    </w:p>
    <w:p w14:paraId="00DECAE6" w14:textId="77777777" w:rsidR="00913B62" w:rsidRPr="00913B62" w:rsidRDefault="00913B62" w:rsidP="00913B62">
      <w:pPr>
        <w:widowControl w:val="0"/>
        <w:spacing w:after="0" w:line="23" w:lineRule="atLeast"/>
        <w:jc w:val="both"/>
        <w:rPr>
          <w:rFonts w:ascii="Calibri" w:eastAsia="Calibri" w:hAnsi="Calibri" w:cs="Arial"/>
        </w:rPr>
      </w:pPr>
    </w:p>
    <w:p w14:paraId="7E1A93EC" w14:textId="77777777" w:rsidR="00913B62" w:rsidRPr="00913B62" w:rsidRDefault="00913B62" w:rsidP="00913B62">
      <w:pPr>
        <w:keepNext/>
        <w:keepLines/>
        <w:widowControl w:val="0"/>
        <w:numPr>
          <w:ilvl w:val="1"/>
          <w:numId w:val="0"/>
        </w:numPr>
        <w:tabs>
          <w:tab w:val="left" w:pos="7513"/>
        </w:tabs>
        <w:spacing w:after="0" w:line="240" w:lineRule="auto"/>
        <w:ind w:left="993" w:hanging="993"/>
        <w:outlineLvl w:val="0"/>
        <w:rPr>
          <w:rFonts w:ascii="Calibri" w:eastAsia="Times New Roman" w:hAnsi="Calibri" w:cs="Arial"/>
          <w:b/>
          <w:bCs/>
          <w:color w:val="004379"/>
          <w:sz w:val="24"/>
          <w:szCs w:val="28"/>
        </w:rPr>
      </w:pPr>
      <w:bookmarkStart w:id="50" w:name="_Toc83634242"/>
      <w:bookmarkStart w:id="51" w:name="_Toc86667992"/>
      <w:bookmarkStart w:id="52" w:name="_Toc116914112"/>
      <w:r w:rsidRPr="00913B62">
        <w:rPr>
          <w:rFonts w:ascii="Calibri" w:eastAsia="Times New Roman" w:hAnsi="Calibri" w:cs="Arial"/>
          <w:b/>
          <w:bCs/>
          <w:color w:val="004379"/>
          <w:sz w:val="24"/>
          <w:szCs w:val="28"/>
        </w:rPr>
        <w:t>Digitale toegankelijkheid</w:t>
      </w:r>
      <w:bookmarkEnd w:id="50"/>
      <w:bookmarkEnd w:id="51"/>
      <w:bookmarkEnd w:id="52"/>
    </w:p>
    <w:p w14:paraId="5CA9B1AE" w14:textId="77777777" w:rsidR="00913B62" w:rsidRPr="00913B62" w:rsidRDefault="00913B62" w:rsidP="00913B62">
      <w:pPr>
        <w:widowControl w:val="0"/>
        <w:spacing w:after="0" w:line="23" w:lineRule="atLeast"/>
        <w:jc w:val="both"/>
        <w:rPr>
          <w:rFonts w:ascii="Calibri" w:eastAsia="Calibri" w:hAnsi="Calibri" w:cs="Arial"/>
        </w:rPr>
      </w:pPr>
      <w:r w:rsidRPr="00913B62">
        <w:rPr>
          <w:rFonts w:ascii="Calibri" w:eastAsia="Calibri" w:hAnsi="Calibri" w:cs="Arial"/>
        </w:rPr>
        <w:t>&lt;Bij ICT-opdrachten of ICT is indirect onderdeel van de opdracht&gt;</w:t>
      </w:r>
    </w:p>
    <w:p w14:paraId="751249A2" w14:textId="77777777" w:rsidR="00913B62" w:rsidRPr="00913B62" w:rsidRDefault="00913B62" w:rsidP="00913B62">
      <w:pPr>
        <w:widowControl w:val="0"/>
        <w:spacing w:after="0" w:line="23" w:lineRule="atLeast"/>
        <w:jc w:val="both"/>
        <w:rPr>
          <w:rFonts w:ascii="Calibri" w:eastAsia="Calibri" w:hAnsi="Calibri" w:cs="Arial"/>
        </w:rPr>
      </w:pPr>
      <w:r w:rsidRPr="00913B62">
        <w:rPr>
          <w:rFonts w:ascii="Calibri" w:eastAsia="Calibri" w:hAnsi="Calibri" w:cs="Arial"/>
        </w:rPr>
        <w:t>&lt;Afhankelijk van de omschrijving wordt er een aparte paragraaf voor eisen ten aanzien van digitale toegankelijkheid opgenomen. Als dit niet noodzakelijk is kunnen de eisen gewoon opgenomen worden bij de technische specificatie/ vervallen&gt;</w:t>
      </w:r>
    </w:p>
    <w:p w14:paraId="599FBB7E" w14:textId="77777777" w:rsidR="00913B62" w:rsidRPr="00913B62" w:rsidRDefault="00913B62" w:rsidP="00913B62">
      <w:pPr>
        <w:widowControl w:val="0"/>
        <w:spacing w:after="0" w:line="23" w:lineRule="atLeast"/>
        <w:jc w:val="both"/>
        <w:rPr>
          <w:rFonts w:ascii="Calibri" w:eastAsia="Calibri" w:hAnsi="Calibri" w:cs="Arial"/>
        </w:rPr>
      </w:pPr>
    </w:p>
    <w:p w14:paraId="5FE8C37D" w14:textId="77777777" w:rsidR="00913B62" w:rsidRPr="00913B62" w:rsidRDefault="00913B62" w:rsidP="00913B62">
      <w:pPr>
        <w:keepNext/>
        <w:keepLines/>
        <w:widowControl w:val="0"/>
        <w:numPr>
          <w:ilvl w:val="1"/>
          <w:numId w:val="0"/>
        </w:numPr>
        <w:tabs>
          <w:tab w:val="left" w:pos="7513"/>
        </w:tabs>
        <w:spacing w:after="0" w:line="240" w:lineRule="auto"/>
        <w:ind w:left="993" w:hanging="993"/>
        <w:outlineLvl w:val="0"/>
        <w:rPr>
          <w:rFonts w:ascii="Calibri" w:eastAsia="Times New Roman" w:hAnsi="Calibri" w:cs="Times New Roman"/>
          <w:b/>
          <w:bCs/>
          <w:color w:val="004379"/>
          <w:sz w:val="24"/>
          <w:szCs w:val="28"/>
        </w:rPr>
      </w:pPr>
      <w:bookmarkStart w:id="53" w:name="_Toc116914113"/>
      <w:r w:rsidRPr="00913B62">
        <w:rPr>
          <w:rFonts w:ascii="Calibri" w:eastAsia="Times New Roman" w:hAnsi="Calibri" w:cs="Arial"/>
          <w:b/>
          <w:bCs/>
          <w:color w:val="004379"/>
          <w:sz w:val="24"/>
          <w:szCs w:val="28"/>
        </w:rPr>
        <w:t>&lt;optioneel&gt; Beschrijving aangeboden ICT Prestatie</w:t>
      </w:r>
      <w:bookmarkEnd w:id="53"/>
      <w:r w:rsidRPr="00913B62">
        <w:rPr>
          <w:rFonts w:ascii="Calibri" w:eastAsia="Times New Roman" w:hAnsi="Calibri" w:cs="Arial"/>
          <w:b/>
          <w:bCs/>
          <w:color w:val="004379"/>
          <w:sz w:val="24"/>
          <w:szCs w:val="28"/>
        </w:rPr>
        <w:t xml:space="preserve"> </w:t>
      </w:r>
    </w:p>
    <w:p w14:paraId="7FA06FC4" w14:textId="77777777" w:rsidR="00913B62" w:rsidRPr="00913B62" w:rsidRDefault="00913B62" w:rsidP="00913B62">
      <w:pPr>
        <w:widowControl w:val="0"/>
        <w:spacing w:after="0" w:line="23" w:lineRule="atLeast"/>
        <w:jc w:val="both"/>
        <w:rPr>
          <w:rFonts w:ascii="Calibri" w:eastAsia="Calibri" w:hAnsi="Calibri" w:cs="Arial"/>
        </w:rPr>
      </w:pPr>
      <w:r w:rsidRPr="00913B62">
        <w:rPr>
          <w:rFonts w:ascii="Calibri" w:eastAsia="Calibri" w:hAnsi="Calibri" w:cs="Arial"/>
        </w:rPr>
        <w:t xml:space="preserve">Inschrijver dient bij inschrijving een specificatie in van de aangeboden ICT Prestatie, inclusief een overzicht van de inbegrepen modules, aangeboden </w:t>
      </w:r>
      <w:proofErr w:type="spellStart"/>
      <w:r w:rsidRPr="00913B62">
        <w:rPr>
          <w:rFonts w:ascii="Calibri" w:eastAsia="Calibri" w:hAnsi="Calibri" w:cs="Arial"/>
        </w:rPr>
        <w:t>derdenprogrammatuur</w:t>
      </w:r>
      <w:proofErr w:type="spellEnd"/>
      <w:r w:rsidRPr="00913B62">
        <w:rPr>
          <w:rFonts w:ascii="Calibri" w:eastAsia="Calibri" w:hAnsi="Calibri" w:cs="Arial"/>
        </w:rPr>
        <w:t xml:space="preserve">, een schets van de aangeboden hardware en/of aangeboden dienstverlening, voor zover van toepassing. </w:t>
      </w:r>
    </w:p>
    <w:p w14:paraId="48ECBED8" w14:textId="77777777" w:rsidR="00913B62" w:rsidRPr="00913B62" w:rsidRDefault="00913B62" w:rsidP="00913B62">
      <w:pPr>
        <w:widowControl w:val="0"/>
        <w:spacing w:after="0" w:line="23" w:lineRule="atLeast"/>
        <w:jc w:val="both"/>
        <w:rPr>
          <w:rFonts w:ascii="Calibri" w:eastAsia="Calibri" w:hAnsi="Calibri" w:cs="Arial"/>
        </w:rPr>
      </w:pPr>
    </w:p>
    <w:p w14:paraId="3D623C0F" w14:textId="77777777" w:rsidR="00913B62" w:rsidRPr="00913B62" w:rsidRDefault="00913B62" w:rsidP="00913B62">
      <w:pPr>
        <w:widowControl w:val="0"/>
        <w:spacing w:after="0" w:line="23" w:lineRule="atLeast"/>
        <w:jc w:val="both"/>
        <w:rPr>
          <w:rFonts w:ascii="Calibri" w:eastAsia="Calibri" w:hAnsi="Calibri" w:cs="Arial"/>
        </w:rPr>
      </w:pPr>
      <w:r w:rsidRPr="00913B62">
        <w:rPr>
          <w:rFonts w:ascii="Calibri" w:eastAsia="Calibri" w:hAnsi="Calibri" w:cs="Arial"/>
        </w:rPr>
        <w:t xml:space="preserve">Deze specificatie is geen onderdeel van de boordeling, maar geeft de opdrachtgever inzicht in de samenstelling van de aangeboden ICT Prestatie. Deze specificatie kan leiden tot verificatievragen om vast te stellen of de aangeboden ICT Prestatie volledig tegemoet komt aan de eisen van de opdrachtgever. </w:t>
      </w:r>
    </w:p>
    <w:p w14:paraId="7CA6F23F" w14:textId="77777777" w:rsidR="00913B62" w:rsidRPr="00913B62" w:rsidRDefault="00913B62" w:rsidP="00913B62">
      <w:pPr>
        <w:widowControl w:val="0"/>
        <w:spacing w:after="0" w:line="23" w:lineRule="atLeast"/>
        <w:jc w:val="both"/>
        <w:rPr>
          <w:rFonts w:ascii="Calibri" w:eastAsia="Calibri" w:hAnsi="Calibri" w:cs="Arial"/>
        </w:rPr>
      </w:pPr>
    </w:p>
    <w:p w14:paraId="2BA8632F" w14:textId="77777777" w:rsidR="00913B62" w:rsidRPr="00913B62" w:rsidRDefault="00913B62" w:rsidP="00913B62">
      <w:pPr>
        <w:keepNext/>
        <w:keepLines/>
        <w:widowControl w:val="0"/>
        <w:numPr>
          <w:ilvl w:val="1"/>
          <w:numId w:val="0"/>
        </w:numPr>
        <w:tabs>
          <w:tab w:val="left" w:pos="7513"/>
        </w:tabs>
        <w:spacing w:after="0" w:line="240" w:lineRule="auto"/>
        <w:ind w:left="993" w:hanging="993"/>
        <w:outlineLvl w:val="0"/>
        <w:rPr>
          <w:rFonts w:ascii="Calibri" w:eastAsia="Times New Roman" w:hAnsi="Calibri" w:cs="Arial"/>
          <w:b/>
          <w:bCs/>
          <w:color w:val="004379"/>
          <w:sz w:val="24"/>
          <w:szCs w:val="28"/>
        </w:rPr>
      </w:pPr>
      <w:bookmarkStart w:id="54" w:name="_Toc83634243"/>
      <w:bookmarkStart w:id="55" w:name="_Toc86667993"/>
      <w:bookmarkStart w:id="56" w:name="_Toc116914114"/>
      <w:bookmarkStart w:id="57" w:name="_Hlk109290564"/>
      <w:r w:rsidRPr="00913B62">
        <w:rPr>
          <w:rFonts w:ascii="Calibri" w:eastAsia="Times New Roman" w:hAnsi="Calibri" w:cs="Arial"/>
          <w:b/>
          <w:bCs/>
          <w:color w:val="004379"/>
          <w:sz w:val="24"/>
          <w:szCs w:val="28"/>
        </w:rPr>
        <w:t>Evaluatie van de prestaties voortvloeiende uit de opdracht</w:t>
      </w:r>
      <w:bookmarkEnd w:id="54"/>
      <w:bookmarkEnd w:id="55"/>
      <w:bookmarkEnd w:id="56"/>
    </w:p>
    <w:bookmarkEnd w:id="57"/>
    <w:p w14:paraId="75F1C522" w14:textId="77777777" w:rsidR="00913B62" w:rsidRPr="00913B62" w:rsidRDefault="00913B62" w:rsidP="00913B62">
      <w:pPr>
        <w:widowControl w:val="0"/>
        <w:spacing w:after="0" w:line="23" w:lineRule="atLeast"/>
        <w:jc w:val="both"/>
        <w:rPr>
          <w:rFonts w:ascii="Calibri" w:eastAsia="Calibri" w:hAnsi="Calibri" w:cs="Arial"/>
        </w:rPr>
      </w:pPr>
      <w:r w:rsidRPr="00913B62">
        <w:rPr>
          <w:rFonts w:ascii="Calibri" w:eastAsia="Calibri" w:hAnsi="Calibri" w:cs="Arial"/>
        </w:rPr>
        <w:t>&lt;optioneel zie inkoopstrategie&gt;</w:t>
      </w:r>
    </w:p>
    <w:p w14:paraId="572498FE" w14:textId="77777777" w:rsidR="00913B62" w:rsidRPr="00913B62" w:rsidRDefault="00913B62" w:rsidP="00913B62">
      <w:pPr>
        <w:widowControl w:val="0"/>
        <w:spacing w:after="0" w:line="23" w:lineRule="atLeast"/>
        <w:jc w:val="both"/>
        <w:rPr>
          <w:rFonts w:ascii="Calibri" w:eastAsia="Calibri" w:hAnsi="Calibri" w:cs="Arial"/>
        </w:rPr>
      </w:pPr>
      <w:r w:rsidRPr="00913B62">
        <w:rPr>
          <w:rFonts w:ascii="Calibri" w:eastAsia="Calibri" w:hAnsi="Calibri" w:cs="Arial"/>
        </w:rPr>
        <w:t>Onderdeel van de overeenkomst is de Service Level Agreement (SLA). De in de SLA opgenomen kritische prestatie indicatoren (</w:t>
      </w:r>
      <w:proofErr w:type="spellStart"/>
      <w:r w:rsidRPr="00913B62">
        <w:rPr>
          <w:rFonts w:ascii="Calibri" w:eastAsia="Calibri" w:hAnsi="Calibri" w:cs="Arial"/>
        </w:rPr>
        <w:t>KPI’s</w:t>
      </w:r>
      <w:proofErr w:type="spellEnd"/>
      <w:r w:rsidRPr="00913B62">
        <w:rPr>
          <w:rFonts w:ascii="Calibri" w:eastAsia="Calibri" w:hAnsi="Calibri" w:cs="Arial"/>
        </w:rPr>
        <w:t xml:space="preserve">) vormen de input voor het vastleggen van de performance van de opdrachtnemer. </w:t>
      </w:r>
    </w:p>
    <w:p w14:paraId="320E3AFD" w14:textId="77777777" w:rsidR="00913B62" w:rsidRPr="00913B62" w:rsidRDefault="00913B62" w:rsidP="00913B62">
      <w:pPr>
        <w:widowControl w:val="0"/>
        <w:spacing w:after="0" w:line="23" w:lineRule="atLeast"/>
        <w:jc w:val="both"/>
        <w:rPr>
          <w:rFonts w:ascii="Calibri" w:eastAsia="Calibri" w:hAnsi="Calibri" w:cs="Arial"/>
        </w:rPr>
      </w:pPr>
    </w:p>
    <w:p w14:paraId="66F9D945" w14:textId="77777777" w:rsidR="00913B62" w:rsidRPr="00913B62" w:rsidRDefault="00913B62" w:rsidP="00913B62">
      <w:pPr>
        <w:widowControl w:val="0"/>
        <w:spacing w:after="0" w:line="23" w:lineRule="atLeast"/>
        <w:jc w:val="both"/>
        <w:rPr>
          <w:rFonts w:ascii="Calibri" w:eastAsia="Calibri" w:hAnsi="Calibri" w:cs="Arial"/>
        </w:rPr>
      </w:pPr>
      <w:r w:rsidRPr="00913B62">
        <w:rPr>
          <w:rFonts w:ascii="Calibri" w:eastAsia="Calibri" w:hAnsi="Calibri" w:cs="Arial"/>
        </w:rPr>
        <w:t xml:space="preserve">Door offerte uit te brengen gaat inschrijver akkoord met het uitvoeren en monitoren van de SLA en het vastleggen van de resultaten van de benoemde </w:t>
      </w:r>
      <w:proofErr w:type="spellStart"/>
      <w:r w:rsidRPr="00913B62">
        <w:rPr>
          <w:rFonts w:ascii="Calibri" w:eastAsia="Calibri" w:hAnsi="Calibri" w:cs="Arial"/>
        </w:rPr>
        <w:t>KPI’s</w:t>
      </w:r>
      <w:proofErr w:type="spellEnd"/>
      <w:r w:rsidRPr="00913B62">
        <w:rPr>
          <w:rFonts w:ascii="Calibri" w:eastAsia="Calibri" w:hAnsi="Calibri" w:cs="Arial"/>
        </w:rPr>
        <w:t xml:space="preserve">. Inschrijver gaat tevens akkoord met het feit dat de resultaten van de </w:t>
      </w:r>
      <w:proofErr w:type="spellStart"/>
      <w:r w:rsidRPr="00913B62">
        <w:rPr>
          <w:rFonts w:ascii="Calibri" w:eastAsia="Calibri" w:hAnsi="Calibri" w:cs="Arial"/>
        </w:rPr>
        <w:t>KPI’s</w:t>
      </w:r>
      <w:proofErr w:type="spellEnd"/>
      <w:r w:rsidRPr="00913B62">
        <w:rPr>
          <w:rFonts w:ascii="Calibri" w:eastAsia="Calibri" w:hAnsi="Calibri" w:cs="Arial"/>
        </w:rPr>
        <w:t xml:space="preserve"> kunnen leiden tot mogelijke juridische stappen zoals weergegeven in de SLA. De aanbestedende dienst kan de in het kader van de evaluatie van de prestaties verkregen informatie gebruiken bij een volgende aanbesteding.</w:t>
      </w:r>
    </w:p>
    <w:p w14:paraId="1A111259" w14:textId="77777777" w:rsidR="00913B62" w:rsidRPr="00913B62" w:rsidRDefault="00913B62" w:rsidP="00913B62">
      <w:pPr>
        <w:spacing w:after="200" w:line="276" w:lineRule="auto"/>
        <w:rPr>
          <w:rFonts w:ascii="Calibri" w:eastAsia="Calibri" w:hAnsi="Calibri" w:cs="Arial"/>
        </w:rPr>
      </w:pPr>
      <w:r w:rsidRPr="00913B62">
        <w:rPr>
          <w:rFonts w:ascii="Calibri" w:eastAsia="Calibri" w:hAnsi="Calibri" w:cs="Arial"/>
        </w:rPr>
        <w:br w:type="page"/>
      </w:r>
    </w:p>
    <w:p w14:paraId="1BF9917D" w14:textId="77777777" w:rsidR="00913B62" w:rsidRPr="00913B62" w:rsidRDefault="00913B62" w:rsidP="00913B62">
      <w:pPr>
        <w:widowControl w:val="0"/>
        <w:spacing w:after="0" w:line="23" w:lineRule="atLeast"/>
        <w:jc w:val="both"/>
        <w:rPr>
          <w:rFonts w:ascii="Calibri" w:eastAsia="Calibri" w:hAnsi="Calibri" w:cs="Arial"/>
        </w:rPr>
      </w:pPr>
    </w:p>
    <w:p w14:paraId="504F21E1" w14:textId="77777777" w:rsidR="00913B62" w:rsidRPr="00913B62" w:rsidRDefault="00913B62" w:rsidP="00913B62">
      <w:pPr>
        <w:keepNext/>
        <w:keepLines/>
        <w:widowControl w:val="0"/>
        <w:spacing w:after="0" w:line="240" w:lineRule="auto"/>
        <w:ind w:left="360" w:hanging="360"/>
        <w:outlineLvl w:val="0"/>
        <w:rPr>
          <w:rFonts w:ascii="Calibri" w:eastAsia="Times New Roman" w:hAnsi="Calibri" w:cs="Arial"/>
          <w:b/>
          <w:bCs/>
          <w:color w:val="004379"/>
          <w:sz w:val="32"/>
          <w:szCs w:val="48"/>
        </w:rPr>
      </w:pPr>
      <w:bookmarkStart w:id="58" w:name="_Toc116914115"/>
      <w:r w:rsidRPr="00913B62">
        <w:rPr>
          <w:rFonts w:ascii="Calibri" w:eastAsia="Times New Roman" w:hAnsi="Calibri" w:cs="Arial"/>
          <w:b/>
          <w:bCs/>
          <w:color w:val="004379"/>
          <w:sz w:val="32"/>
          <w:szCs w:val="48"/>
        </w:rPr>
        <w:t>Wijze van uitbrengen van de offerte, in te dienen documenten en procedure</w:t>
      </w:r>
      <w:bookmarkEnd w:id="58"/>
    </w:p>
    <w:p w14:paraId="06D39ACB" w14:textId="77777777" w:rsidR="00913B62" w:rsidRPr="00913B62" w:rsidRDefault="00913B62" w:rsidP="00913B62">
      <w:pPr>
        <w:widowControl w:val="0"/>
        <w:spacing w:after="0" w:line="23" w:lineRule="atLeast"/>
        <w:jc w:val="both"/>
        <w:rPr>
          <w:rFonts w:ascii="Calibri" w:eastAsia="Calibri" w:hAnsi="Calibri" w:cs="Arial"/>
        </w:rPr>
      </w:pPr>
    </w:p>
    <w:p w14:paraId="7EE6205B" w14:textId="77777777" w:rsidR="00913B62" w:rsidRPr="00913B62" w:rsidRDefault="00913B62" w:rsidP="00913B62">
      <w:pPr>
        <w:keepNext/>
        <w:keepLines/>
        <w:widowControl w:val="0"/>
        <w:numPr>
          <w:ilvl w:val="1"/>
          <w:numId w:val="0"/>
        </w:numPr>
        <w:tabs>
          <w:tab w:val="left" w:pos="7513"/>
        </w:tabs>
        <w:spacing w:after="0" w:line="240" w:lineRule="auto"/>
        <w:ind w:left="993" w:hanging="993"/>
        <w:outlineLvl w:val="0"/>
        <w:rPr>
          <w:rFonts w:ascii="Calibri" w:eastAsia="Times New Roman" w:hAnsi="Calibri" w:cs="Arial"/>
          <w:b/>
          <w:bCs/>
          <w:color w:val="004379"/>
          <w:sz w:val="24"/>
          <w:szCs w:val="28"/>
        </w:rPr>
      </w:pPr>
      <w:bookmarkStart w:id="59" w:name="_Toc116914116"/>
      <w:r w:rsidRPr="00913B62">
        <w:rPr>
          <w:rFonts w:ascii="Calibri" w:eastAsia="Times New Roman" w:hAnsi="Calibri" w:cs="Arial"/>
          <w:b/>
          <w:bCs/>
          <w:color w:val="004379"/>
          <w:sz w:val="24"/>
          <w:szCs w:val="28"/>
        </w:rPr>
        <w:t>Offerteopbouw en voorwaarden</w:t>
      </w:r>
      <w:bookmarkEnd w:id="59"/>
    </w:p>
    <w:p w14:paraId="5D742F41" w14:textId="77777777" w:rsidR="00913B62" w:rsidRPr="00913B62" w:rsidRDefault="00913B62" w:rsidP="00913B62">
      <w:pPr>
        <w:widowControl w:val="0"/>
        <w:tabs>
          <w:tab w:val="left" w:pos="2700"/>
        </w:tabs>
        <w:spacing w:after="0" w:line="240" w:lineRule="auto"/>
        <w:jc w:val="both"/>
        <w:rPr>
          <w:rFonts w:ascii="Calibri" w:eastAsia="Calibri" w:hAnsi="Calibri" w:cs="Arial"/>
        </w:rPr>
      </w:pPr>
      <w:r w:rsidRPr="00913B62">
        <w:rPr>
          <w:rFonts w:ascii="Calibri" w:eastAsia="Calibri" w:hAnsi="Calibri" w:cs="Arial"/>
        </w:rPr>
        <w:t>De offerte moet volledig zijn en voldoen aan wat er door de aanbestedende dienst wordt gevraagd. Aan de offerte worden de volgende voorwaarden gesteld:</w:t>
      </w:r>
    </w:p>
    <w:p w14:paraId="4D45B58B" w14:textId="77777777" w:rsidR="00913B62" w:rsidRPr="00913B62" w:rsidRDefault="00913B62" w:rsidP="00913B62">
      <w:pPr>
        <w:widowControl w:val="0"/>
        <w:numPr>
          <w:ilvl w:val="0"/>
          <w:numId w:val="4"/>
        </w:numPr>
        <w:tabs>
          <w:tab w:val="left" w:pos="2700"/>
        </w:tabs>
        <w:spacing w:after="0" w:line="240" w:lineRule="auto"/>
        <w:contextualSpacing/>
        <w:jc w:val="both"/>
        <w:rPr>
          <w:rFonts w:ascii="Calibri" w:eastAsia="Calibri" w:hAnsi="Calibri" w:cs="Arial"/>
        </w:rPr>
      </w:pPr>
      <w:r w:rsidRPr="00913B62">
        <w:rPr>
          <w:rFonts w:ascii="Calibri" w:eastAsia="Calibri" w:hAnsi="Calibri" w:cs="Arial"/>
        </w:rPr>
        <w:t>alle gevraagde informatie wordt in de offerte opgenomen;</w:t>
      </w:r>
    </w:p>
    <w:p w14:paraId="065262AD" w14:textId="77777777" w:rsidR="00913B62" w:rsidRPr="00913B62" w:rsidRDefault="00913B62" w:rsidP="00913B62">
      <w:pPr>
        <w:widowControl w:val="0"/>
        <w:numPr>
          <w:ilvl w:val="0"/>
          <w:numId w:val="4"/>
        </w:numPr>
        <w:tabs>
          <w:tab w:val="left" w:pos="2700"/>
        </w:tabs>
        <w:spacing w:after="0" w:line="240" w:lineRule="auto"/>
        <w:contextualSpacing/>
        <w:jc w:val="both"/>
        <w:rPr>
          <w:rFonts w:ascii="Calibri" w:eastAsia="Calibri" w:hAnsi="Calibri" w:cs="Arial"/>
        </w:rPr>
      </w:pPr>
      <w:r w:rsidRPr="00913B62">
        <w:rPr>
          <w:rFonts w:ascii="Calibri" w:eastAsia="Calibri" w:hAnsi="Calibri" w:cs="Arial"/>
        </w:rPr>
        <w:t>de offerte voldoet aan de gestelde eisen;</w:t>
      </w:r>
    </w:p>
    <w:p w14:paraId="21A03DC6" w14:textId="77777777" w:rsidR="00913B62" w:rsidRPr="00913B62" w:rsidRDefault="00913B62" w:rsidP="00913B62">
      <w:pPr>
        <w:widowControl w:val="0"/>
        <w:numPr>
          <w:ilvl w:val="0"/>
          <w:numId w:val="4"/>
        </w:numPr>
        <w:tabs>
          <w:tab w:val="left" w:pos="2700"/>
        </w:tabs>
        <w:spacing w:after="0" w:line="240" w:lineRule="auto"/>
        <w:contextualSpacing/>
        <w:jc w:val="both"/>
        <w:rPr>
          <w:rFonts w:ascii="Calibri" w:eastAsia="Calibri" w:hAnsi="Calibri" w:cs="Arial"/>
        </w:rPr>
      </w:pPr>
      <w:r w:rsidRPr="00913B62">
        <w:rPr>
          <w:rFonts w:ascii="Calibri" w:eastAsia="Calibri" w:hAnsi="Calibri" w:cs="Arial"/>
        </w:rPr>
        <w:t>er zijn geen voorwaarden of voorbehouden verbonden aan de offerte;</w:t>
      </w:r>
    </w:p>
    <w:p w14:paraId="1B6E8DE1" w14:textId="77777777" w:rsidR="00913B62" w:rsidRPr="00913B62" w:rsidRDefault="00913B62" w:rsidP="00913B62">
      <w:pPr>
        <w:widowControl w:val="0"/>
        <w:numPr>
          <w:ilvl w:val="0"/>
          <w:numId w:val="4"/>
        </w:numPr>
        <w:tabs>
          <w:tab w:val="left" w:pos="2700"/>
        </w:tabs>
        <w:spacing w:after="0" w:line="240" w:lineRule="auto"/>
        <w:contextualSpacing/>
        <w:jc w:val="both"/>
        <w:rPr>
          <w:rFonts w:ascii="Calibri" w:eastAsia="Calibri" w:hAnsi="Calibri" w:cs="Arial"/>
        </w:rPr>
      </w:pPr>
      <w:r w:rsidRPr="00913B62">
        <w:rPr>
          <w:rFonts w:ascii="Calibri" w:eastAsia="Calibri" w:hAnsi="Calibri" w:cs="Arial"/>
        </w:rPr>
        <w:t>de offerte is in de Nederlandse taal gesteld;</w:t>
      </w:r>
    </w:p>
    <w:p w14:paraId="7B45A602" w14:textId="77777777" w:rsidR="00913B62" w:rsidRPr="00913B62" w:rsidRDefault="00913B62" w:rsidP="00913B62">
      <w:pPr>
        <w:widowControl w:val="0"/>
        <w:numPr>
          <w:ilvl w:val="0"/>
          <w:numId w:val="4"/>
        </w:numPr>
        <w:tabs>
          <w:tab w:val="left" w:pos="2700"/>
        </w:tabs>
        <w:spacing w:after="0" w:line="240" w:lineRule="auto"/>
        <w:contextualSpacing/>
        <w:jc w:val="both"/>
        <w:rPr>
          <w:rFonts w:ascii="Calibri" w:eastAsia="Calibri" w:hAnsi="Calibri" w:cs="Arial"/>
        </w:rPr>
      </w:pPr>
      <w:r w:rsidRPr="00913B62">
        <w:rPr>
          <w:rFonts w:ascii="Calibri" w:eastAsia="Calibri" w:hAnsi="Calibri" w:cs="Arial"/>
        </w:rPr>
        <w:t>de offerte heeft een gestandsdoeningstermijn van minimaal &lt;drie&gt; maanden na offertedatum;</w:t>
      </w:r>
    </w:p>
    <w:p w14:paraId="39FEA08D" w14:textId="77777777" w:rsidR="00913B62" w:rsidRPr="00913B62" w:rsidRDefault="00913B62" w:rsidP="00913B62">
      <w:pPr>
        <w:widowControl w:val="0"/>
        <w:numPr>
          <w:ilvl w:val="0"/>
          <w:numId w:val="4"/>
        </w:numPr>
        <w:tabs>
          <w:tab w:val="left" w:pos="2700"/>
        </w:tabs>
        <w:spacing w:after="0" w:line="240" w:lineRule="auto"/>
        <w:contextualSpacing/>
        <w:jc w:val="both"/>
        <w:rPr>
          <w:rFonts w:ascii="Calibri" w:eastAsia="Calibri" w:hAnsi="Calibri" w:cs="Arial"/>
        </w:rPr>
      </w:pPr>
      <w:r w:rsidRPr="00913B62">
        <w:rPr>
          <w:rFonts w:ascii="Calibri" w:eastAsia="Calibri" w:hAnsi="Calibri" w:cs="Arial"/>
        </w:rPr>
        <w:t>de inschrijving bevat in kader van de AVG geen (bijzondere) persoonsgegevens. Informatie die wel (bijzondere) persoonsgegevens bevat waarom niet expliciet is gevraagd wordt als niet verzonden beschouwd.</w:t>
      </w:r>
    </w:p>
    <w:p w14:paraId="78620494" w14:textId="77777777" w:rsidR="00913B62" w:rsidRPr="00913B62" w:rsidRDefault="00913B62" w:rsidP="00913B62">
      <w:pPr>
        <w:widowControl w:val="0"/>
        <w:numPr>
          <w:ilvl w:val="0"/>
          <w:numId w:val="4"/>
        </w:numPr>
        <w:tabs>
          <w:tab w:val="left" w:pos="2700"/>
        </w:tabs>
        <w:spacing w:after="0" w:line="240" w:lineRule="auto"/>
        <w:contextualSpacing/>
        <w:jc w:val="both"/>
        <w:rPr>
          <w:rFonts w:ascii="Calibri" w:eastAsia="Calibri" w:hAnsi="Calibri" w:cs="Arial"/>
        </w:rPr>
      </w:pPr>
      <w:r w:rsidRPr="00913B62">
        <w:rPr>
          <w:rFonts w:ascii="Calibri" w:eastAsia="Calibri" w:hAnsi="Calibri" w:cs="Arial"/>
        </w:rPr>
        <w:t>&lt;varianten zijn niet toegestaan&gt;;</w:t>
      </w:r>
    </w:p>
    <w:p w14:paraId="6356AD48" w14:textId="77777777" w:rsidR="00913B62" w:rsidRPr="00913B62" w:rsidRDefault="00913B62" w:rsidP="00913B62">
      <w:pPr>
        <w:widowControl w:val="0"/>
        <w:numPr>
          <w:ilvl w:val="0"/>
          <w:numId w:val="4"/>
        </w:numPr>
        <w:tabs>
          <w:tab w:val="left" w:pos="2700"/>
        </w:tabs>
        <w:spacing w:after="0" w:line="240" w:lineRule="auto"/>
        <w:contextualSpacing/>
        <w:jc w:val="both"/>
        <w:rPr>
          <w:rFonts w:ascii="Calibri" w:eastAsia="Calibri" w:hAnsi="Calibri" w:cs="Arial"/>
        </w:rPr>
      </w:pPr>
      <w:r w:rsidRPr="00913B62">
        <w:rPr>
          <w:rFonts w:ascii="Calibri" w:eastAsia="Calibri" w:hAnsi="Calibri" w:cs="Arial"/>
        </w:rPr>
        <w:t>de aanbestedende dienst stelt geen vergoeding beschikbaar voor het opstellen en indienen van een offerte;</w:t>
      </w:r>
    </w:p>
    <w:p w14:paraId="0F428564" w14:textId="77777777" w:rsidR="00913B62" w:rsidRPr="00913B62" w:rsidRDefault="00913B62" w:rsidP="00913B62">
      <w:pPr>
        <w:widowControl w:val="0"/>
        <w:numPr>
          <w:ilvl w:val="0"/>
          <w:numId w:val="4"/>
        </w:numPr>
        <w:tabs>
          <w:tab w:val="left" w:pos="2700"/>
        </w:tabs>
        <w:spacing w:after="0" w:line="240" w:lineRule="auto"/>
        <w:contextualSpacing/>
        <w:jc w:val="both"/>
        <w:rPr>
          <w:rFonts w:ascii="Calibri" w:eastAsia="Calibri" w:hAnsi="Calibri" w:cs="Arial"/>
        </w:rPr>
      </w:pPr>
      <w:r w:rsidRPr="00913B62">
        <w:rPr>
          <w:rFonts w:ascii="Calibri" w:eastAsia="Calibri" w:hAnsi="Calibri" w:cs="Arial"/>
        </w:rPr>
        <w:t>de offerte wordt ondertekend door een vertegenwoordiger van de onderneming die hiervoor bevoegd of gemachtigd is.</w:t>
      </w:r>
    </w:p>
    <w:p w14:paraId="060405D4" w14:textId="77777777" w:rsidR="00913B62" w:rsidRPr="00913B62" w:rsidRDefault="00913B62" w:rsidP="00913B62">
      <w:pPr>
        <w:widowControl w:val="0"/>
        <w:tabs>
          <w:tab w:val="left" w:pos="2700"/>
        </w:tabs>
        <w:spacing w:after="0" w:line="240" w:lineRule="auto"/>
        <w:ind w:left="720"/>
        <w:contextualSpacing/>
        <w:jc w:val="both"/>
        <w:rPr>
          <w:rFonts w:ascii="Calibri" w:eastAsia="Calibri" w:hAnsi="Calibri" w:cs="Arial"/>
        </w:rPr>
      </w:pPr>
    </w:p>
    <w:p w14:paraId="636047D7" w14:textId="77777777" w:rsidR="00913B62" w:rsidRPr="00913B62" w:rsidRDefault="00913B62" w:rsidP="00913B62">
      <w:pPr>
        <w:keepNext/>
        <w:keepLines/>
        <w:widowControl w:val="0"/>
        <w:numPr>
          <w:ilvl w:val="1"/>
          <w:numId w:val="0"/>
        </w:numPr>
        <w:tabs>
          <w:tab w:val="left" w:pos="7513"/>
        </w:tabs>
        <w:spacing w:after="0" w:line="240" w:lineRule="auto"/>
        <w:ind w:left="993" w:hanging="993"/>
        <w:outlineLvl w:val="0"/>
        <w:rPr>
          <w:rFonts w:ascii="Calibri" w:eastAsia="Times New Roman" w:hAnsi="Calibri" w:cs="Arial"/>
          <w:b/>
          <w:bCs/>
          <w:color w:val="004379"/>
          <w:sz w:val="24"/>
          <w:szCs w:val="28"/>
        </w:rPr>
      </w:pPr>
      <w:bookmarkStart w:id="60" w:name="_Toc116914117"/>
      <w:r w:rsidRPr="00913B62">
        <w:rPr>
          <w:rFonts w:ascii="Calibri" w:eastAsia="Times New Roman" w:hAnsi="Calibri" w:cs="Arial"/>
          <w:b/>
          <w:bCs/>
          <w:color w:val="004379"/>
          <w:sz w:val="24"/>
          <w:szCs w:val="28"/>
        </w:rPr>
        <w:t>Indeling van de offerte</w:t>
      </w:r>
      <w:bookmarkEnd w:id="60"/>
    </w:p>
    <w:p w14:paraId="7FB0FB49" w14:textId="77777777" w:rsidR="00913B62" w:rsidRPr="00913B62" w:rsidRDefault="00913B62" w:rsidP="00913B62">
      <w:pPr>
        <w:widowControl w:val="0"/>
        <w:tabs>
          <w:tab w:val="left" w:pos="2700"/>
        </w:tabs>
        <w:spacing w:after="0" w:line="240" w:lineRule="auto"/>
        <w:jc w:val="both"/>
        <w:rPr>
          <w:rFonts w:ascii="Calibri" w:eastAsia="Calibri" w:hAnsi="Calibri" w:cs="Arial"/>
        </w:rPr>
      </w:pPr>
      <w:r w:rsidRPr="00913B62">
        <w:rPr>
          <w:rFonts w:ascii="Calibri" w:eastAsia="Calibri" w:hAnsi="Calibri" w:cs="Arial"/>
        </w:rPr>
        <w:t>De offerte voldoet aan hetgeen door de aanbestedende dienst wordt gevraagd. De offerte bevat de volgende documenten:</w:t>
      </w:r>
    </w:p>
    <w:p w14:paraId="43A52D36" w14:textId="77777777" w:rsidR="00913B62" w:rsidRPr="00913B62" w:rsidRDefault="00913B62" w:rsidP="00913B62">
      <w:pPr>
        <w:widowControl w:val="0"/>
        <w:spacing w:after="0" w:line="23" w:lineRule="atLeast"/>
        <w:jc w:val="both"/>
        <w:rPr>
          <w:rFonts w:ascii="Calibri" w:eastAsia="Calibri" w:hAnsi="Calibri" w:cs="Arial"/>
        </w:rPr>
      </w:pPr>
    </w:p>
    <w:tbl>
      <w:tblPr>
        <w:tblStyle w:val="Lijsttabel4-Accent11"/>
        <w:tblW w:w="8784" w:type="dxa"/>
        <w:tblLook w:val="04A0" w:firstRow="1" w:lastRow="0" w:firstColumn="1" w:lastColumn="0" w:noHBand="0" w:noVBand="1"/>
      </w:tblPr>
      <w:tblGrid>
        <w:gridCol w:w="8784"/>
      </w:tblGrid>
      <w:tr w:rsidR="00913B62" w:rsidRPr="00913B62" w14:paraId="2C725E52" w14:textId="77777777" w:rsidTr="00913B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tcPr>
          <w:p w14:paraId="32C436AD" w14:textId="77777777" w:rsidR="00913B62" w:rsidRPr="00913B62" w:rsidRDefault="00913B62" w:rsidP="00913B62">
            <w:pPr>
              <w:widowControl w:val="0"/>
              <w:spacing w:line="23" w:lineRule="atLeast"/>
              <w:rPr>
                <w:rFonts w:ascii="Calibri" w:eastAsia="Calibri" w:hAnsi="Calibri" w:cs="Arial"/>
              </w:rPr>
            </w:pPr>
            <w:r w:rsidRPr="00913B62">
              <w:rPr>
                <w:rFonts w:ascii="Calibri" w:eastAsia="Calibri" w:hAnsi="Calibri" w:cs="Arial"/>
              </w:rPr>
              <w:t>Omschrijving</w:t>
            </w:r>
          </w:p>
        </w:tc>
      </w:tr>
      <w:tr w:rsidR="00913B62" w:rsidRPr="00913B62" w14:paraId="21EA625B" w14:textId="77777777" w:rsidTr="00913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tcPr>
          <w:p w14:paraId="3A99309A" w14:textId="77777777" w:rsidR="00913B62" w:rsidRPr="00913B62" w:rsidRDefault="00913B62" w:rsidP="00913B62">
            <w:pPr>
              <w:widowControl w:val="0"/>
              <w:numPr>
                <w:ilvl w:val="0"/>
                <w:numId w:val="3"/>
              </w:numPr>
              <w:spacing w:line="23" w:lineRule="atLeast"/>
              <w:contextualSpacing/>
              <w:rPr>
                <w:rFonts w:ascii="Calibri" w:eastAsia="Calibri" w:hAnsi="Calibri" w:cs="Arial"/>
              </w:rPr>
            </w:pPr>
            <w:r w:rsidRPr="00913B62">
              <w:rPr>
                <w:rFonts w:ascii="Calibri" w:eastAsia="Calibri" w:hAnsi="Calibri" w:cs="Arial"/>
              </w:rPr>
              <w:t xml:space="preserve">Een kopie van het uittreksel uit het beroeps- of handelsregister, die op het tijdstip van uitbrengen van de offerte, niet ouder is dan zes maanden </w:t>
            </w:r>
          </w:p>
        </w:tc>
      </w:tr>
      <w:tr w:rsidR="00913B62" w:rsidRPr="00913B62" w14:paraId="2AD3D006" w14:textId="77777777" w:rsidTr="007C1100">
        <w:tc>
          <w:tcPr>
            <w:cnfStyle w:val="001000000000" w:firstRow="0" w:lastRow="0" w:firstColumn="1" w:lastColumn="0" w:oddVBand="0" w:evenVBand="0" w:oddHBand="0" w:evenHBand="0" w:firstRowFirstColumn="0" w:firstRowLastColumn="0" w:lastRowFirstColumn="0" w:lastRowLastColumn="0"/>
            <w:tcW w:w="8784" w:type="dxa"/>
          </w:tcPr>
          <w:p w14:paraId="37CC11CE" w14:textId="77777777" w:rsidR="00913B62" w:rsidRPr="00913B62" w:rsidRDefault="00913B62" w:rsidP="00913B62">
            <w:pPr>
              <w:widowControl w:val="0"/>
              <w:numPr>
                <w:ilvl w:val="0"/>
                <w:numId w:val="3"/>
              </w:numPr>
              <w:spacing w:line="23" w:lineRule="atLeast"/>
              <w:contextualSpacing/>
              <w:rPr>
                <w:rFonts w:ascii="Calibri" w:eastAsia="Calibri" w:hAnsi="Calibri" w:cs="Arial"/>
              </w:rPr>
            </w:pPr>
            <w:r w:rsidRPr="00913B62">
              <w:rPr>
                <w:rFonts w:ascii="Calibri" w:eastAsia="Calibri" w:hAnsi="Calibri" w:cs="Arial"/>
              </w:rPr>
              <w:t>Inschrijfbiljet</w:t>
            </w:r>
          </w:p>
        </w:tc>
      </w:tr>
      <w:tr w:rsidR="00913B62" w:rsidRPr="00913B62" w14:paraId="265A104E" w14:textId="77777777" w:rsidTr="00913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tcPr>
          <w:p w14:paraId="1AE034E6" w14:textId="77777777" w:rsidR="00913B62" w:rsidRPr="00913B62" w:rsidRDefault="00913B62" w:rsidP="00913B62">
            <w:pPr>
              <w:widowControl w:val="0"/>
              <w:numPr>
                <w:ilvl w:val="0"/>
                <w:numId w:val="3"/>
              </w:numPr>
              <w:spacing w:line="23" w:lineRule="atLeast"/>
              <w:contextualSpacing/>
              <w:rPr>
                <w:rFonts w:ascii="Calibri" w:eastAsia="Calibri" w:hAnsi="Calibri" w:cs="Arial"/>
              </w:rPr>
            </w:pPr>
            <w:r w:rsidRPr="00913B62">
              <w:rPr>
                <w:rFonts w:ascii="Calibri" w:eastAsia="Calibri" w:hAnsi="Calibri" w:cs="Arial"/>
              </w:rPr>
              <w:t>&lt;Beschrijving&gt;</w:t>
            </w:r>
          </w:p>
        </w:tc>
      </w:tr>
    </w:tbl>
    <w:p w14:paraId="68305561" w14:textId="77777777" w:rsidR="00913B62" w:rsidRPr="00913B62" w:rsidRDefault="00913B62" w:rsidP="00913B62">
      <w:pPr>
        <w:widowControl w:val="0"/>
        <w:spacing w:after="0" w:line="23" w:lineRule="atLeast"/>
        <w:jc w:val="both"/>
        <w:rPr>
          <w:rFonts w:ascii="Calibri" w:eastAsia="Calibri" w:hAnsi="Calibri" w:cs="Arial"/>
        </w:rPr>
      </w:pPr>
    </w:p>
    <w:p w14:paraId="21484A4C" w14:textId="77777777" w:rsidR="00913B62" w:rsidRPr="00913B62" w:rsidRDefault="00913B62" w:rsidP="00913B62">
      <w:pPr>
        <w:keepNext/>
        <w:keepLines/>
        <w:widowControl w:val="0"/>
        <w:numPr>
          <w:ilvl w:val="1"/>
          <w:numId w:val="0"/>
        </w:numPr>
        <w:tabs>
          <w:tab w:val="left" w:pos="7513"/>
        </w:tabs>
        <w:spacing w:after="0" w:line="240" w:lineRule="auto"/>
        <w:ind w:left="993" w:hanging="993"/>
        <w:outlineLvl w:val="0"/>
        <w:rPr>
          <w:rFonts w:ascii="Calibri" w:eastAsia="Times New Roman" w:hAnsi="Calibri" w:cs="Arial"/>
          <w:b/>
          <w:bCs/>
          <w:color w:val="004379"/>
          <w:sz w:val="24"/>
          <w:szCs w:val="28"/>
        </w:rPr>
      </w:pPr>
      <w:bookmarkStart w:id="61" w:name="_Toc116914118"/>
      <w:r w:rsidRPr="00913B62">
        <w:rPr>
          <w:rFonts w:ascii="Calibri" w:eastAsia="Times New Roman" w:hAnsi="Calibri" w:cs="Arial"/>
          <w:b/>
          <w:bCs/>
          <w:color w:val="004379"/>
          <w:sz w:val="24"/>
          <w:szCs w:val="28"/>
        </w:rPr>
        <w:t>Indienen van de offerte</w:t>
      </w:r>
      <w:bookmarkEnd w:id="61"/>
    </w:p>
    <w:p w14:paraId="6D571A33" w14:textId="77777777" w:rsidR="00913B62" w:rsidRPr="00913B62" w:rsidRDefault="00913B62" w:rsidP="00913B62">
      <w:pPr>
        <w:widowControl w:val="0"/>
        <w:tabs>
          <w:tab w:val="left" w:pos="2700"/>
        </w:tabs>
        <w:spacing w:after="0" w:line="240" w:lineRule="auto"/>
        <w:jc w:val="both"/>
        <w:rPr>
          <w:rFonts w:ascii="Calibri" w:eastAsia="Calibri" w:hAnsi="Calibri" w:cs="Arial"/>
        </w:rPr>
      </w:pPr>
      <w:r w:rsidRPr="00913B62">
        <w:rPr>
          <w:rFonts w:ascii="Calibri" w:eastAsia="Calibri" w:hAnsi="Calibri" w:cs="Arial"/>
        </w:rPr>
        <w:t>De offerte is uiterlijk &lt;datum&gt; ter attentie van &lt;contactpersoon&gt;, &lt;(e-mailadres)&gt;, ingediend. Indien deze datum niet haalbaar is dan wordt verzocht dit kenbaar te maken aan de hierboven vermelde contactpersoon.</w:t>
      </w:r>
    </w:p>
    <w:p w14:paraId="41951981" w14:textId="77777777" w:rsidR="00913B62" w:rsidRPr="00913B62" w:rsidRDefault="00913B62" w:rsidP="00913B62">
      <w:pPr>
        <w:widowControl w:val="0"/>
        <w:spacing w:after="0" w:line="23" w:lineRule="atLeast"/>
        <w:jc w:val="both"/>
        <w:rPr>
          <w:rFonts w:ascii="Calibri" w:eastAsia="Calibri" w:hAnsi="Calibri" w:cs="Arial"/>
        </w:rPr>
      </w:pPr>
    </w:p>
    <w:p w14:paraId="100030D3" w14:textId="77777777" w:rsidR="00913B62" w:rsidRPr="00913B62" w:rsidRDefault="00913B62" w:rsidP="00913B62">
      <w:pPr>
        <w:keepNext/>
        <w:keepLines/>
        <w:widowControl w:val="0"/>
        <w:numPr>
          <w:ilvl w:val="1"/>
          <w:numId w:val="0"/>
        </w:numPr>
        <w:tabs>
          <w:tab w:val="left" w:pos="7513"/>
        </w:tabs>
        <w:spacing w:after="0" w:line="240" w:lineRule="auto"/>
        <w:ind w:left="993" w:hanging="993"/>
        <w:outlineLvl w:val="0"/>
        <w:rPr>
          <w:rFonts w:ascii="Calibri" w:eastAsia="Times New Roman" w:hAnsi="Calibri" w:cs="Arial"/>
          <w:b/>
          <w:bCs/>
          <w:color w:val="004379"/>
          <w:sz w:val="24"/>
          <w:szCs w:val="28"/>
        </w:rPr>
      </w:pPr>
      <w:bookmarkStart w:id="62" w:name="_Toc116914119"/>
      <w:r w:rsidRPr="00913B62">
        <w:rPr>
          <w:rFonts w:ascii="Calibri" w:eastAsia="Times New Roman" w:hAnsi="Calibri" w:cs="Arial"/>
          <w:b/>
          <w:bCs/>
          <w:color w:val="004379"/>
          <w:sz w:val="24"/>
          <w:szCs w:val="28"/>
        </w:rPr>
        <w:t>Inlichtingen</w:t>
      </w:r>
      <w:bookmarkEnd w:id="62"/>
    </w:p>
    <w:p w14:paraId="725DC2A6" w14:textId="77777777" w:rsidR="00913B62" w:rsidRPr="00913B62" w:rsidRDefault="00913B62" w:rsidP="00913B62">
      <w:pPr>
        <w:widowControl w:val="0"/>
        <w:tabs>
          <w:tab w:val="left" w:pos="2700"/>
        </w:tabs>
        <w:spacing w:after="0" w:line="240" w:lineRule="auto"/>
        <w:jc w:val="both"/>
        <w:rPr>
          <w:rFonts w:ascii="Calibri" w:eastAsia="Calibri" w:hAnsi="Calibri" w:cs="Arial"/>
        </w:rPr>
      </w:pPr>
      <w:r w:rsidRPr="00913B62">
        <w:rPr>
          <w:rFonts w:ascii="Calibri" w:eastAsia="Calibri" w:hAnsi="Calibri" w:cs="Arial"/>
        </w:rPr>
        <w:t>Er is een mogelijkheid om vragen te stellen. Vragen en/of opmerkingen kunnen alleen digitaal per e-mail &lt;adres&gt; worden ingediend.</w:t>
      </w:r>
    </w:p>
    <w:p w14:paraId="12015CC2" w14:textId="77777777" w:rsidR="00913B62" w:rsidRPr="00913B62" w:rsidRDefault="00913B62" w:rsidP="00913B62">
      <w:pPr>
        <w:widowControl w:val="0"/>
        <w:tabs>
          <w:tab w:val="left" w:pos="2700"/>
        </w:tabs>
        <w:spacing w:after="0" w:line="240" w:lineRule="auto"/>
        <w:jc w:val="both"/>
        <w:rPr>
          <w:rFonts w:ascii="Calibri" w:eastAsia="Calibri" w:hAnsi="Calibri" w:cs="Arial"/>
        </w:rPr>
      </w:pPr>
      <w:r w:rsidRPr="00913B62">
        <w:rPr>
          <w:rFonts w:ascii="Calibri" w:eastAsia="Calibri" w:hAnsi="Calibri" w:cs="Arial"/>
        </w:rPr>
        <w:t>&lt;Eventueel termijn toevoegen&gt;</w:t>
      </w:r>
    </w:p>
    <w:p w14:paraId="59503B18" w14:textId="77777777" w:rsidR="00913B62" w:rsidRPr="00913B62" w:rsidRDefault="00913B62" w:rsidP="00913B62">
      <w:pPr>
        <w:widowControl w:val="0"/>
        <w:spacing w:after="0" w:line="23" w:lineRule="atLeast"/>
        <w:jc w:val="both"/>
        <w:rPr>
          <w:rFonts w:ascii="Calibri" w:eastAsia="Calibri" w:hAnsi="Calibri" w:cs="Arial"/>
        </w:rPr>
      </w:pPr>
    </w:p>
    <w:p w14:paraId="75F7DF88" w14:textId="77777777" w:rsidR="00913B62" w:rsidRPr="00913B62" w:rsidRDefault="00913B62" w:rsidP="00913B62">
      <w:pPr>
        <w:widowControl w:val="0"/>
        <w:tabs>
          <w:tab w:val="left" w:pos="2700"/>
        </w:tabs>
        <w:spacing w:after="0" w:line="240" w:lineRule="auto"/>
        <w:jc w:val="both"/>
        <w:rPr>
          <w:rFonts w:ascii="Calibri" w:eastAsia="Calibri" w:hAnsi="Calibri" w:cs="Arial"/>
        </w:rPr>
      </w:pPr>
      <w:r w:rsidRPr="00913B62">
        <w:rPr>
          <w:rFonts w:ascii="Calibri" w:eastAsia="Calibri" w:hAnsi="Calibri" w:cs="Arial"/>
        </w:rPr>
        <w:t>&lt;keuze: schouw&gt;</w:t>
      </w:r>
    </w:p>
    <w:p w14:paraId="4147601D" w14:textId="77777777" w:rsidR="00913B62" w:rsidRPr="00913B62" w:rsidRDefault="00913B62" w:rsidP="00913B62">
      <w:pPr>
        <w:widowControl w:val="0"/>
        <w:tabs>
          <w:tab w:val="left" w:pos="2700"/>
        </w:tabs>
        <w:spacing w:after="0" w:line="240" w:lineRule="auto"/>
        <w:jc w:val="both"/>
        <w:rPr>
          <w:rFonts w:ascii="Calibri" w:eastAsia="Calibri" w:hAnsi="Calibri" w:cs="Arial"/>
        </w:rPr>
      </w:pPr>
      <w:r w:rsidRPr="00913B62">
        <w:rPr>
          <w:rFonts w:ascii="Calibri" w:eastAsia="Calibri" w:hAnsi="Calibri" w:cs="Arial"/>
        </w:rPr>
        <w:t xml:space="preserve">Er is een mogelijkheid  om &lt;omschrijving&gt; te schouwen. U kunt hiervoor een afspraak maken met &lt;naam contactpersoon en e-mail.&gt;. </w:t>
      </w:r>
    </w:p>
    <w:p w14:paraId="6A3F0E2D" w14:textId="77777777" w:rsidR="00913B62" w:rsidRPr="00913B62" w:rsidRDefault="00913B62" w:rsidP="00913B62">
      <w:pPr>
        <w:widowControl w:val="0"/>
        <w:tabs>
          <w:tab w:val="left" w:pos="2700"/>
        </w:tabs>
        <w:spacing w:after="0" w:line="240" w:lineRule="auto"/>
        <w:jc w:val="both"/>
        <w:rPr>
          <w:rFonts w:ascii="Calibri" w:eastAsia="Calibri" w:hAnsi="Calibri" w:cs="Arial"/>
        </w:rPr>
      </w:pPr>
    </w:p>
    <w:p w14:paraId="100FC5CB" w14:textId="77777777" w:rsidR="00913B62" w:rsidRPr="00913B62" w:rsidRDefault="00913B62" w:rsidP="00913B62">
      <w:pPr>
        <w:keepNext/>
        <w:keepLines/>
        <w:widowControl w:val="0"/>
        <w:numPr>
          <w:ilvl w:val="1"/>
          <w:numId w:val="0"/>
        </w:numPr>
        <w:tabs>
          <w:tab w:val="left" w:pos="7513"/>
        </w:tabs>
        <w:spacing w:after="0" w:line="240" w:lineRule="auto"/>
        <w:ind w:left="993" w:hanging="993"/>
        <w:outlineLvl w:val="0"/>
        <w:rPr>
          <w:rFonts w:ascii="Calibri" w:eastAsia="Times New Roman" w:hAnsi="Calibri" w:cs="Arial"/>
          <w:b/>
          <w:bCs/>
          <w:color w:val="004379"/>
          <w:sz w:val="24"/>
          <w:szCs w:val="28"/>
        </w:rPr>
      </w:pPr>
      <w:bookmarkStart w:id="63" w:name="_Toc116914120"/>
      <w:r w:rsidRPr="00913B62">
        <w:rPr>
          <w:rFonts w:ascii="Calibri" w:eastAsia="Times New Roman" w:hAnsi="Calibri" w:cs="Arial"/>
          <w:b/>
          <w:bCs/>
          <w:color w:val="004379"/>
          <w:sz w:val="24"/>
          <w:szCs w:val="28"/>
        </w:rPr>
        <w:t>Contractvorming</w:t>
      </w:r>
      <w:bookmarkEnd w:id="63"/>
    </w:p>
    <w:p w14:paraId="4823B05F" w14:textId="77777777" w:rsidR="00913B62" w:rsidRPr="00913B62" w:rsidRDefault="00913B62" w:rsidP="00913B62">
      <w:pPr>
        <w:widowControl w:val="0"/>
        <w:tabs>
          <w:tab w:val="left" w:pos="2700"/>
        </w:tabs>
        <w:spacing w:after="0" w:line="240" w:lineRule="auto"/>
        <w:jc w:val="both"/>
        <w:rPr>
          <w:rFonts w:ascii="Calibri" w:eastAsia="Calibri" w:hAnsi="Calibri" w:cs="Arial"/>
        </w:rPr>
      </w:pPr>
      <w:r w:rsidRPr="00913B62">
        <w:rPr>
          <w:rFonts w:ascii="Calibri" w:eastAsia="Calibri" w:hAnsi="Calibri" w:cs="Arial"/>
        </w:rPr>
        <w:t xml:space="preserve">Na ontvangst en beoordeling van de offerte door de aanbestedende dienst zal deze samen met u worden besproken en waar nodig worden aangepast of bijgesteld. </w:t>
      </w:r>
    </w:p>
    <w:p w14:paraId="1C320C1F" w14:textId="77777777" w:rsidR="00913B62" w:rsidRPr="00913B62" w:rsidRDefault="00913B62" w:rsidP="00913B62">
      <w:pPr>
        <w:widowControl w:val="0"/>
        <w:tabs>
          <w:tab w:val="left" w:pos="2700"/>
        </w:tabs>
        <w:spacing w:after="0" w:line="240" w:lineRule="auto"/>
        <w:jc w:val="both"/>
        <w:rPr>
          <w:rFonts w:ascii="Calibri" w:eastAsia="Calibri" w:hAnsi="Calibri" w:cs="Arial"/>
        </w:rPr>
      </w:pPr>
      <w:r w:rsidRPr="00913B62">
        <w:rPr>
          <w:rFonts w:ascii="Calibri" w:eastAsia="Calibri" w:hAnsi="Calibri" w:cs="Arial"/>
        </w:rPr>
        <w:t>Deze bespreking zal in overleg met u worden ingepland.</w:t>
      </w:r>
    </w:p>
    <w:p w14:paraId="4707D269" w14:textId="77777777" w:rsidR="00913B62" w:rsidRPr="00913B62" w:rsidRDefault="00913B62" w:rsidP="00913B62">
      <w:pPr>
        <w:widowControl w:val="0"/>
        <w:spacing w:after="0" w:line="23" w:lineRule="atLeast"/>
        <w:jc w:val="both"/>
        <w:rPr>
          <w:rFonts w:ascii="Calibri" w:eastAsia="Calibri" w:hAnsi="Calibri" w:cs="Arial"/>
        </w:rPr>
      </w:pPr>
    </w:p>
    <w:p w14:paraId="121FD51F" w14:textId="77777777" w:rsidR="00913B62" w:rsidRPr="00913B62" w:rsidRDefault="00913B62" w:rsidP="00913B62">
      <w:pPr>
        <w:keepNext/>
        <w:keepLines/>
        <w:widowControl w:val="0"/>
        <w:numPr>
          <w:ilvl w:val="1"/>
          <w:numId w:val="0"/>
        </w:numPr>
        <w:tabs>
          <w:tab w:val="left" w:pos="7513"/>
        </w:tabs>
        <w:spacing w:after="0" w:line="240" w:lineRule="auto"/>
        <w:ind w:left="993" w:hanging="993"/>
        <w:outlineLvl w:val="0"/>
        <w:rPr>
          <w:rFonts w:ascii="Calibri" w:eastAsia="Times New Roman" w:hAnsi="Calibri" w:cs="Arial"/>
          <w:b/>
          <w:bCs/>
          <w:color w:val="004379"/>
          <w:sz w:val="24"/>
          <w:szCs w:val="28"/>
        </w:rPr>
      </w:pPr>
      <w:bookmarkStart w:id="64" w:name="_Toc83634261"/>
      <w:bookmarkStart w:id="65" w:name="_Toc86668016"/>
      <w:bookmarkStart w:id="66" w:name="_Toc116914121"/>
      <w:r w:rsidRPr="00913B62">
        <w:rPr>
          <w:rFonts w:ascii="Calibri" w:eastAsia="Times New Roman" w:hAnsi="Calibri" w:cs="Arial"/>
          <w:b/>
          <w:bCs/>
          <w:color w:val="004379"/>
          <w:sz w:val="24"/>
          <w:szCs w:val="28"/>
        </w:rPr>
        <w:lastRenderedPageBreak/>
        <w:t>Niet gunnen</w:t>
      </w:r>
      <w:bookmarkEnd w:id="64"/>
      <w:bookmarkEnd w:id="65"/>
      <w:bookmarkEnd w:id="66"/>
    </w:p>
    <w:p w14:paraId="6A3FCAF8" w14:textId="77777777" w:rsidR="00913B62" w:rsidRPr="00913B62" w:rsidRDefault="00913B62" w:rsidP="00913B62">
      <w:pPr>
        <w:widowControl w:val="0"/>
        <w:spacing w:after="0" w:line="23" w:lineRule="atLeast"/>
        <w:jc w:val="both"/>
        <w:rPr>
          <w:rFonts w:ascii="Calibri" w:eastAsia="Calibri" w:hAnsi="Calibri" w:cs="Arial"/>
        </w:rPr>
      </w:pPr>
      <w:r w:rsidRPr="00913B62">
        <w:rPr>
          <w:rFonts w:ascii="Calibri" w:eastAsia="Calibri" w:hAnsi="Calibri" w:cs="Arial"/>
        </w:rPr>
        <w:t>De opdrachtgever is niet verplicht de overeenkomst te gunnen. De opdrachtgever stelt de inschrijver zo spoedig mogelijk van een dergelijk besluit en de redenen hiervoor in kennis en beziet dan tevens of en in hoeverre de door de inschrijver gemaakte kosten vergoed worden.</w:t>
      </w:r>
    </w:p>
    <w:p w14:paraId="2C5A7B97" w14:textId="77777777" w:rsidR="00913B62" w:rsidRPr="00913B62" w:rsidRDefault="00913B62" w:rsidP="00913B62">
      <w:pPr>
        <w:widowControl w:val="0"/>
        <w:spacing w:after="0" w:line="23" w:lineRule="atLeast"/>
        <w:jc w:val="both"/>
        <w:rPr>
          <w:rFonts w:ascii="Calibri" w:eastAsia="Calibri" w:hAnsi="Calibri" w:cs="Arial"/>
        </w:rPr>
      </w:pPr>
    </w:p>
    <w:p w14:paraId="26440E1F" w14:textId="77777777" w:rsidR="00913B62" w:rsidRPr="00913B62" w:rsidRDefault="00913B62" w:rsidP="00913B62">
      <w:pPr>
        <w:widowControl w:val="0"/>
        <w:spacing w:after="0" w:line="23" w:lineRule="atLeast"/>
        <w:jc w:val="both"/>
        <w:rPr>
          <w:rFonts w:ascii="Calibri" w:eastAsia="Calibri" w:hAnsi="Calibri" w:cs="Arial"/>
        </w:rPr>
      </w:pPr>
      <w:r w:rsidRPr="00913B62">
        <w:rPr>
          <w:rFonts w:ascii="Calibri" w:eastAsia="Calibri" w:hAnsi="Calibri" w:cs="Arial"/>
        </w:rPr>
        <w:t>De opdrachtgever is in bovenstaande situatie vrij om met een nieuwe aanbestedingsprocedure de opdracht opnieuw aan te besteden zonder dat de inschrijver zich kan beroepen op deze offerteprocedure.</w:t>
      </w:r>
    </w:p>
    <w:p w14:paraId="1BDE92EE" w14:textId="77777777" w:rsidR="00913B62" w:rsidRPr="00913B62" w:rsidRDefault="00913B62" w:rsidP="00913B62">
      <w:pPr>
        <w:widowControl w:val="0"/>
        <w:spacing w:after="0" w:line="23" w:lineRule="atLeast"/>
        <w:jc w:val="both"/>
        <w:rPr>
          <w:rFonts w:ascii="Calibri" w:eastAsia="Calibri" w:hAnsi="Calibri" w:cs="Arial"/>
        </w:rPr>
      </w:pPr>
    </w:p>
    <w:p w14:paraId="44B77BDE" w14:textId="77777777" w:rsidR="00913B62" w:rsidRPr="00913B62" w:rsidRDefault="00913B62" w:rsidP="00913B62">
      <w:pPr>
        <w:keepNext/>
        <w:keepLines/>
        <w:widowControl w:val="0"/>
        <w:numPr>
          <w:ilvl w:val="1"/>
          <w:numId w:val="0"/>
        </w:numPr>
        <w:tabs>
          <w:tab w:val="left" w:pos="7513"/>
        </w:tabs>
        <w:spacing w:after="0" w:line="240" w:lineRule="auto"/>
        <w:ind w:left="993" w:hanging="993"/>
        <w:outlineLvl w:val="0"/>
        <w:rPr>
          <w:rFonts w:ascii="Calibri" w:eastAsia="Times New Roman" w:hAnsi="Calibri" w:cs="Arial"/>
          <w:b/>
          <w:bCs/>
          <w:color w:val="004379"/>
          <w:sz w:val="24"/>
          <w:szCs w:val="28"/>
        </w:rPr>
      </w:pPr>
      <w:bookmarkStart w:id="67" w:name="_Toc83634263"/>
      <w:bookmarkStart w:id="68" w:name="_Toc86668018"/>
      <w:bookmarkStart w:id="69" w:name="_Toc116914122"/>
      <w:r w:rsidRPr="00913B62">
        <w:rPr>
          <w:rFonts w:ascii="Calibri" w:eastAsia="Times New Roman" w:hAnsi="Calibri" w:cs="Arial"/>
          <w:b/>
          <w:bCs/>
          <w:color w:val="004379"/>
          <w:sz w:val="24"/>
          <w:szCs w:val="28"/>
        </w:rPr>
        <w:t>Rechtsbescherming</w:t>
      </w:r>
      <w:bookmarkEnd w:id="67"/>
      <w:bookmarkEnd w:id="68"/>
      <w:bookmarkEnd w:id="69"/>
    </w:p>
    <w:p w14:paraId="62105794" w14:textId="4E17D175" w:rsidR="00913B62" w:rsidRDefault="00913B62" w:rsidP="00913B62">
      <w:r w:rsidRPr="00913B62">
        <w:rPr>
          <w:rFonts w:ascii="Calibri" w:eastAsia="Calibri" w:hAnsi="Calibri" w:cs="Arial"/>
        </w:rPr>
        <w:t>Op deze offerteaanvraag is Nederlands recht van toepassing. Geschillen die ontstaan naar aanleiding van deze offerteaanvraag worden voorgelegd aan de bevoegde rechter in het arrondissement Oost-Brabant.</w:t>
      </w:r>
    </w:p>
    <w:sectPr w:rsidR="00913B6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55C37" w14:textId="77777777" w:rsidR="00D2346D" w:rsidRDefault="00D2346D" w:rsidP="00D2346D">
      <w:pPr>
        <w:spacing w:after="0" w:line="240" w:lineRule="auto"/>
      </w:pPr>
      <w:r>
        <w:separator/>
      </w:r>
    </w:p>
  </w:endnote>
  <w:endnote w:type="continuationSeparator" w:id="0">
    <w:p w14:paraId="637022AE" w14:textId="77777777" w:rsidR="00D2346D" w:rsidRDefault="00D2346D" w:rsidP="00D23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29090" w14:textId="77777777" w:rsidR="00D2346D" w:rsidRDefault="00D2346D" w:rsidP="00D2346D">
      <w:pPr>
        <w:spacing w:after="0" w:line="240" w:lineRule="auto"/>
      </w:pPr>
      <w:r>
        <w:separator/>
      </w:r>
    </w:p>
  </w:footnote>
  <w:footnote w:type="continuationSeparator" w:id="0">
    <w:p w14:paraId="0BFE222B" w14:textId="77777777" w:rsidR="00D2346D" w:rsidRDefault="00D2346D" w:rsidP="00D23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550EB" w14:textId="5D7ECD6E" w:rsidR="00D2346D" w:rsidRDefault="00D2346D">
    <w:pPr>
      <w:pStyle w:val="Koptekst"/>
    </w:pPr>
    <w:r>
      <w:t>Offerteaanvraag 1op1</w:t>
    </w:r>
  </w:p>
  <w:p w14:paraId="1FE3DA79" w14:textId="77777777" w:rsidR="00D2346D" w:rsidRDefault="00D2346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E5570"/>
    <w:multiLevelType w:val="hybridMultilevel"/>
    <w:tmpl w:val="EE3E64B6"/>
    <w:lvl w:ilvl="0" w:tplc="026E8D4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E5175A"/>
    <w:multiLevelType w:val="hybridMultilevel"/>
    <w:tmpl w:val="2528B4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7227B9"/>
    <w:multiLevelType w:val="hybridMultilevel"/>
    <w:tmpl w:val="23CA41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3EF41E6"/>
    <w:multiLevelType w:val="hybridMultilevel"/>
    <w:tmpl w:val="B0BEF476"/>
    <w:lvl w:ilvl="0" w:tplc="0413000F">
      <w:start w:val="1"/>
      <w:numFmt w:val="decimal"/>
      <w:lvlText w:val="%1."/>
      <w:lvlJc w:val="left"/>
      <w:pPr>
        <w:ind w:left="720" w:hanging="360"/>
      </w:pPr>
    </w:lvl>
    <w:lvl w:ilvl="1" w:tplc="4296EC8C">
      <w:start w:val="1"/>
      <w:numFmt w:val="decimal"/>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BAC024E"/>
    <w:multiLevelType w:val="hybridMultilevel"/>
    <w:tmpl w:val="5F34CB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6878480">
    <w:abstractNumId w:val="3"/>
  </w:num>
  <w:num w:numId="2" w16cid:durableId="1577089756">
    <w:abstractNumId w:val="0"/>
  </w:num>
  <w:num w:numId="3" w16cid:durableId="216087240">
    <w:abstractNumId w:val="4"/>
  </w:num>
  <w:num w:numId="4" w16cid:durableId="1553272452">
    <w:abstractNumId w:val="1"/>
  </w:num>
  <w:num w:numId="5" w16cid:durableId="2124029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B62"/>
    <w:rsid w:val="001D08E1"/>
    <w:rsid w:val="00913B62"/>
    <w:rsid w:val="009B3379"/>
    <w:rsid w:val="00D234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639D3"/>
  <w15:chartTrackingRefBased/>
  <w15:docId w15:val="{6D6A61C8-FF3F-4886-A36A-456F7BEDE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Lijsttabel4-Accent11">
    <w:name w:val="Lijsttabel 4 - Accent 11"/>
    <w:basedOn w:val="Standaardtabel"/>
    <w:next w:val="Lijsttabel4-Accent1"/>
    <w:uiPriority w:val="49"/>
    <w:rsid w:val="00913B62"/>
    <w:pPr>
      <w:spacing w:after="0" w:line="240" w:lineRule="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jsttabel4-Accent1">
    <w:name w:val="List Table 4 Accent 1"/>
    <w:basedOn w:val="Standaardtabel"/>
    <w:uiPriority w:val="49"/>
    <w:rsid w:val="00913B6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Koptekst">
    <w:name w:val="header"/>
    <w:basedOn w:val="Standaard"/>
    <w:link w:val="KoptekstChar"/>
    <w:uiPriority w:val="99"/>
    <w:unhideWhenUsed/>
    <w:rsid w:val="00D2346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346D"/>
  </w:style>
  <w:style w:type="paragraph" w:styleId="Voettekst">
    <w:name w:val="footer"/>
    <w:basedOn w:val="Standaard"/>
    <w:link w:val="VoettekstChar"/>
    <w:uiPriority w:val="99"/>
    <w:unhideWhenUsed/>
    <w:rsid w:val="00D2346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3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2835</Words>
  <Characters>15598</Characters>
  <Application>Microsoft Office Word</Application>
  <DocSecurity>0</DocSecurity>
  <Lines>129</Lines>
  <Paragraphs>36</Paragraphs>
  <ScaleCrop>false</ScaleCrop>
  <Company>SSC de Kempen</Company>
  <LinksUpToDate>false</LinksUpToDate>
  <CharactersWithSpaces>18397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Mariëlle van Meijl-Bom</dc:creator>
  <cp:keywords/>
  <dc:description/>
  <cp:lastModifiedBy>Mariëlle van Meijl-Bom</cp:lastModifiedBy>
  <cp:revision>2</cp:revision>
  <dcterms:created xsi:type="dcterms:W3CDTF">2023-10-25T09:33:00Z</dcterms:created>
  <dcterms:modified xsi:type="dcterms:W3CDTF">2023-10-25T09:36:00Z</dcterms:modified>
</cp:coreProperties>
</file>